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9CC" w:rsidRPr="00CB19CC" w:rsidRDefault="00CB19CC" w:rsidP="00EF1AAB">
      <w:pPr>
        <w:spacing w:after="0" w:line="240" w:lineRule="auto"/>
        <w:ind w:left="5377" w:firstLine="7"/>
        <w:rPr>
          <w:rFonts w:ascii="Times New Roman" w:hAnsi="Times New Roman" w:cs="Times New Roman"/>
          <w:sz w:val="28"/>
          <w:szCs w:val="28"/>
        </w:rPr>
      </w:pPr>
      <w:r w:rsidRPr="00CB19CC">
        <w:rPr>
          <w:rFonts w:ascii="Times New Roman" w:hAnsi="Times New Roman" w:cs="Times New Roman"/>
          <w:sz w:val="28"/>
          <w:szCs w:val="28"/>
        </w:rPr>
        <w:t>УТВЕРЖДЕН</w:t>
      </w:r>
    </w:p>
    <w:p w:rsidR="00CB19CC" w:rsidRPr="00CB19CC" w:rsidRDefault="00CB19CC" w:rsidP="00EF1AAB">
      <w:pPr>
        <w:spacing w:after="0" w:line="240" w:lineRule="auto"/>
        <w:ind w:left="5370" w:firstLine="7"/>
        <w:rPr>
          <w:rFonts w:ascii="Times New Roman" w:hAnsi="Times New Roman" w:cs="Times New Roman"/>
          <w:sz w:val="28"/>
          <w:szCs w:val="28"/>
        </w:rPr>
      </w:pPr>
      <w:r w:rsidRPr="00CB19CC">
        <w:rPr>
          <w:rFonts w:ascii="Times New Roman" w:hAnsi="Times New Roman" w:cs="Times New Roman"/>
          <w:sz w:val="28"/>
          <w:szCs w:val="28"/>
        </w:rPr>
        <w:t>постановлением администрации</w:t>
      </w:r>
    </w:p>
    <w:p w:rsidR="00CB19CC" w:rsidRPr="00CB19CC" w:rsidRDefault="00CB19CC" w:rsidP="00EF1AAB">
      <w:pPr>
        <w:spacing w:after="0" w:line="240" w:lineRule="auto"/>
        <w:ind w:left="4662" w:firstLine="708"/>
        <w:rPr>
          <w:rFonts w:ascii="Times New Roman" w:hAnsi="Times New Roman" w:cs="Times New Roman"/>
          <w:sz w:val="28"/>
          <w:szCs w:val="28"/>
        </w:rPr>
      </w:pPr>
      <w:r w:rsidRPr="00CB19CC">
        <w:rPr>
          <w:rFonts w:ascii="Times New Roman" w:hAnsi="Times New Roman" w:cs="Times New Roman"/>
          <w:sz w:val="28"/>
          <w:szCs w:val="28"/>
        </w:rPr>
        <w:t>Чемальского района</w:t>
      </w:r>
    </w:p>
    <w:p w:rsidR="00CB19CC" w:rsidRPr="00CB19CC" w:rsidRDefault="00CB19CC" w:rsidP="00EF1AAB">
      <w:pPr>
        <w:tabs>
          <w:tab w:val="left" w:pos="4820"/>
        </w:tabs>
        <w:spacing w:after="0" w:line="240" w:lineRule="auto"/>
        <w:ind w:left="1836" w:firstLine="3546"/>
        <w:rPr>
          <w:rFonts w:ascii="Times New Roman" w:hAnsi="Times New Roman" w:cs="Times New Roman"/>
          <w:sz w:val="28"/>
          <w:szCs w:val="28"/>
        </w:rPr>
      </w:pPr>
      <w:r w:rsidRPr="00CB19CC">
        <w:rPr>
          <w:rFonts w:ascii="Times New Roman" w:hAnsi="Times New Roman" w:cs="Times New Roman"/>
          <w:sz w:val="28"/>
          <w:szCs w:val="28"/>
        </w:rPr>
        <w:t xml:space="preserve">№ _____ от </w:t>
      </w:r>
      <w:r w:rsidR="00B83589">
        <w:rPr>
          <w:rFonts w:ascii="Times New Roman" w:hAnsi="Times New Roman" w:cs="Times New Roman"/>
          <w:sz w:val="28"/>
          <w:szCs w:val="28"/>
        </w:rPr>
        <w:t>«___»</w:t>
      </w:r>
      <w:r w:rsidRPr="00CB19CC">
        <w:rPr>
          <w:rFonts w:ascii="Times New Roman" w:hAnsi="Times New Roman" w:cs="Times New Roman"/>
          <w:sz w:val="28"/>
          <w:szCs w:val="28"/>
        </w:rPr>
        <w:t>__</w:t>
      </w:r>
      <w:r w:rsidR="00B83589">
        <w:rPr>
          <w:rFonts w:ascii="Times New Roman" w:hAnsi="Times New Roman" w:cs="Times New Roman"/>
          <w:sz w:val="28"/>
          <w:szCs w:val="28"/>
        </w:rPr>
        <w:t>__</w:t>
      </w:r>
      <w:r w:rsidRPr="00CB19CC">
        <w:rPr>
          <w:rFonts w:ascii="Times New Roman" w:hAnsi="Times New Roman" w:cs="Times New Roman"/>
          <w:sz w:val="28"/>
          <w:szCs w:val="28"/>
        </w:rPr>
        <w:t>_____ 20</w:t>
      </w:r>
      <w:r w:rsidR="00B83589">
        <w:rPr>
          <w:rFonts w:ascii="Times New Roman" w:hAnsi="Times New Roman" w:cs="Times New Roman"/>
          <w:sz w:val="28"/>
          <w:szCs w:val="28"/>
        </w:rPr>
        <w:t>24</w:t>
      </w:r>
      <w:r w:rsidRPr="00CB19CC">
        <w:rPr>
          <w:rFonts w:ascii="Times New Roman" w:hAnsi="Times New Roman" w:cs="Times New Roman"/>
          <w:sz w:val="28"/>
          <w:szCs w:val="28"/>
        </w:rPr>
        <w:t xml:space="preserve"> г.</w:t>
      </w:r>
    </w:p>
    <w:p w:rsidR="00CB19CC" w:rsidRPr="00CB19CC" w:rsidRDefault="00CB19CC" w:rsidP="00EF1AAB">
      <w:pPr>
        <w:spacing w:after="0" w:line="240" w:lineRule="auto"/>
        <w:rPr>
          <w:rFonts w:ascii="Times New Roman" w:hAnsi="Times New Roman" w:cs="Times New Roman"/>
          <w:sz w:val="28"/>
          <w:szCs w:val="28"/>
        </w:rPr>
      </w:pPr>
    </w:p>
    <w:p w:rsidR="00B83589" w:rsidRDefault="00B83589" w:rsidP="00EF1AAB">
      <w:pPr>
        <w:pStyle w:val="30"/>
        <w:framePr w:w="9130" w:h="352" w:hRule="exact" w:wrap="none" w:vAnchor="page" w:hAnchor="page" w:x="1956" w:y="3613"/>
        <w:shd w:val="clear" w:color="auto" w:fill="auto"/>
        <w:spacing w:line="240" w:lineRule="auto"/>
        <w:ind w:left="20"/>
      </w:pPr>
      <w:r>
        <w:rPr>
          <w:color w:val="000000"/>
          <w:lang w:eastAsia="ru-RU" w:bidi="ru-RU"/>
        </w:rPr>
        <w:t>ПОЛОЖЕНИЕ</w:t>
      </w:r>
    </w:p>
    <w:p w:rsidR="00B83589" w:rsidRDefault="00B83589" w:rsidP="00EF1AAB">
      <w:pPr>
        <w:pStyle w:val="30"/>
        <w:framePr w:w="9130" w:h="1972" w:hRule="exact" w:wrap="none" w:vAnchor="page" w:hAnchor="page" w:x="1956" w:y="3929"/>
        <w:shd w:val="clear" w:color="auto" w:fill="auto"/>
        <w:spacing w:line="240" w:lineRule="auto"/>
        <w:ind w:left="20"/>
      </w:pPr>
      <w:r>
        <w:rPr>
          <w:color w:val="000000"/>
          <w:lang w:eastAsia="ru-RU" w:bidi="ru-RU"/>
        </w:rPr>
        <w:t>о порядке проведения аукциона на право заключения договора на</w:t>
      </w:r>
      <w:r>
        <w:rPr>
          <w:color w:val="000000"/>
          <w:lang w:eastAsia="ru-RU" w:bidi="ru-RU"/>
        </w:rPr>
        <w:br/>
        <w:t>установку и эксплуатацию рекламных конструкций на земельных</w:t>
      </w:r>
      <w:r>
        <w:rPr>
          <w:color w:val="000000"/>
          <w:lang w:eastAsia="ru-RU" w:bidi="ru-RU"/>
        </w:rPr>
        <w:br/>
        <w:t>участках, зданиях или ином недвижимом имуществе, находящемся в</w:t>
      </w:r>
      <w:r>
        <w:rPr>
          <w:color w:val="000000"/>
          <w:lang w:eastAsia="ru-RU" w:bidi="ru-RU"/>
        </w:rPr>
        <w:br/>
        <w:t>собственности муниципального образования «Чемальский район»,</w:t>
      </w:r>
      <w:r>
        <w:rPr>
          <w:color w:val="000000"/>
          <w:lang w:eastAsia="ru-RU" w:bidi="ru-RU"/>
        </w:rPr>
        <w:br/>
        <w:t>или на земельном участке, государственная собственность на который</w:t>
      </w:r>
    </w:p>
    <w:p w:rsidR="00B83589" w:rsidRDefault="00B83589" w:rsidP="00EF1AAB">
      <w:pPr>
        <w:pStyle w:val="30"/>
        <w:framePr w:w="9130" w:h="1972" w:hRule="exact" w:wrap="none" w:vAnchor="page" w:hAnchor="page" w:x="1956" w:y="3929"/>
        <w:shd w:val="clear" w:color="auto" w:fill="auto"/>
        <w:spacing w:line="240" w:lineRule="auto"/>
        <w:ind w:left="20"/>
        <w:rPr>
          <w:color w:val="000000"/>
          <w:lang w:eastAsia="ru-RU" w:bidi="ru-RU"/>
        </w:rPr>
      </w:pPr>
      <w:r>
        <w:rPr>
          <w:color w:val="000000"/>
          <w:lang w:eastAsia="ru-RU" w:bidi="ru-RU"/>
        </w:rPr>
        <w:t>не разграничена</w:t>
      </w:r>
    </w:p>
    <w:p w:rsidR="00B83589" w:rsidRDefault="00B83589" w:rsidP="00EF1AAB">
      <w:pPr>
        <w:pStyle w:val="30"/>
        <w:framePr w:w="9130" w:h="1972" w:hRule="exact" w:wrap="none" w:vAnchor="page" w:hAnchor="page" w:x="1956" w:y="3929"/>
        <w:shd w:val="clear" w:color="auto" w:fill="auto"/>
        <w:spacing w:line="240" w:lineRule="auto"/>
        <w:ind w:left="20"/>
        <w:rPr>
          <w:color w:val="000000"/>
          <w:lang w:eastAsia="ru-RU" w:bidi="ru-RU"/>
        </w:rPr>
      </w:pPr>
    </w:p>
    <w:p w:rsidR="00B83589" w:rsidRDefault="00B83589" w:rsidP="00EF1AAB">
      <w:pPr>
        <w:pStyle w:val="30"/>
        <w:framePr w:w="9130" w:h="1972" w:hRule="exact" w:wrap="none" w:vAnchor="page" w:hAnchor="page" w:x="1956" w:y="3929"/>
        <w:shd w:val="clear" w:color="auto" w:fill="auto"/>
        <w:spacing w:line="240" w:lineRule="auto"/>
        <w:ind w:left="20"/>
      </w:pPr>
    </w:p>
    <w:p w:rsidR="00B83589" w:rsidRDefault="00B83589" w:rsidP="00EF1AAB">
      <w:pPr>
        <w:spacing w:after="0" w:line="240" w:lineRule="auto"/>
        <w:rPr>
          <w:rFonts w:ascii="Times New Roman" w:hAnsi="Times New Roman" w:cs="Times New Roman"/>
          <w:sz w:val="28"/>
          <w:szCs w:val="28"/>
        </w:rPr>
      </w:pPr>
    </w:p>
    <w:p w:rsidR="00B83589" w:rsidRPr="00B83589" w:rsidRDefault="00B83589" w:rsidP="00EF1AAB">
      <w:pPr>
        <w:spacing w:line="240" w:lineRule="auto"/>
        <w:rPr>
          <w:rFonts w:ascii="Times New Roman" w:hAnsi="Times New Roman" w:cs="Times New Roman"/>
          <w:sz w:val="28"/>
          <w:szCs w:val="28"/>
        </w:rPr>
      </w:pPr>
    </w:p>
    <w:p w:rsidR="00B83589" w:rsidRPr="00B83589" w:rsidRDefault="00B83589" w:rsidP="00EF1AAB">
      <w:pPr>
        <w:spacing w:line="240" w:lineRule="auto"/>
        <w:rPr>
          <w:rFonts w:ascii="Times New Roman" w:hAnsi="Times New Roman" w:cs="Times New Roman"/>
          <w:sz w:val="28"/>
          <w:szCs w:val="28"/>
        </w:rPr>
      </w:pPr>
    </w:p>
    <w:p w:rsidR="00B83589" w:rsidRPr="00B83589" w:rsidRDefault="00B83589" w:rsidP="00EF1AAB">
      <w:pPr>
        <w:spacing w:line="240" w:lineRule="auto"/>
        <w:rPr>
          <w:rFonts w:ascii="Times New Roman" w:hAnsi="Times New Roman" w:cs="Times New Roman"/>
          <w:sz w:val="28"/>
          <w:szCs w:val="28"/>
        </w:rPr>
      </w:pPr>
    </w:p>
    <w:p w:rsidR="00B83589" w:rsidRPr="00B83589" w:rsidRDefault="00B83589" w:rsidP="00EF1AAB">
      <w:pPr>
        <w:spacing w:line="240" w:lineRule="auto"/>
        <w:rPr>
          <w:rFonts w:ascii="Times New Roman" w:hAnsi="Times New Roman" w:cs="Times New Roman"/>
          <w:sz w:val="28"/>
          <w:szCs w:val="28"/>
        </w:rPr>
      </w:pPr>
    </w:p>
    <w:p w:rsidR="00B83589" w:rsidRPr="00B83589" w:rsidRDefault="00B83589" w:rsidP="00EF1AAB">
      <w:pPr>
        <w:spacing w:line="240" w:lineRule="auto"/>
        <w:rPr>
          <w:rFonts w:ascii="Times New Roman" w:hAnsi="Times New Roman" w:cs="Times New Roman"/>
          <w:sz w:val="28"/>
          <w:szCs w:val="28"/>
        </w:rPr>
      </w:pPr>
    </w:p>
    <w:p w:rsidR="00B83589" w:rsidRDefault="00B83589" w:rsidP="00EF1AAB">
      <w:pPr>
        <w:spacing w:line="240" w:lineRule="auto"/>
        <w:rPr>
          <w:rFonts w:ascii="Times New Roman" w:hAnsi="Times New Roman" w:cs="Times New Roman"/>
          <w:sz w:val="28"/>
          <w:szCs w:val="28"/>
        </w:rPr>
      </w:pPr>
    </w:p>
    <w:p w:rsidR="00CB19CC" w:rsidRDefault="00B83589" w:rsidP="00EF1AAB">
      <w:pPr>
        <w:pStyle w:val="ae"/>
        <w:numPr>
          <w:ilvl w:val="0"/>
          <w:numId w:val="4"/>
        </w:numPr>
        <w:spacing w:line="240" w:lineRule="auto"/>
        <w:ind w:left="0"/>
        <w:jc w:val="center"/>
        <w:rPr>
          <w:rFonts w:ascii="Times New Roman" w:hAnsi="Times New Roman" w:cs="Times New Roman"/>
          <w:b/>
          <w:sz w:val="28"/>
          <w:szCs w:val="28"/>
        </w:rPr>
      </w:pPr>
      <w:r w:rsidRPr="00B83589">
        <w:rPr>
          <w:rFonts w:ascii="Times New Roman" w:hAnsi="Times New Roman" w:cs="Times New Roman"/>
          <w:b/>
          <w:sz w:val="28"/>
          <w:szCs w:val="28"/>
        </w:rPr>
        <w:t>Общие положения</w:t>
      </w:r>
    </w:p>
    <w:p w:rsidR="00B83589" w:rsidRPr="00EF1AAB" w:rsidRDefault="00B83589" w:rsidP="00EF1AAB">
      <w:pPr>
        <w:pStyle w:val="20"/>
        <w:numPr>
          <w:ilvl w:val="1"/>
          <w:numId w:val="4"/>
        </w:numPr>
        <w:shd w:val="clear" w:color="auto" w:fill="auto"/>
        <w:tabs>
          <w:tab w:val="left" w:pos="709"/>
        </w:tabs>
        <w:spacing w:line="240" w:lineRule="auto"/>
        <w:jc w:val="both"/>
      </w:pPr>
      <w:r>
        <w:rPr>
          <w:color w:val="000000"/>
          <w:lang w:eastAsia="ru-RU" w:bidi="ru-RU"/>
        </w:rPr>
        <w:t xml:space="preserve">Настоящее Положение определяет порядок проведения открытого </w:t>
      </w:r>
      <w:r w:rsidRPr="00EF1AAB">
        <w:rPr>
          <w:color w:val="000000"/>
          <w:lang w:eastAsia="ru-RU" w:bidi="ru-RU"/>
        </w:rPr>
        <w:t>аукциона 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собственности муниципального образования «Чемальский район», или на земельном участке, государственная собственно</w:t>
      </w:r>
      <w:r w:rsidR="00BA4454" w:rsidRPr="00EF1AAB">
        <w:rPr>
          <w:color w:val="000000"/>
          <w:lang w:eastAsia="ru-RU" w:bidi="ru-RU"/>
        </w:rPr>
        <w:t xml:space="preserve">сть на который не разграничена. </w:t>
      </w:r>
      <w:r w:rsidRPr="00EF1AAB">
        <w:rPr>
          <w:color w:val="000000"/>
          <w:lang w:eastAsia="ru-RU" w:bidi="ru-RU"/>
        </w:rPr>
        <w:t>(далее - муниципальные объекты недвижимости).</w:t>
      </w:r>
    </w:p>
    <w:p w:rsidR="00C23111" w:rsidRDefault="00C23111" w:rsidP="00EF1AAB">
      <w:pPr>
        <w:pStyle w:val="20"/>
        <w:numPr>
          <w:ilvl w:val="1"/>
          <w:numId w:val="4"/>
        </w:numPr>
        <w:shd w:val="clear" w:color="auto" w:fill="auto"/>
        <w:tabs>
          <w:tab w:val="left" w:pos="426"/>
        </w:tabs>
        <w:spacing w:line="240" w:lineRule="auto"/>
        <w:ind w:firstLine="11"/>
        <w:jc w:val="both"/>
      </w:pPr>
      <w:r w:rsidRPr="00EF1AAB">
        <w:rPr>
          <w:color w:val="000000"/>
          <w:lang w:eastAsia="ru-RU" w:bidi="ru-RU"/>
        </w:rPr>
        <w:t>Заключение договора на установку и эксплуатацию рекламных</w:t>
      </w:r>
      <w:r w:rsidRPr="00460582">
        <w:rPr>
          <w:color w:val="000000"/>
          <w:lang w:eastAsia="ru-RU" w:bidi="ru-RU"/>
        </w:rPr>
        <w:t xml:space="preserve"> конструкций на муниципальных объектах недвижимости (далее - договор, договор на установку и эксплуатацию рекламных конструкций) </w:t>
      </w:r>
      <w:r w:rsidRPr="00C23111">
        <w:rPr>
          <w:color w:val="000000"/>
          <w:lang w:eastAsia="ru-RU" w:bidi="ru-RU"/>
        </w:rPr>
        <w:t>осуществляется на основе торгов в форме открытого аукциона.</w:t>
      </w:r>
    </w:p>
    <w:p w:rsidR="00C23111" w:rsidRDefault="00C23111" w:rsidP="00EF1AAB">
      <w:pPr>
        <w:pStyle w:val="20"/>
        <w:shd w:val="clear" w:color="auto" w:fill="auto"/>
        <w:spacing w:line="240" w:lineRule="auto"/>
        <w:ind w:firstLine="708"/>
        <w:jc w:val="both"/>
      </w:pPr>
      <w:r>
        <w:rPr>
          <w:color w:val="000000"/>
          <w:lang w:eastAsia="ru-RU" w:bidi="ru-RU"/>
        </w:rPr>
        <w:t>Общие требования по проведению торгов установлены статьями 447, 448 Гражданского кодекса Российской Федерации.</w:t>
      </w:r>
    </w:p>
    <w:p w:rsidR="00C23111" w:rsidRDefault="00C23111" w:rsidP="00EF1AAB">
      <w:pPr>
        <w:pStyle w:val="20"/>
        <w:numPr>
          <w:ilvl w:val="1"/>
          <w:numId w:val="4"/>
        </w:numPr>
        <w:shd w:val="clear" w:color="auto" w:fill="auto"/>
        <w:tabs>
          <w:tab w:val="left" w:pos="567"/>
        </w:tabs>
        <w:spacing w:line="240" w:lineRule="auto"/>
        <w:jc w:val="both"/>
      </w:pPr>
      <w:r>
        <w:rPr>
          <w:color w:val="000000"/>
          <w:lang w:eastAsia="ru-RU" w:bidi="ru-RU"/>
        </w:rPr>
        <w:t>Аукционы на право заключения договоров на установку и эксплуатацию рекламной конструкции на муниципальных объектах недвижимости (далее - торги, аукцион) проводятся только в отношении рекламных конструкций, которые указаны в утвержденной схеме размещения рекламных конструкций (далее - схема).</w:t>
      </w:r>
    </w:p>
    <w:p w:rsidR="00C23111" w:rsidRDefault="00C23111" w:rsidP="00EF1AAB">
      <w:pPr>
        <w:pStyle w:val="20"/>
        <w:numPr>
          <w:ilvl w:val="1"/>
          <w:numId w:val="4"/>
        </w:numPr>
        <w:shd w:val="clear" w:color="auto" w:fill="auto"/>
        <w:tabs>
          <w:tab w:val="left" w:pos="567"/>
        </w:tabs>
        <w:spacing w:line="240" w:lineRule="auto"/>
        <w:ind w:firstLine="11"/>
        <w:jc w:val="both"/>
      </w:pPr>
      <w:r>
        <w:rPr>
          <w:color w:val="000000"/>
          <w:lang w:eastAsia="ru-RU" w:bidi="ru-RU"/>
        </w:rPr>
        <w:t>Юридические лица, индивидуальные предприниматели и физические лица, желающие произвести установку и эксплуатацию рекламной конструкции на муниципальных объектах недвижимости согласно утвержденной схеме (далее - заинтересованные лица), могут направить в Администрацию Чемальск</w:t>
      </w:r>
      <w:r w:rsidR="004E5F72">
        <w:rPr>
          <w:color w:val="000000"/>
          <w:lang w:eastAsia="ru-RU" w:bidi="ru-RU"/>
        </w:rPr>
        <w:t>ого</w:t>
      </w:r>
      <w:r>
        <w:rPr>
          <w:color w:val="000000"/>
          <w:lang w:eastAsia="ru-RU" w:bidi="ru-RU"/>
        </w:rPr>
        <w:t xml:space="preserve"> район</w:t>
      </w:r>
      <w:r w:rsidR="004E5F72">
        <w:rPr>
          <w:color w:val="000000"/>
          <w:lang w:eastAsia="ru-RU" w:bidi="ru-RU"/>
        </w:rPr>
        <w:t>а</w:t>
      </w:r>
      <w:r>
        <w:rPr>
          <w:color w:val="000000"/>
          <w:lang w:eastAsia="ru-RU" w:bidi="ru-RU"/>
        </w:rPr>
        <w:t xml:space="preserve"> (далее - Администрация) письменное заявление по форме, установленной </w:t>
      </w:r>
      <w:r w:rsidR="00AD59E9" w:rsidRPr="00AD59E9">
        <w:rPr>
          <w:color w:val="000000"/>
          <w:lang w:eastAsia="ru-RU" w:bidi="ru-RU"/>
        </w:rPr>
        <w:t>приложением № 1</w:t>
      </w:r>
      <w:r w:rsidRPr="00AD59E9">
        <w:rPr>
          <w:color w:val="000000"/>
          <w:lang w:eastAsia="ru-RU" w:bidi="ru-RU"/>
        </w:rPr>
        <w:t xml:space="preserve"> к настоящему</w:t>
      </w:r>
      <w:r>
        <w:rPr>
          <w:color w:val="000000"/>
          <w:lang w:eastAsia="ru-RU" w:bidi="ru-RU"/>
        </w:rPr>
        <w:t xml:space="preserve"> Положению.</w:t>
      </w:r>
    </w:p>
    <w:p w:rsidR="00C23111" w:rsidRDefault="00C23111" w:rsidP="00EF1AAB">
      <w:pPr>
        <w:pStyle w:val="20"/>
        <w:shd w:val="clear" w:color="auto" w:fill="auto"/>
        <w:spacing w:line="240" w:lineRule="auto"/>
        <w:ind w:firstLine="600"/>
        <w:jc w:val="both"/>
      </w:pPr>
      <w:r>
        <w:rPr>
          <w:color w:val="000000"/>
          <w:lang w:eastAsia="ru-RU" w:bidi="ru-RU"/>
        </w:rPr>
        <w:t xml:space="preserve">В случае соответствия предполагаемого места установки, типа и вида рекламной конструкции, установка которых допускается в указанном месте, </w:t>
      </w:r>
      <w:r w:rsidR="00993D99">
        <w:rPr>
          <w:color w:val="000000"/>
          <w:lang w:eastAsia="ru-RU" w:bidi="ru-RU"/>
        </w:rPr>
        <w:t xml:space="preserve">в соответствии с </w:t>
      </w:r>
      <w:r>
        <w:rPr>
          <w:color w:val="000000"/>
          <w:lang w:eastAsia="ru-RU" w:bidi="ru-RU"/>
        </w:rPr>
        <w:t>утвержденной схем</w:t>
      </w:r>
      <w:r w:rsidR="00993D99">
        <w:rPr>
          <w:color w:val="000000"/>
          <w:lang w:eastAsia="ru-RU" w:bidi="ru-RU"/>
        </w:rPr>
        <w:t>ой</w:t>
      </w:r>
      <w:r>
        <w:rPr>
          <w:color w:val="000000"/>
          <w:lang w:eastAsia="ru-RU" w:bidi="ru-RU"/>
        </w:rPr>
        <w:t>, принимается решение об организации торгов на право заключения договора на установку и эксплуатацию рекламной конструкции, проводимых в Порядке, установленном настоящим Положением.</w:t>
      </w:r>
    </w:p>
    <w:p w:rsidR="00C23111" w:rsidRDefault="00C23111" w:rsidP="00EF1AAB">
      <w:pPr>
        <w:pStyle w:val="20"/>
        <w:numPr>
          <w:ilvl w:val="1"/>
          <w:numId w:val="4"/>
        </w:numPr>
        <w:shd w:val="clear" w:color="auto" w:fill="auto"/>
        <w:spacing w:after="330" w:line="240" w:lineRule="auto"/>
        <w:ind w:firstLine="11"/>
        <w:jc w:val="both"/>
      </w:pPr>
      <w:r>
        <w:rPr>
          <w:color w:val="000000"/>
          <w:lang w:eastAsia="ru-RU" w:bidi="ru-RU"/>
        </w:rPr>
        <w:lastRenderedPageBreak/>
        <w:t>Правила настоящего Положения не распространяются на размещение информационных конструкций.</w:t>
      </w:r>
    </w:p>
    <w:p w:rsidR="00C23111" w:rsidRPr="00C23111" w:rsidRDefault="00C23111" w:rsidP="00EF1AAB">
      <w:pPr>
        <w:pStyle w:val="20"/>
        <w:numPr>
          <w:ilvl w:val="0"/>
          <w:numId w:val="4"/>
        </w:numPr>
        <w:shd w:val="clear" w:color="auto" w:fill="auto"/>
        <w:tabs>
          <w:tab w:val="left" w:pos="3627"/>
        </w:tabs>
        <w:spacing w:after="304" w:line="240" w:lineRule="auto"/>
        <w:ind w:left="360" w:hanging="360"/>
        <w:rPr>
          <w:b/>
        </w:rPr>
      </w:pPr>
      <w:r w:rsidRPr="00C23111">
        <w:rPr>
          <w:b/>
          <w:color w:val="000000"/>
          <w:lang w:eastAsia="ru-RU" w:bidi="ru-RU"/>
        </w:rPr>
        <w:t>Основные понятия</w:t>
      </w:r>
    </w:p>
    <w:p w:rsidR="00C23111" w:rsidRPr="00460582" w:rsidRDefault="00C23111" w:rsidP="00EF1AAB">
      <w:pPr>
        <w:pStyle w:val="20"/>
        <w:numPr>
          <w:ilvl w:val="1"/>
          <w:numId w:val="4"/>
        </w:numPr>
        <w:shd w:val="clear" w:color="auto" w:fill="auto"/>
        <w:spacing w:line="240" w:lineRule="auto"/>
        <w:ind w:firstLine="600"/>
        <w:jc w:val="both"/>
      </w:pPr>
      <w:r>
        <w:rPr>
          <w:color w:val="000000"/>
          <w:lang w:eastAsia="ru-RU" w:bidi="ru-RU"/>
        </w:rPr>
        <w:t>В настоящем Положении используются следующие понятия и опре</w:t>
      </w:r>
      <w:r w:rsidRPr="00460582">
        <w:rPr>
          <w:color w:val="000000"/>
          <w:lang w:eastAsia="ru-RU" w:bidi="ru-RU"/>
        </w:rPr>
        <w:t>деления:</w:t>
      </w:r>
    </w:p>
    <w:p w:rsidR="00C23111" w:rsidRPr="00460582" w:rsidRDefault="00C23111" w:rsidP="00EF1AAB">
      <w:pPr>
        <w:pStyle w:val="20"/>
        <w:numPr>
          <w:ilvl w:val="0"/>
          <w:numId w:val="10"/>
        </w:numPr>
        <w:shd w:val="clear" w:color="auto" w:fill="auto"/>
        <w:tabs>
          <w:tab w:val="left" w:pos="426"/>
        </w:tabs>
        <w:spacing w:line="240" w:lineRule="auto"/>
        <w:jc w:val="both"/>
      </w:pPr>
      <w:r w:rsidRPr="00460582">
        <w:rPr>
          <w:color w:val="000000"/>
          <w:lang w:eastAsia="ru-RU" w:bidi="ru-RU"/>
        </w:rPr>
        <w:t xml:space="preserve">продавец (организатор торгов) - Администрация </w:t>
      </w:r>
      <w:r w:rsidR="00084CC2" w:rsidRPr="00460582">
        <w:rPr>
          <w:color w:val="000000"/>
          <w:lang w:eastAsia="ru-RU" w:bidi="ru-RU"/>
        </w:rPr>
        <w:t>Чемаль</w:t>
      </w:r>
      <w:r w:rsidR="00993D99" w:rsidRPr="00460582">
        <w:rPr>
          <w:color w:val="000000"/>
          <w:lang w:eastAsia="ru-RU" w:bidi="ru-RU"/>
        </w:rPr>
        <w:t>ского</w:t>
      </w:r>
      <w:r w:rsidRPr="00460582">
        <w:rPr>
          <w:color w:val="000000"/>
          <w:lang w:eastAsia="ru-RU" w:bidi="ru-RU"/>
        </w:rPr>
        <w:t xml:space="preserve"> район</w:t>
      </w:r>
      <w:r w:rsidR="00993D99" w:rsidRPr="00460582">
        <w:rPr>
          <w:color w:val="000000"/>
          <w:lang w:eastAsia="ru-RU" w:bidi="ru-RU"/>
        </w:rPr>
        <w:t>а</w:t>
      </w:r>
      <w:r w:rsidRPr="00460582">
        <w:rPr>
          <w:color w:val="000000"/>
          <w:lang w:eastAsia="ru-RU" w:bidi="ru-RU"/>
        </w:rPr>
        <w:t xml:space="preserve"> </w:t>
      </w:r>
      <w:r w:rsidR="00993D99" w:rsidRPr="00460582">
        <w:rPr>
          <w:color w:val="000000"/>
          <w:lang w:eastAsia="ru-RU" w:bidi="ru-RU"/>
        </w:rPr>
        <w:t xml:space="preserve">(далее Администрация) </w:t>
      </w:r>
      <w:r w:rsidRPr="00460582">
        <w:rPr>
          <w:color w:val="000000"/>
          <w:lang w:eastAsia="ru-RU" w:bidi="ru-RU"/>
        </w:rPr>
        <w:t xml:space="preserve">собственник имущества, осуществляющая функции по проведению торгов, в случае установки рекламной конструкции на </w:t>
      </w:r>
      <w:r w:rsidR="00993D99" w:rsidRPr="00460582">
        <w:rPr>
          <w:color w:val="000000"/>
          <w:lang w:eastAsia="ru-RU" w:bidi="ru-RU"/>
        </w:rPr>
        <w:t xml:space="preserve">муниципальных </w:t>
      </w:r>
      <w:r w:rsidRPr="00460582">
        <w:rPr>
          <w:color w:val="000000"/>
          <w:lang w:eastAsia="ru-RU" w:bidi="ru-RU"/>
        </w:rPr>
        <w:t>объектах недвижимости</w:t>
      </w:r>
      <w:r w:rsidR="00993D99" w:rsidRPr="00460582">
        <w:rPr>
          <w:color w:val="000000"/>
          <w:lang w:eastAsia="ru-RU" w:bidi="ru-RU"/>
        </w:rPr>
        <w:t>.</w:t>
      </w:r>
    </w:p>
    <w:p w:rsidR="00C23111" w:rsidRPr="00460582" w:rsidRDefault="00C23111" w:rsidP="00EF1AAB">
      <w:pPr>
        <w:pStyle w:val="20"/>
        <w:numPr>
          <w:ilvl w:val="0"/>
          <w:numId w:val="10"/>
        </w:numPr>
        <w:shd w:val="clear" w:color="auto" w:fill="auto"/>
        <w:tabs>
          <w:tab w:val="left" w:pos="426"/>
        </w:tabs>
        <w:spacing w:line="240" w:lineRule="auto"/>
        <w:jc w:val="both"/>
      </w:pPr>
      <w:r w:rsidRPr="00460582">
        <w:rPr>
          <w:color w:val="000000"/>
          <w:lang w:eastAsia="ru-RU" w:bidi="ru-RU"/>
        </w:rPr>
        <w:t>комиссия - орган, созданный организатором торгов, в целях рассмотрения заявок на участие в аукционе и допуска претендентов к участию в аукционе, ведения торгов, определения победителя аукциона, ведения и подписания соответствующих протоколов;</w:t>
      </w:r>
    </w:p>
    <w:p w:rsidR="00C23111" w:rsidRPr="00460582" w:rsidRDefault="00C23111" w:rsidP="00EF1AAB">
      <w:pPr>
        <w:pStyle w:val="20"/>
        <w:numPr>
          <w:ilvl w:val="0"/>
          <w:numId w:val="10"/>
        </w:numPr>
        <w:shd w:val="clear" w:color="auto" w:fill="auto"/>
        <w:tabs>
          <w:tab w:val="left" w:pos="426"/>
        </w:tabs>
        <w:spacing w:line="240" w:lineRule="auto"/>
        <w:jc w:val="both"/>
      </w:pPr>
      <w:r w:rsidRPr="00460582">
        <w:rPr>
          <w:color w:val="000000"/>
          <w:lang w:eastAsia="ru-RU" w:bidi="ru-RU"/>
        </w:rPr>
        <w:t xml:space="preserve">претендент - юридическое или физическое лицо, либо индивидуальные предприниматели, </w:t>
      </w:r>
      <w:r w:rsidR="003A6266" w:rsidRPr="00460582">
        <w:rPr>
          <w:color w:val="000000"/>
          <w:lang w:eastAsia="ru-RU" w:bidi="ru-RU"/>
        </w:rPr>
        <w:t xml:space="preserve">(лица, зарегистрированные в качестве самозанятых) </w:t>
      </w:r>
      <w:r w:rsidRPr="00460582">
        <w:rPr>
          <w:color w:val="000000"/>
          <w:lang w:eastAsia="ru-RU" w:bidi="ru-RU"/>
        </w:rPr>
        <w:t>желающее установить и эксплуатировать рекламную конструкцию на муниципальном объекте недвижимости, и подавшее в соответствии с настоящим Порядком заявку о намерении участвовать в торгах;</w:t>
      </w:r>
    </w:p>
    <w:p w:rsidR="00C23111" w:rsidRDefault="00C23111" w:rsidP="00EF1AAB">
      <w:pPr>
        <w:pStyle w:val="20"/>
        <w:numPr>
          <w:ilvl w:val="0"/>
          <w:numId w:val="10"/>
        </w:numPr>
        <w:shd w:val="clear" w:color="auto" w:fill="auto"/>
        <w:tabs>
          <w:tab w:val="left" w:pos="426"/>
        </w:tabs>
        <w:spacing w:line="240" w:lineRule="auto"/>
        <w:jc w:val="both"/>
      </w:pPr>
      <w:r w:rsidRPr="00460582">
        <w:rPr>
          <w:color w:val="000000"/>
          <w:lang w:eastAsia="ru-RU" w:bidi="ru-RU"/>
        </w:rPr>
        <w:t>участник аукциона - лицо, допущенное комиссией</w:t>
      </w:r>
      <w:r w:rsidRPr="00C23111">
        <w:rPr>
          <w:color w:val="000000"/>
          <w:lang w:eastAsia="ru-RU" w:bidi="ru-RU"/>
        </w:rPr>
        <w:t xml:space="preserve"> к участию в торгах;</w:t>
      </w:r>
    </w:p>
    <w:p w:rsidR="00C23111" w:rsidRDefault="00C23111" w:rsidP="00EF1AAB">
      <w:pPr>
        <w:pStyle w:val="20"/>
        <w:shd w:val="clear" w:color="auto" w:fill="auto"/>
        <w:tabs>
          <w:tab w:val="left" w:pos="806"/>
        </w:tabs>
        <w:spacing w:line="240" w:lineRule="auto"/>
        <w:jc w:val="both"/>
        <w:rPr>
          <w:color w:val="000000"/>
          <w:lang w:eastAsia="ru-RU" w:bidi="ru-RU"/>
        </w:rPr>
      </w:pPr>
      <w:r>
        <w:rPr>
          <w:color w:val="000000"/>
          <w:lang w:eastAsia="ru-RU" w:bidi="ru-RU"/>
        </w:rPr>
        <w:t>победитель торгов - лицо, предложившее наиболее высокую цену за предмет торгов (лот) по результатам их проведения;</w:t>
      </w:r>
    </w:p>
    <w:p w:rsidR="00C23111" w:rsidRDefault="00C23111" w:rsidP="00EF1AAB">
      <w:pPr>
        <w:pStyle w:val="20"/>
        <w:shd w:val="clear" w:color="auto" w:fill="auto"/>
        <w:tabs>
          <w:tab w:val="left" w:pos="426"/>
        </w:tabs>
        <w:spacing w:line="240" w:lineRule="auto"/>
        <w:jc w:val="both"/>
        <w:rPr>
          <w:color w:val="000000"/>
          <w:lang w:eastAsia="ru-RU" w:bidi="ru-RU"/>
        </w:rPr>
      </w:pPr>
      <w:r>
        <w:t xml:space="preserve">-  </w:t>
      </w:r>
      <w:r>
        <w:rPr>
          <w:color w:val="000000"/>
          <w:lang w:eastAsia="ru-RU" w:bidi="ru-RU"/>
        </w:rPr>
        <w:t>аукционная документация - комплект документов, определяющих условия проведения аукциона, форму заявки и перечень документов, представляемых с заявкой, начальную цену лота и шаг аукциона, номер счета для внесения задатка;</w:t>
      </w:r>
    </w:p>
    <w:p w:rsidR="00C23111" w:rsidRDefault="00C23111" w:rsidP="00EF1AAB">
      <w:pPr>
        <w:pStyle w:val="20"/>
        <w:shd w:val="clear" w:color="auto" w:fill="auto"/>
        <w:tabs>
          <w:tab w:val="left" w:pos="426"/>
        </w:tabs>
        <w:spacing w:line="240" w:lineRule="auto"/>
        <w:jc w:val="both"/>
        <w:rPr>
          <w:color w:val="000000"/>
          <w:lang w:eastAsia="ru-RU" w:bidi="ru-RU"/>
        </w:rPr>
      </w:pPr>
      <w:r>
        <w:t xml:space="preserve">-   </w:t>
      </w:r>
      <w:r>
        <w:rPr>
          <w:color w:val="000000"/>
          <w:lang w:eastAsia="ru-RU" w:bidi="ru-RU"/>
        </w:rPr>
        <w:t xml:space="preserve">заявка - комплект документов, подготовленный претендентом в соответствии с требованиями настоящего Порядка; </w:t>
      </w:r>
    </w:p>
    <w:p w:rsidR="00C23111" w:rsidRDefault="00C23111" w:rsidP="00EF1AAB">
      <w:pPr>
        <w:pStyle w:val="20"/>
        <w:shd w:val="clear" w:color="auto" w:fill="auto"/>
        <w:tabs>
          <w:tab w:val="left" w:pos="426"/>
        </w:tabs>
        <w:spacing w:line="240" w:lineRule="auto"/>
        <w:jc w:val="both"/>
      </w:pPr>
      <w:r>
        <w:rPr>
          <w:color w:val="000000"/>
          <w:lang w:eastAsia="ru-RU" w:bidi="ru-RU"/>
        </w:rPr>
        <w:t xml:space="preserve">- </w:t>
      </w:r>
      <w:r w:rsidR="00084CC2">
        <w:rPr>
          <w:color w:val="000000"/>
          <w:lang w:eastAsia="ru-RU" w:bidi="ru-RU"/>
        </w:rPr>
        <w:t xml:space="preserve">   </w:t>
      </w:r>
      <w:r>
        <w:rPr>
          <w:color w:val="000000"/>
          <w:lang w:eastAsia="ru-RU" w:bidi="ru-RU"/>
        </w:rPr>
        <w:t>задаток - оплата права участия в аукционе.</w:t>
      </w:r>
    </w:p>
    <w:p w:rsidR="00C23111" w:rsidRPr="00C23111" w:rsidRDefault="00C23111" w:rsidP="00EF1AAB">
      <w:pPr>
        <w:pStyle w:val="20"/>
        <w:shd w:val="clear" w:color="auto" w:fill="auto"/>
        <w:tabs>
          <w:tab w:val="left" w:pos="806"/>
        </w:tabs>
        <w:spacing w:line="240" w:lineRule="auto"/>
        <w:jc w:val="both"/>
        <w:rPr>
          <w:b/>
        </w:rPr>
      </w:pPr>
    </w:p>
    <w:p w:rsidR="00C23111" w:rsidRPr="00C23111" w:rsidRDefault="00C23111" w:rsidP="00EF1AAB">
      <w:pPr>
        <w:pStyle w:val="20"/>
        <w:numPr>
          <w:ilvl w:val="0"/>
          <w:numId w:val="4"/>
        </w:numPr>
        <w:shd w:val="clear" w:color="auto" w:fill="auto"/>
        <w:tabs>
          <w:tab w:val="left" w:pos="3200"/>
        </w:tabs>
        <w:spacing w:after="309" w:line="240" w:lineRule="auto"/>
        <w:ind w:left="360" w:hanging="360"/>
        <w:rPr>
          <w:b/>
        </w:rPr>
      </w:pPr>
      <w:r w:rsidRPr="00C23111">
        <w:rPr>
          <w:b/>
          <w:color w:val="000000"/>
          <w:lang w:eastAsia="ru-RU" w:bidi="ru-RU"/>
        </w:rPr>
        <w:t>Функции продавца и комиссии</w:t>
      </w:r>
    </w:p>
    <w:p w:rsidR="00084CC2" w:rsidRDefault="00084CC2" w:rsidP="00EF1AAB">
      <w:pPr>
        <w:pStyle w:val="20"/>
        <w:numPr>
          <w:ilvl w:val="1"/>
          <w:numId w:val="4"/>
        </w:numPr>
        <w:shd w:val="clear" w:color="auto" w:fill="auto"/>
        <w:tabs>
          <w:tab w:val="left" w:pos="426"/>
        </w:tabs>
        <w:spacing w:line="240" w:lineRule="auto"/>
        <w:jc w:val="both"/>
      </w:pPr>
      <w:r>
        <w:t xml:space="preserve"> </w:t>
      </w:r>
      <w:r>
        <w:rPr>
          <w:color w:val="000000"/>
          <w:lang w:eastAsia="ru-RU" w:bidi="ru-RU"/>
        </w:rPr>
        <w:t>Организатором аукциона является Администрация.</w:t>
      </w:r>
    </w:p>
    <w:p w:rsidR="00084CC2" w:rsidRDefault="00084CC2" w:rsidP="00EF1AAB">
      <w:pPr>
        <w:pStyle w:val="20"/>
        <w:shd w:val="clear" w:color="auto" w:fill="auto"/>
        <w:spacing w:line="240" w:lineRule="auto"/>
        <w:ind w:firstLine="620"/>
        <w:jc w:val="both"/>
      </w:pPr>
      <w:r>
        <w:rPr>
          <w:color w:val="000000"/>
          <w:lang w:eastAsia="ru-RU" w:bidi="ru-RU"/>
        </w:rPr>
        <w:t>Администрация:</w:t>
      </w:r>
    </w:p>
    <w:p w:rsidR="00084CC2" w:rsidRDefault="00084CC2" w:rsidP="00EF1AAB">
      <w:pPr>
        <w:pStyle w:val="20"/>
        <w:numPr>
          <w:ilvl w:val="0"/>
          <w:numId w:val="10"/>
        </w:numPr>
        <w:shd w:val="clear" w:color="auto" w:fill="auto"/>
        <w:tabs>
          <w:tab w:val="left" w:pos="426"/>
        </w:tabs>
        <w:spacing w:line="240" w:lineRule="auto"/>
        <w:jc w:val="both"/>
      </w:pPr>
      <w:r>
        <w:rPr>
          <w:color w:val="000000"/>
          <w:lang w:eastAsia="ru-RU" w:bidi="ru-RU"/>
        </w:rPr>
        <w:t>создает комиссию по проведению торгов в форме открытого аукциона;</w:t>
      </w:r>
    </w:p>
    <w:p w:rsidR="00084CC2" w:rsidRDefault="00000BB5" w:rsidP="00EF1AAB">
      <w:pPr>
        <w:pStyle w:val="20"/>
        <w:numPr>
          <w:ilvl w:val="0"/>
          <w:numId w:val="10"/>
        </w:numPr>
        <w:shd w:val="clear" w:color="auto" w:fill="auto"/>
        <w:tabs>
          <w:tab w:val="left" w:pos="426"/>
          <w:tab w:val="left" w:pos="834"/>
        </w:tabs>
        <w:spacing w:line="240" w:lineRule="auto"/>
        <w:jc w:val="both"/>
      </w:pPr>
      <w:r>
        <w:rPr>
          <w:color w:val="000000"/>
          <w:lang w:eastAsia="ru-RU" w:bidi="ru-RU"/>
        </w:rPr>
        <w:t xml:space="preserve">извещает о дате проведения аукциона </w:t>
      </w:r>
      <w:r w:rsidR="00084CC2">
        <w:rPr>
          <w:color w:val="000000"/>
          <w:lang w:eastAsia="ru-RU" w:bidi="ru-RU"/>
        </w:rPr>
        <w:t>членов комиссии;</w:t>
      </w:r>
    </w:p>
    <w:p w:rsidR="00084CC2" w:rsidRPr="000874F2" w:rsidRDefault="00084CC2" w:rsidP="00EF1AAB">
      <w:pPr>
        <w:pStyle w:val="20"/>
        <w:numPr>
          <w:ilvl w:val="0"/>
          <w:numId w:val="10"/>
        </w:numPr>
        <w:shd w:val="clear" w:color="auto" w:fill="auto"/>
        <w:tabs>
          <w:tab w:val="left" w:pos="426"/>
        </w:tabs>
        <w:spacing w:line="240" w:lineRule="auto"/>
        <w:jc w:val="both"/>
      </w:pPr>
      <w:r>
        <w:rPr>
          <w:color w:val="000000"/>
          <w:lang w:eastAsia="ru-RU" w:bidi="ru-RU"/>
        </w:rPr>
        <w:t xml:space="preserve">разрабатывает и утверждает перечень мест </w:t>
      </w:r>
      <w:r w:rsidR="003A6266">
        <w:rPr>
          <w:color w:val="000000"/>
          <w:lang w:eastAsia="ru-RU" w:bidi="ru-RU"/>
        </w:rPr>
        <w:t>размещения</w:t>
      </w:r>
      <w:r>
        <w:rPr>
          <w:color w:val="000000"/>
          <w:lang w:eastAsia="ru-RU" w:bidi="ru-RU"/>
        </w:rPr>
        <w:t xml:space="preserve"> рекламных конструкций в соответс</w:t>
      </w:r>
      <w:r w:rsidR="00000BB5">
        <w:rPr>
          <w:color w:val="000000"/>
          <w:lang w:eastAsia="ru-RU" w:bidi="ru-RU"/>
        </w:rPr>
        <w:t>твии со схемой - лотов аукциона</w:t>
      </w:r>
      <w:r w:rsidRPr="000874F2">
        <w:rPr>
          <w:color w:val="000000"/>
          <w:lang w:eastAsia="ru-RU" w:bidi="ru-RU"/>
        </w:rPr>
        <w:t>;</w:t>
      </w:r>
    </w:p>
    <w:p w:rsidR="00084CC2" w:rsidRPr="007E3DFB" w:rsidRDefault="00084CC2" w:rsidP="00EF1AAB">
      <w:pPr>
        <w:pStyle w:val="20"/>
        <w:numPr>
          <w:ilvl w:val="0"/>
          <w:numId w:val="10"/>
        </w:numPr>
        <w:shd w:val="clear" w:color="auto" w:fill="auto"/>
        <w:tabs>
          <w:tab w:val="left" w:pos="806"/>
        </w:tabs>
        <w:spacing w:line="240" w:lineRule="auto"/>
        <w:ind w:firstLine="620"/>
        <w:jc w:val="both"/>
      </w:pPr>
      <w:r w:rsidRPr="000874F2">
        <w:rPr>
          <w:color w:val="000000"/>
          <w:lang w:eastAsia="ru-RU" w:bidi="ru-RU"/>
        </w:rPr>
        <w:t xml:space="preserve">устанавливает начальную цену предмета аукциона (лота) и определяет «шаг аукциона». </w:t>
      </w:r>
      <w:r w:rsidRPr="007E3DFB">
        <w:rPr>
          <w:color w:val="000000"/>
          <w:lang w:eastAsia="ru-RU" w:bidi="ru-RU"/>
        </w:rPr>
        <w:t>Начальной ценой предмета аукциона (лота) является минимальный размер годовой платы за установку и эксплуатацию рекламной конструкции, рассчитанный в соответствии с Методикой расчета минимального годового размера платы, взимаемой по договору на установку и эксплуатацию рекламной конструкции на муниципальных объектах недвижимости, утвержден</w:t>
      </w:r>
      <w:r w:rsidRPr="007E3DFB">
        <w:rPr>
          <w:color w:val="000000"/>
          <w:lang w:eastAsia="ru-RU" w:bidi="ru-RU"/>
        </w:rPr>
        <w:lastRenderedPageBreak/>
        <w:t>ной Постановлением Администрации Чемаль</w:t>
      </w:r>
      <w:r w:rsidR="000874F2" w:rsidRPr="007E3DFB">
        <w:rPr>
          <w:color w:val="000000"/>
          <w:lang w:eastAsia="ru-RU" w:bidi="ru-RU"/>
        </w:rPr>
        <w:t>ск</w:t>
      </w:r>
      <w:r w:rsidR="00460582" w:rsidRPr="007E3DFB">
        <w:rPr>
          <w:color w:val="000000"/>
          <w:lang w:eastAsia="ru-RU" w:bidi="ru-RU"/>
        </w:rPr>
        <w:t>ого</w:t>
      </w:r>
      <w:r w:rsidR="000874F2" w:rsidRPr="007E3DFB">
        <w:rPr>
          <w:color w:val="000000"/>
          <w:lang w:eastAsia="ru-RU" w:bidi="ru-RU"/>
        </w:rPr>
        <w:t xml:space="preserve"> рай</w:t>
      </w:r>
      <w:r w:rsidR="00460582" w:rsidRPr="007E3DFB">
        <w:rPr>
          <w:color w:val="000000"/>
          <w:lang w:eastAsia="ru-RU" w:bidi="ru-RU"/>
        </w:rPr>
        <w:t>она</w:t>
      </w:r>
      <w:r w:rsidR="000874F2" w:rsidRPr="007E3DFB">
        <w:rPr>
          <w:color w:val="000000"/>
          <w:lang w:eastAsia="ru-RU" w:bidi="ru-RU"/>
        </w:rPr>
        <w:t xml:space="preserve"> № 224</w:t>
      </w:r>
      <w:r w:rsidRPr="007E3DFB">
        <w:rPr>
          <w:color w:val="000000"/>
          <w:lang w:eastAsia="ru-RU" w:bidi="ru-RU"/>
        </w:rPr>
        <w:t xml:space="preserve"> от </w:t>
      </w:r>
      <w:r w:rsidR="000874F2" w:rsidRPr="007E3DFB">
        <w:rPr>
          <w:color w:val="000000"/>
          <w:lang w:eastAsia="ru-RU" w:bidi="ru-RU"/>
        </w:rPr>
        <w:t>27 июня</w:t>
      </w:r>
      <w:r w:rsidRPr="007E3DFB">
        <w:rPr>
          <w:color w:val="000000"/>
          <w:lang w:eastAsia="ru-RU" w:bidi="ru-RU"/>
        </w:rPr>
        <w:t xml:space="preserve"> 201</w:t>
      </w:r>
      <w:r w:rsidR="000874F2" w:rsidRPr="007E3DFB">
        <w:rPr>
          <w:color w:val="000000"/>
          <w:lang w:eastAsia="ru-RU" w:bidi="ru-RU"/>
        </w:rPr>
        <w:t>2</w:t>
      </w:r>
      <w:r w:rsidRPr="007E3DFB">
        <w:rPr>
          <w:color w:val="000000"/>
          <w:lang w:eastAsia="ru-RU" w:bidi="ru-RU"/>
        </w:rPr>
        <w:t xml:space="preserve"> г.;</w:t>
      </w:r>
    </w:p>
    <w:p w:rsidR="00084CC2" w:rsidRDefault="00084CC2" w:rsidP="00EF1AAB">
      <w:pPr>
        <w:pStyle w:val="20"/>
        <w:numPr>
          <w:ilvl w:val="0"/>
          <w:numId w:val="10"/>
        </w:numPr>
        <w:shd w:val="clear" w:color="auto" w:fill="auto"/>
        <w:tabs>
          <w:tab w:val="left" w:pos="426"/>
        </w:tabs>
        <w:spacing w:line="240" w:lineRule="auto"/>
        <w:jc w:val="both"/>
      </w:pPr>
      <w:r w:rsidRPr="007E3DFB">
        <w:rPr>
          <w:color w:val="000000"/>
          <w:lang w:eastAsia="ru-RU" w:bidi="ru-RU"/>
        </w:rPr>
        <w:t>определяет размер</w:t>
      </w:r>
      <w:r w:rsidR="00000BB5" w:rsidRPr="007E3DFB">
        <w:rPr>
          <w:color w:val="000000"/>
          <w:lang w:eastAsia="ru-RU" w:bidi="ru-RU"/>
        </w:rPr>
        <w:t xml:space="preserve"> и условия</w:t>
      </w:r>
      <w:r w:rsidR="00000BB5">
        <w:rPr>
          <w:color w:val="000000"/>
          <w:lang w:eastAsia="ru-RU" w:bidi="ru-RU"/>
        </w:rPr>
        <w:t xml:space="preserve"> внесения задатка.</w:t>
      </w:r>
    </w:p>
    <w:p w:rsidR="00784DF2" w:rsidRDefault="00784DF2" w:rsidP="00EF1AAB">
      <w:pPr>
        <w:pStyle w:val="20"/>
        <w:numPr>
          <w:ilvl w:val="1"/>
          <w:numId w:val="4"/>
        </w:numPr>
        <w:shd w:val="clear" w:color="auto" w:fill="auto"/>
        <w:tabs>
          <w:tab w:val="left" w:pos="426"/>
        </w:tabs>
        <w:spacing w:line="240" w:lineRule="auto"/>
        <w:ind w:firstLine="11"/>
        <w:jc w:val="both"/>
      </w:pPr>
      <w:r>
        <w:t xml:space="preserve"> Комиссия формируется в составе не менее пяти человек из числа сотрудников Администрации.</w:t>
      </w:r>
      <w:r w:rsidR="003A6266">
        <w:t xml:space="preserve"> </w:t>
      </w:r>
      <w:r>
        <w:t>Комиссия:</w:t>
      </w:r>
    </w:p>
    <w:p w:rsidR="003A6266" w:rsidRDefault="003A6266" w:rsidP="00EF1AAB">
      <w:pPr>
        <w:pStyle w:val="20"/>
        <w:numPr>
          <w:ilvl w:val="0"/>
          <w:numId w:val="10"/>
        </w:numPr>
        <w:shd w:val="clear" w:color="auto" w:fill="auto"/>
        <w:tabs>
          <w:tab w:val="left" w:pos="426"/>
          <w:tab w:val="left" w:pos="806"/>
        </w:tabs>
        <w:spacing w:line="240" w:lineRule="auto"/>
        <w:jc w:val="both"/>
      </w:pPr>
      <w:r>
        <w:rPr>
          <w:color w:val="000000"/>
          <w:lang w:eastAsia="ru-RU" w:bidi="ru-RU"/>
        </w:rPr>
        <w:t>готовит аукционную документацию, которая должна содержать информацию о дате, времени и месте проведения аукциона, требования к заявкам участников, сведения о месте и сроках приема заявок, а также иную информацию, в соответствии с требованиями законодательства;</w:t>
      </w:r>
    </w:p>
    <w:p w:rsidR="003A6266" w:rsidRDefault="003A6266" w:rsidP="00EF1AAB">
      <w:pPr>
        <w:pStyle w:val="20"/>
        <w:numPr>
          <w:ilvl w:val="0"/>
          <w:numId w:val="10"/>
        </w:numPr>
        <w:shd w:val="clear" w:color="auto" w:fill="auto"/>
        <w:tabs>
          <w:tab w:val="left" w:pos="426"/>
          <w:tab w:val="left" w:pos="806"/>
        </w:tabs>
        <w:spacing w:line="240" w:lineRule="auto"/>
        <w:jc w:val="both"/>
      </w:pPr>
      <w:r>
        <w:rPr>
          <w:color w:val="000000"/>
          <w:lang w:eastAsia="ru-RU" w:bidi="ru-RU"/>
        </w:rPr>
        <w:t>организует подготовку и размещение извещений о проведении аукционов (или об отказе в их проведении), об изменении их условий и об итогах их проведения;</w:t>
      </w:r>
    </w:p>
    <w:p w:rsidR="003A6266" w:rsidRDefault="003A6266" w:rsidP="00EF1AAB">
      <w:pPr>
        <w:pStyle w:val="20"/>
        <w:numPr>
          <w:ilvl w:val="0"/>
          <w:numId w:val="10"/>
        </w:numPr>
        <w:shd w:val="clear" w:color="auto" w:fill="auto"/>
        <w:tabs>
          <w:tab w:val="left" w:pos="426"/>
        </w:tabs>
        <w:spacing w:line="240" w:lineRule="auto"/>
        <w:jc w:val="both"/>
      </w:pPr>
      <w:r>
        <w:rPr>
          <w:color w:val="000000"/>
          <w:lang w:eastAsia="ru-RU" w:bidi="ru-RU"/>
        </w:rPr>
        <w:t>определяет дату, время и место проведения торгов;</w:t>
      </w:r>
    </w:p>
    <w:p w:rsidR="003A6266" w:rsidRPr="00460582" w:rsidRDefault="003A6266" w:rsidP="00EF1AAB">
      <w:pPr>
        <w:pStyle w:val="20"/>
        <w:numPr>
          <w:ilvl w:val="0"/>
          <w:numId w:val="10"/>
        </w:numPr>
        <w:shd w:val="clear" w:color="auto" w:fill="auto"/>
        <w:tabs>
          <w:tab w:val="left" w:pos="426"/>
        </w:tabs>
        <w:spacing w:line="240" w:lineRule="auto"/>
        <w:jc w:val="both"/>
      </w:pPr>
      <w:r w:rsidRPr="003A6266">
        <w:rPr>
          <w:color w:val="000000"/>
          <w:lang w:eastAsia="ru-RU" w:bidi="ru-RU"/>
        </w:rPr>
        <w:t xml:space="preserve">принимает от претендентов заявки для участия в торгах и прилагаемые к ним документы, ведет журнал приема заявок, согласно </w:t>
      </w:r>
      <w:r w:rsidRPr="00AD59E9">
        <w:t xml:space="preserve">форме, установленной </w:t>
      </w:r>
      <w:r w:rsidRPr="00460582">
        <w:t>приложением № 5 к настоящему Положению;</w:t>
      </w:r>
    </w:p>
    <w:p w:rsidR="003A6266" w:rsidRPr="00460582" w:rsidRDefault="00967668" w:rsidP="00EF1AAB">
      <w:pPr>
        <w:pStyle w:val="20"/>
        <w:numPr>
          <w:ilvl w:val="0"/>
          <w:numId w:val="10"/>
        </w:numPr>
        <w:shd w:val="clear" w:color="auto" w:fill="auto"/>
        <w:tabs>
          <w:tab w:val="left" w:pos="426"/>
        </w:tabs>
        <w:spacing w:line="240" w:lineRule="auto"/>
        <w:jc w:val="both"/>
      </w:pPr>
      <w:r w:rsidRPr="00460582">
        <w:rPr>
          <w:color w:val="000000"/>
          <w:lang w:eastAsia="ru-RU" w:bidi="ru-RU"/>
        </w:rPr>
        <w:t xml:space="preserve">ведет и </w:t>
      </w:r>
      <w:r w:rsidR="003A6266" w:rsidRPr="00460582">
        <w:rPr>
          <w:color w:val="000000"/>
          <w:lang w:eastAsia="ru-RU" w:bidi="ru-RU"/>
        </w:rPr>
        <w:t>подписывает протоколы</w:t>
      </w:r>
      <w:r w:rsidRPr="00460582">
        <w:rPr>
          <w:color w:val="000000"/>
          <w:lang w:eastAsia="ru-RU" w:bidi="ru-RU"/>
        </w:rPr>
        <w:t>;</w:t>
      </w:r>
      <w:r w:rsidR="003A6266" w:rsidRPr="00460582">
        <w:rPr>
          <w:color w:val="000000"/>
          <w:lang w:eastAsia="ru-RU" w:bidi="ru-RU"/>
        </w:rPr>
        <w:t xml:space="preserve"> об окончании приема заявок</w:t>
      </w:r>
      <w:r w:rsidRPr="00460582">
        <w:rPr>
          <w:color w:val="000000"/>
          <w:lang w:eastAsia="ru-RU" w:bidi="ru-RU"/>
        </w:rPr>
        <w:t xml:space="preserve">, </w:t>
      </w:r>
      <w:r w:rsidRPr="00460582">
        <w:t xml:space="preserve">рассмотрения заявок на участие в торгах </w:t>
      </w:r>
      <w:r w:rsidR="003A6266" w:rsidRPr="00460582">
        <w:rPr>
          <w:color w:val="000000"/>
          <w:lang w:eastAsia="ru-RU" w:bidi="ru-RU"/>
        </w:rPr>
        <w:t>и о результатах торгов;</w:t>
      </w:r>
    </w:p>
    <w:p w:rsidR="00784DF2" w:rsidRDefault="00784DF2" w:rsidP="00EF1AAB">
      <w:pPr>
        <w:pStyle w:val="20"/>
        <w:numPr>
          <w:ilvl w:val="0"/>
          <w:numId w:val="10"/>
        </w:numPr>
        <w:shd w:val="clear" w:color="auto" w:fill="auto"/>
        <w:tabs>
          <w:tab w:val="left" w:pos="426"/>
        </w:tabs>
        <w:spacing w:line="240" w:lineRule="auto"/>
        <w:jc w:val="both"/>
      </w:pPr>
      <w:r w:rsidRPr="00460582">
        <w:t>рассматривает заявки на участие в торгах, принимает решение о допуске (либо отказе в допуске) претендентов</w:t>
      </w:r>
      <w:r>
        <w:t xml:space="preserve"> к участию в торгах;</w:t>
      </w:r>
    </w:p>
    <w:p w:rsidR="00784DF2" w:rsidRDefault="00784DF2" w:rsidP="00EF1AAB">
      <w:pPr>
        <w:pStyle w:val="20"/>
        <w:numPr>
          <w:ilvl w:val="0"/>
          <w:numId w:val="10"/>
        </w:numPr>
        <w:shd w:val="clear" w:color="auto" w:fill="auto"/>
        <w:tabs>
          <w:tab w:val="left" w:pos="426"/>
          <w:tab w:val="left" w:pos="846"/>
        </w:tabs>
        <w:spacing w:line="240" w:lineRule="auto"/>
        <w:jc w:val="both"/>
      </w:pPr>
      <w:r>
        <w:t>назначает из состава комиссии аукциониста;</w:t>
      </w:r>
    </w:p>
    <w:p w:rsidR="00784DF2" w:rsidRDefault="00784DF2" w:rsidP="00EF1AAB">
      <w:pPr>
        <w:pStyle w:val="20"/>
        <w:numPr>
          <w:ilvl w:val="0"/>
          <w:numId w:val="10"/>
        </w:numPr>
        <w:shd w:val="clear" w:color="auto" w:fill="auto"/>
        <w:tabs>
          <w:tab w:val="left" w:pos="426"/>
          <w:tab w:val="left" w:pos="851"/>
        </w:tabs>
        <w:spacing w:line="240" w:lineRule="auto"/>
        <w:jc w:val="both"/>
      </w:pPr>
      <w:r>
        <w:t>проводит аукцион;</w:t>
      </w:r>
    </w:p>
    <w:p w:rsidR="00C02417" w:rsidRDefault="00C02417" w:rsidP="00B609BE">
      <w:pPr>
        <w:pStyle w:val="20"/>
        <w:numPr>
          <w:ilvl w:val="0"/>
          <w:numId w:val="10"/>
        </w:numPr>
        <w:shd w:val="clear" w:color="auto" w:fill="auto"/>
        <w:tabs>
          <w:tab w:val="left" w:pos="426"/>
          <w:tab w:val="left" w:pos="851"/>
        </w:tabs>
        <w:spacing w:line="240" w:lineRule="auto"/>
        <w:jc w:val="both"/>
      </w:pPr>
      <w:r>
        <w:t>определяет победителя аукциона.</w:t>
      </w:r>
    </w:p>
    <w:p w:rsidR="00784DF2" w:rsidRDefault="00587A9B" w:rsidP="00C02417">
      <w:pPr>
        <w:pStyle w:val="20"/>
        <w:shd w:val="clear" w:color="auto" w:fill="auto"/>
        <w:tabs>
          <w:tab w:val="left" w:pos="426"/>
          <w:tab w:val="left" w:pos="851"/>
        </w:tabs>
        <w:spacing w:line="240" w:lineRule="auto"/>
        <w:jc w:val="both"/>
      </w:pPr>
      <w:r>
        <w:tab/>
      </w:r>
      <w:r w:rsidR="00784DF2">
        <w:t>Работой комиссии руководит председатель комиссии, который осуществляет общее руководство ее деятельностью.</w:t>
      </w:r>
    </w:p>
    <w:p w:rsidR="00784DF2" w:rsidRDefault="00587A9B" w:rsidP="00EF1AAB">
      <w:pPr>
        <w:pStyle w:val="20"/>
        <w:shd w:val="clear" w:color="auto" w:fill="auto"/>
        <w:tabs>
          <w:tab w:val="left" w:pos="426"/>
        </w:tabs>
        <w:spacing w:line="240" w:lineRule="auto"/>
        <w:jc w:val="both"/>
      </w:pPr>
      <w:r>
        <w:tab/>
      </w:r>
      <w:r w:rsidR="00784DF2">
        <w:t>Заместитель председателя комиссии исполняет обязанности и осуществляет полномочия председателя комиссии в период его отсутствия, в остальное время участвует в работе комиссии в качестве члена комиссии.</w:t>
      </w:r>
    </w:p>
    <w:p w:rsidR="00784DF2" w:rsidRDefault="00587A9B" w:rsidP="00EF1AAB">
      <w:pPr>
        <w:pStyle w:val="20"/>
        <w:shd w:val="clear" w:color="auto" w:fill="auto"/>
        <w:tabs>
          <w:tab w:val="left" w:pos="426"/>
        </w:tabs>
        <w:spacing w:line="240" w:lineRule="auto"/>
        <w:jc w:val="both"/>
      </w:pPr>
      <w:r>
        <w:tab/>
      </w:r>
      <w:r w:rsidR="00784DF2">
        <w:t>Организационное обеспечение деятельности комиссии осуществляет секретарь комиссии. Секретарь комиссии осуществляет следующие полномочия:</w:t>
      </w:r>
    </w:p>
    <w:p w:rsidR="00784DF2" w:rsidRDefault="00784DF2" w:rsidP="00EF1AAB">
      <w:pPr>
        <w:pStyle w:val="20"/>
        <w:numPr>
          <w:ilvl w:val="0"/>
          <w:numId w:val="10"/>
        </w:numPr>
        <w:shd w:val="clear" w:color="auto" w:fill="auto"/>
        <w:tabs>
          <w:tab w:val="left" w:pos="426"/>
          <w:tab w:val="left" w:pos="808"/>
        </w:tabs>
        <w:spacing w:line="240" w:lineRule="auto"/>
        <w:jc w:val="both"/>
      </w:pPr>
      <w:r>
        <w:t>уведомляет членов комиссии о времени и месте проведения заседаний комиссии;</w:t>
      </w:r>
    </w:p>
    <w:p w:rsidR="00784DF2" w:rsidRPr="00460582" w:rsidRDefault="00784DF2" w:rsidP="00EF1AAB">
      <w:pPr>
        <w:pStyle w:val="20"/>
        <w:numPr>
          <w:ilvl w:val="0"/>
          <w:numId w:val="10"/>
        </w:numPr>
        <w:shd w:val="clear" w:color="auto" w:fill="auto"/>
        <w:tabs>
          <w:tab w:val="left" w:pos="426"/>
          <w:tab w:val="left" w:pos="808"/>
        </w:tabs>
        <w:spacing w:line="240" w:lineRule="auto"/>
        <w:jc w:val="both"/>
      </w:pPr>
      <w:r w:rsidRPr="00460582">
        <w:t xml:space="preserve">перед началом проведения аукциона осуществляет </w:t>
      </w:r>
      <w:r w:rsidR="00967668" w:rsidRPr="00460582">
        <w:t xml:space="preserve">регистрацию участников аукциона в журнале </w:t>
      </w:r>
      <w:r w:rsidR="00967668" w:rsidRPr="00460582">
        <w:rPr>
          <w:color w:val="000000"/>
          <w:lang w:eastAsia="ru-RU" w:bidi="ru-RU"/>
        </w:rPr>
        <w:t>приема заявок.</w:t>
      </w:r>
    </w:p>
    <w:p w:rsidR="00784DF2" w:rsidRPr="00460582" w:rsidRDefault="00784DF2" w:rsidP="00EF1AAB">
      <w:pPr>
        <w:pStyle w:val="20"/>
        <w:numPr>
          <w:ilvl w:val="0"/>
          <w:numId w:val="10"/>
        </w:numPr>
        <w:shd w:val="clear" w:color="auto" w:fill="auto"/>
        <w:tabs>
          <w:tab w:val="left" w:pos="426"/>
          <w:tab w:val="left" w:pos="808"/>
        </w:tabs>
        <w:spacing w:line="240" w:lineRule="auto"/>
        <w:jc w:val="both"/>
      </w:pPr>
      <w:r w:rsidRPr="00460582">
        <w:t>ведет аудиозапись заседаний комиссии с помощью технических средств;</w:t>
      </w:r>
    </w:p>
    <w:p w:rsidR="00784DF2" w:rsidRDefault="00784DF2" w:rsidP="00EF1AAB">
      <w:pPr>
        <w:pStyle w:val="20"/>
        <w:numPr>
          <w:ilvl w:val="0"/>
          <w:numId w:val="10"/>
        </w:numPr>
        <w:shd w:val="clear" w:color="auto" w:fill="auto"/>
        <w:tabs>
          <w:tab w:val="left" w:pos="426"/>
          <w:tab w:val="left" w:pos="825"/>
        </w:tabs>
        <w:spacing w:line="240" w:lineRule="auto"/>
        <w:jc w:val="both"/>
      </w:pPr>
      <w:r w:rsidRPr="00460582">
        <w:t>ведет и оформляет протоколы заседаний</w:t>
      </w:r>
      <w:r>
        <w:t xml:space="preserve"> комиссии;</w:t>
      </w:r>
    </w:p>
    <w:p w:rsidR="00784DF2" w:rsidRDefault="00784DF2" w:rsidP="00EF1AAB">
      <w:pPr>
        <w:pStyle w:val="20"/>
        <w:numPr>
          <w:ilvl w:val="0"/>
          <w:numId w:val="10"/>
        </w:numPr>
        <w:shd w:val="clear" w:color="auto" w:fill="auto"/>
        <w:tabs>
          <w:tab w:val="left" w:pos="426"/>
          <w:tab w:val="left" w:pos="825"/>
        </w:tabs>
        <w:spacing w:line="240" w:lineRule="auto"/>
        <w:jc w:val="both"/>
      </w:pPr>
      <w:r>
        <w:t>выполняет поручения председателя комиссии по вопросам, связанным с организацией работы комиссии.</w:t>
      </w:r>
    </w:p>
    <w:p w:rsidR="00784DF2" w:rsidRDefault="00784DF2" w:rsidP="00EF1AAB">
      <w:pPr>
        <w:pStyle w:val="20"/>
        <w:shd w:val="clear" w:color="auto" w:fill="auto"/>
        <w:spacing w:line="240" w:lineRule="auto"/>
        <w:ind w:firstLine="708"/>
        <w:jc w:val="both"/>
      </w:pPr>
      <w:r>
        <w:t>Комиссия правомочна осуществлять функции, если на ее заседании присутствует не менее чем пятьдесят процентов общего числа ее членов.</w:t>
      </w:r>
    </w:p>
    <w:p w:rsidR="00784DF2" w:rsidRDefault="00784DF2" w:rsidP="00EF1AAB">
      <w:pPr>
        <w:pStyle w:val="20"/>
        <w:shd w:val="clear" w:color="auto" w:fill="auto"/>
        <w:spacing w:line="240" w:lineRule="auto"/>
        <w:ind w:firstLine="708"/>
        <w:jc w:val="both"/>
      </w:pPr>
      <w:r>
        <w:t>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своих полномочий иным лицам не допускается.</w:t>
      </w:r>
    </w:p>
    <w:p w:rsidR="003F4094" w:rsidRDefault="003F4094" w:rsidP="00EF1AAB">
      <w:pPr>
        <w:pStyle w:val="20"/>
        <w:shd w:val="clear" w:color="auto" w:fill="auto"/>
        <w:spacing w:line="240" w:lineRule="auto"/>
        <w:ind w:firstLine="708"/>
        <w:jc w:val="both"/>
      </w:pPr>
    </w:p>
    <w:p w:rsidR="00E42F63" w:rsidRDefault="00E42F63" w:rsidP="00EF1AAB">
      <w:pPr>
        <w:pStyle w:val="20"/>
        <w:numPr>
          <w:ilvl w:val="0"/>
          <w:numId w:val="4"/>
        </w:numPr>
        <w:shd w:val="clear" w:color="auto" w:fill="auto"/>
        <w:tabs>
          <w:tab w:val="left" w:pos="3119"/>
        </w:tabs>
        <w:spacing w:after="304" w:line="240" w:lineRule="auto"/>
        <w:ind w:left="360" w:hanging="360"/>
        <w:rPr>
          <w:b/>
        </w:rPr>
      </w:pPr>
      <w:r w:rsidRPr="00E42F63">
        <w:rPr>
          <w:b/>
        </w:rPr>
        <w:lastRenderedPageBreak/>
        <w:t>Извещение о проведении торгов</w:t>
      </w:r>
    </w:p>
    <w:p w:rsidR="00E42F63" w:rsidRDefault="00E42F63" w:rsidP="00EF1AAB">
      <w:pPr>
        <w:pStyle w:val="20"/>
        <w:numPr>
          <w:ilvl w:val="1"/>
          <w:numId w:val="4"/>
        </w:numPr>
        <w:shd w:val="clear" w:color="auto" w:fill="auto"/>
        <w:spacing w:line="240" w:lineRule="auto"/>
        <w:jc w:val="both"/>
      </w:pPr>
      <w:r>
        <w:t xml:space="preserve">Извещение о проведении торгов в форме открытого аукциона подлежит опубликованию на сайте Администрации </w:t>
      </w:r>
      <w:r w:rsidRPr="00E42F63">
        <w:rPr>
          <w:lang w:bidi="en-US"/>
        </w:rPr>
        <w:t>https://chemal-altai.ru/</w:t>
      </w:r>
      <w:r>
        <w:t>в газете «Чемальский вестник» для всеобщего сведения не менее чем за тридцать дней до даты проведения аукциона.</w:t>
      </w:r>
    </w:p>
    <w:p w:rsidR="00E42F63" w:rsidRPr="00460582" w:rsidRDefault="00E42F63" w:rsidP="00EF1AAB">
      <w:pPr>
        <w:pStyle w:val="20"/>
        <w:shd w:val="clear" w:color="auto" w:fill="auto"/>
        <w:spacing w:line="240" w:lineRule="auto"/>
        <w:ind w:firstLine="708"/>
        <w:jc w:val="both"/>
      </w:pPr>
      <w:r>
        <w:t xml:space="preserve">Информация о </w:t>
      </w:r>
      <w:r w:rsidRPr="00460582">
        <w:t>проведении торгов доступна для ознакомления любых заинтересованных лиц без взимания платы.</w:t>
      </w:r>
    </w:p>
    <w:p w:rsidR="00E42F63" w:rsidRPr="00460582" w:rsidRDefault="00E42F63" w:rsidP="00EF1AAB">
      <w:pPr>
        <w:pStyle w:val="20"/>
        <w:shd w:val="clear" w:color="auto" w:fill="auto"/>
        <w:spacing w:line="240" w:lineRule="auto"/>
        <w:ind w:firstLine="708"/>
        <w:jc w:val="both"/>
      </w:pPr>
      <w:r w:rsidRPr="00460582">
        <w:t>Согласно нормам статьи 437 Гражданского кодекса Российской Федерации размещение информации о проведении торгов в форме открытого аукциона является публичной офертой</w:t>
      </w:r>
    </w:p>
    <w:p w:rsidR="00E42F63" w:rsidRPr="00460582" w:rsidRDefault="00E42F63" w:rsidP="00EF1AAB">
      <w:pPr>
        <w:pStyle w:val="20"/>
        <w:numPr>
          <w:ilvl w:val="1"/>
          <w:numId w:val="4"/>
        </w:numPr>
        <w:shd w:val="clear" w:color="auto" w:fill="auto"/>
        <w:tabs>
          <w:tab w:val="left" w:pos="426"/>
        </w:tabs>
        <w:spacing w:line="240" w:lineRule="auto"/>
        <w:jc w:val="both"/>
      </w:pPr>
      <w:r w:rsidRPr="00460582">
        <w:t xml:space="preserve">  Извещение должно содержать следующие сведения:</w:t>
      </w:r>
    </w:p>
    <w:p w:rsidR="004E28C2" w:rsidRPr="00460582" w:rsidRDefault="004E28C2" w:rsidP="00EF1AAB">
      <w:pPr>
        <w:pStyle w:val="20"/>
        <w:numPr>
          <w:ilvl w:val="0"/>
          <w:numId w:val="11"/>
        </w:numPr>
        <w:shd w:val="clear" w:color="auto" w:fill="auto"/>
        <w:tabs>
          <w:tab w:val="left" w:pos="426"/>
        </w:tabs>
        <w:spacing w:line="240" w:lineRule="auto"/>
        <w:ind w:left="0" w:firstLine="0"/>
        <w:jc w:val="both"/>
      </w:pPr>
      <w:r w:rsidRPr="00460582">
        <w:t>решение о проведении аукциона, предметом которого является право заключения договора;</w:t>
      </w:r>
    </w:p>
    <w:p w:rsidR="004E28C2" w:rsidRPr="00460582" w:rsidRDefault="004E28C2" w:rsidP="00EF1AAB">
      <w:pPr>
        <w:pStyle w:val="20"/>
        <w:numPr>
          <w:ilvl w:val="0"/>
          <w:numId w:val="11"/>
        </w:numPr>
        <w:shd w:val="clear" w:color="auto" w:fill="auto"/>
        <w:tabs>
          <w:tab w:val="left" w:pos="426"/>
        </w:tabs>
        <w:spacing w:line="240" w:lineRule="auto"/>
        <w:ind w:left="0" w:firstLine="0"/>
        <w:jc w:val="both"/>
      </w:pPr>
      <w:r w:rsidRPr="00460582">
        <w:t>сведения о времени, месте (указываются наименование, место нахождения, почтовый адрес и адрес электронной почты, номер контактного телефона организатора аукциона, контактные телефоны ответственных лиц);</w:t>
      </w:r>
    </w:p>
    <w:p w:rsidR="004E28C2" w:rsidRPr="00460582" w:rsidRDefault="004E28C2" w:rsidP="00EF1AAB">
      <w:pPr>
        <w:pStyle w:val="20"/>
        <w:numPr>
          <w:ilvl w:val="0"/>
          <w:numId w:val="11"/>
        </w:numPr>
        <w:shd w:val="clear" w:color="auto" w:fill="auto"/>
        <w:tabs>
          <w:tab w:val="left" w:pos="426"/>
        </w:tabs>
        <w:spacing w:line="240" w:lineRule="auto"/>
        <w:ind w:left="0" w:firstLine="0"/>
        <w:jc w:val="both"/>
      </w:pPr>
      <w:r w:rsidRPr="00460582">
        <w:t>предмет аукциона (лоты) с указанием их номеров, адресным местом нахождения каждого рекламного места с его техническим описанием и техническими характеристиками (с указанием площади рекламной поверхности);</w:t>
      </w:r>
    </w:p>
    <w:p w:rsidR="004E28C2" w:rsidRPr="00460582" w:rsidRDefault="004E28C2" w:rsidP="00EF1AAB">
      <w:pPr>
        <w:pStyle w:val="20"/>
        <w:numPr>
          <w:ilvl w:val="0"/>
          <w:numId w:val="11"/>
        </w:numPr>
        <w:shd w:val="clear" w:color="auto" w:fill="auto"/>
        <w:tabs>
          <w:tab w:val="left" w:pos="426"/>
        </w:tabs>
        <w:spacing w:line="240" w:lineRule="auto"/>
        <w:ind w:left="0" w:firstLine="0"/>
        <w:jc w:val="both"/>
      </w:pPr>
      <w:r w:rsidRPr="00460582">
        <w:t>срок заключения договора;</w:t>
      </w:r>
    </w:p>
    <w:p w:rsidR="004E28C2" w:rsidRPr="00460582" w:rsidRDefault="004E28C2" w:rsidP="00EF1AAB">
      <w:pPr>
        <w:pStyle w:val="20"/>
        <w:numPr>
          <w:ilvl w:val="0"/>
          <w:numId w:val="11"/>
        </w:numPr>
        <w:shd w:val="clear" w:color="auto" w:fill="auto"/>
        <w:tabs>
          <w:tab w:val="left" w:pos="426"/>
        </w:tabs>
        <w:spacing w:line="240" w:lineRule="auto"/>
        <w:ind w:left="0" w:firstLine="0"/>
        <w:jc w:val="both"/>
      </w:pPr>
      <w:r w:rsidRPr="00460582">
        <w:t>форма торгов, обременения;</w:t>
      </w:r>
    </w:p>
    <w:p w:rsidR="004E28C2" w:rsidRPr="00460582" w:rsidRDefault="004E28C2" w:rsidP="00EF1AAB">
      <w:pPr>
        <w:pStyle w:val="20"/>
        <w:numPr>
          <w:ilvl w:val="0"/>
          <w:numId w:val="11"/>
        </w:numPr>
        <w:shd w:val="clear" w:color="auto" w:fill="auto"/>
        <w:tabs>
          <w:tab w:val="left" w:pos="426"/>
        </w:tabs>
        <w:spacing w:line="240" w:lineRule="auto"/>
        <w:ind w:left="0" w:firstLine="0"/>
        <w:jc w:val="both"/>
      </w:pPr>
      <w:r w:rsidRPr="00460582">
        <w:t xml:space="preserve">общая начальная </w:t>
      </w:r>
      <w:r w:rsidR="00C02417">
        <w:t xml:space="preserve">цена предмета аукциона </w:t>
      </w:r>
      <w:r w:rsidRPr="00460582">
        <w:t>на установку и эксплуатацию рекламной</w:t>
      </w:r>
      <w:r w:rsidR="00C02417">
        <w:t xml:space="preserve"> конструкции (ежегодный платеж), </w:t>
      </w:r>
      <w:r w:rsidRPr="00460582">
        <w:t xml:space="preserve">шаг аукциона; </w:t>
      </w:r>
    </w:p>
    <w:p w:rsidR="004E28C2" w:rsidRPr="00460582" w:rsidRDefault="004E28C2" w:rsidP="00EF1AAB">
      <w:pPr>
        <w:pStyle w:val="20"/>
        <w:numPr>
          <w:ilvl w:val="0"/>
          <w:numId w:val="11"/>
        </w:numPr>
        <w:shd w:val="clear" w:color="auto" w:fill="auto"/>
        <w:tabs>
          <w:tab w:val="left" w:pos="426"/>
        </w:tabs>
        <w:spacing w:line="240" w:lineRule="auto"/>
        <w:ind w:left="0" w:firstLine="0"/>
        <w:jc w:val="both"/>
      </w:pPr>
      <w:r w:rsidRPr="00460582">
        <w:t>размер задатка, срок и порядок внесения задатка, включая платежные реквизиты;</w:t>
      </w:r>
    </w:p>
    <w:p w:rsidR="00C02417" w:rsidRPr="00F377EB" w:rsidRDefault="004E28C2" w:rsidP="00C02417">
      <w:pPr>
        <w:pStyle w:val="20"/>
        <w:numPr>
          <w:ilvl w:val="0"/>
          <w:numId w:val="11"/>
        </w:numPr>
        <w:shd w:val="clear" w:color="auto" w:fill="auto"/>
        <w:tabs>
          <w:tab w:val="left" w:pos="426"/>
        </w:tabs>
        <w:spacing w:line="240" w:lineRule="auto"/>
        <w:ind w:left="0" w:firstLine="0"/>
        <w:jc w:val="both"/>
      </w:pPr>
      <w:r w:rsidRPr="00F377EB">
        <w:t>порядок и место</w:t>
      </w:r>
      <w:r w:rsidR="00C02417" w:rsidRPr="00F377EB">
        <w:t xml:space="preserve"> представления заявки участником аукциона;</w:t>
      </w:r>
    </w:p>
    <w:p w:rsidR="004E28C2" w:rsidRPr="00F377EB" w:rsidRDefault="004E28C2" w:rsidP="00EF1AAB">
      <w:pPr>
        <w:pStyle w:val="20"/>
        <w:numPr>
          <w:ilvl w:val="0"/>
          <w:numId w:val="11"/>
        </w:numPr>
        <w:shd w:val="clear" w:color="auto" w:fill="auto"/>
        <w:tabs>
          <w:tab w:val="left" w:pos="426"/>
        </w:tabs>
        <w:spacing w:line="240" w:lineRule="auto"/>
        <w:ind w:left="0" w:firstLine="0"/>
        <w:jc w:val="both"/>
      </w:pPr>
      <w:r w:rsidRPr="00F377EB">
        <w:t>срок и время подачи заявки участником аукциона;</w:t>
      </w:r>
    </w:p>
    <w:p w:rsidR="004E28C2" w:rsidRPr="00460582" w:rsidRDefault="004E28C2" w:rsidP="00EF1AAB">
      <w:pPr>
        <w:pStyle w:val="20"/>
        <w:numPr>
          <w:ilvl w:val="0"/>
          <w:numId w:val="11"/>
        </w:numPr>
        <w:shd w:val="clear" w:color="auto" w:fill="auto"/>
        <w:tabs>
          <w:tab w:val="left" w:pos="426"/>
        </w:tabs>
        <w:spacing w:line="240" w:lineRule="auto"/>
        <w:ind w:left="0" w:firstLine="0"/>
        <w:jc w:val="both"/>
      </w:pPr>
      <w:r w:rsidRPr="00F377EB">
        <w:t>лицо уполномоченное принимать заявки и давать разъяснения</w:t>
      </w:r>
      <w:r w:rsidRPr="00460582">
        <w:t xml:space="preserve"> по вопросам проведения аукциона;</w:t>
      </w:r>
    </w:p>
    <w:p w:rsidR="004E28C2" w:rsidRPr="00460582" w:rsidRDefault="004E28C2" w:rsidP="00EF1AAB">
      <w:pPr>
        <w:pStyle w:val="20"/>
        <w:numPr>
          <w:ilvl w:val="0"/>
          <w:numId w:val="11"/>
        </w:numPr>
        <w:shd w:val="clear" w:color="auto" w:fill="auto"/>
        <w:tabs>
          <w:tab w:val="left" w:pos="426"/>
        </w:tabs>
        <w:spacing w:line="240" w:lineRule="auto"/>
        <w:ind w:left="0" w:firstLine="0"/>
        <w:jc w:val="both"/>
      </w:pPr>
      <w:r w:rsidRPr="00460582">
        <w:t>место и дата рассмотрения заявок на участие в аукционе;</w:t>
      </w:r>
    </w:p>
    <w:p w:rsidR="004E28C2" w:rsidRPr="00460582" w:rsidRDefault="004E28C2" w:rsidP="00EF1AAB">
      <w:pPr>
        <w:pStyle w:val="20"/>
        <w:numPr>
          <w:ilvl w:val="0"/>
          <w:numId w:val="11"/>
        </w:numPr>
        <w:shd w:val="clear" w:color="auto" w:fill="auto"/>
        <w:tabs>
          <w:tab w:val="left" w:pos="426"/>
        </w:tabs>
        <w:spacing w:line="240" w:lineRule="auto"/>
        <w:ind w:left="0" w:firstLine="0"/>
        <w:jc w:val="both"/>
      </w:pPr>
      <w:r w:rsidRPr="00460582">
        <w:t>способ уведомления претендентов на участие в аукционе о результатах заявок;</w:t>
      </w:r>
    </w:p>
    <w:p w:rsidR="004E28C2" w:rsidRPr="00460582" w:rsidRDefault="004E28C2" w:rsidP="00EF1AAB">
      <w:pPr>
        <w:pStyle w:val="20"/>
        <w:numPr>
          <w:ilvl w:val="0"/>
          <w:numId w:val="11"/>
        </w:numPr>
        <w:shd w:val="clear" w:color="auto" w:fill="auto"/>
        <w:tabs>
          <w:tab w:val="left" w:pos="426"/>
        </w:tabs>
        <w:spacing w:line="240" w:lineRule="auto"/>
        <w:ind w:left="0" w:firstLine="0"/>
        <w:jc w:val="both"/>
      </w:pPr>
      <w:r w:rsidRPr="00460582">
        <w:t>способ уведомления об итогах аукциона;</w:t>
      </w:r>
    </w:p>
    <w:p w:rsidR="004E28C2" w:rsidRPr="00460582" w:rsidRDefault="004E28C2" w:rsidP="00EF1AAB">
      <w:pPr>
        <w:pStyle w:val="20"/>
        <w:numPr>
          <w:ilvl w:val="0"/>
          <w:numId w:val="11"/>
        </w:numPr>
        <w:shd w:val="clear" w:color="auto" w:fill="auto"/>
        <w:tabs>
          <w:tab w:val="left" w:pos="426"/>
        </w:tabs>
        <w:spacing w:line="240" w:lineRule="auto"/>
        <w:ind w:left="0" w:firstLine="0"/>
        <w:jc w:val="both"/>
      </w:pPr>
      <w:r w:rsidRPr="00460582">
        <w:t>порядок проведения аукциона;</w:t>
      </w:r>
    </w:p>
    <w:p w:rsidR="004E28C2" w:rsidRPr="00F377EB" w:rsidRDefault="004E28C2" w:rsidP="00EF1AAB">
      <w:pPr>
        <w:pStyle w:val="20"/>
        <w:numPr>
          <w:ilvl w:val="0"/>
          <w:numId w:val="11"/>
        </w:numPr>
        <w:shd w:val="clear" w:color="auto" w:fill="auto"/>
        <w:tabs>
          <w:tab w:val="left" w:pos="426"/>
        </w:tabs>
        <w:spacing w:line="240" w:lineRule="auto"/>
        <w:ind w:left="0" w:firstLine="0"/>
        <w:jc w:val="both"/>
      </w:pPr>
      <w:r w:rsidRPr="00F377EB">
        <w:t>условие признания победителем участника аукциона;</w:t>
      </w:r>
    </w:p>
    <w:p w:rsidR="004E28C2" w:rsidRPr="00F377EB" w:rsidRDefault="00C02417" w:rsidP="00EF1AAB">
      <w:pPr>
        <w:pStyle w:val="20"/>
        <w:numPr>
          <w:ilvl w:val="0"/>
          <w:numId w:val="11"/>
        </w:numPr>
        <w:shd w:val="clear" w:color="auto" w:fill="auto"/>
        <w:tabs>
          <w:tab w:val="left" w:pos="426"/>
        </w:tabs>
        <w:spacing w:line="240" w:lineRule="auto"/>
        <w:ind w:left="0" w:firstLine="0"/>
        <w:jc w:val="both"/>
      </w:pPr>
      <w:r w:rsidRPr="00F377EB">
        <w:t xml:space="preserve">срок в течение которого может быть принято решение об </w:t>
      </w:r>
      <w:r w:rsidR="004E28C2" w:rsidRPr="00F377EB">
        <w:t>отказ</w:t>
      </w:r>
      <w:r w:rsidRPr="00F377EB">
        <w:t>е</w:t>
      </w:r>
      <w:r w:rsidR="004E28C2" w:rsidRPr="00F377EB">
        <w:t xml:space="preserve"> от проведения аукциона;</w:t>
      </w:r>
    </w:p>
    <w:p w:rsidR="004E28C2" w:rsidRDefault="00C02417" w:rsidP="00EF1AAB">
      <w:pPr>
        <w:pStyle w:val="20"/>
        <w:numPr>
          <w:ilvl w:val="0"/>
          <w:numId w:val="11"/>
        </w:numPr>
        <w:shd w:val="clear" w:color="auto" w:fill="auto"/>
        <w:tabs>
          <w:tab w:val="left" w:pos="426"/>
        </w:tabs>
        <w:spacing w:line="240" w:lineRule="auto"/>
        <w:ind w:left="0" w:firstLine="0"/>
        <w:jc w:val="both"/>
      </w:pPr>
      <w:r>
        <w:t>у</w:t>
      </w:r>
      <w:r w:rsidR="004E28C2" w:rsidRPr="00460582">
        <w:t>словия договора</w:t>
      </w:r>
      <w:r w:rsidR="00AC6CD9">
        <w:t xml:space="preserve"> на установку и эксплуатацию рекламной конструкции.</w:t>
      </w:r>
    </w:p>
    <w:p w:rsidR="00F377EB" w:rsidRPr="00460582" w:rsidRDefault="00F377EB" w:rsidP="00F377EB">
      <w:pPr>
        <w:pStyle w:val="20"/>
        <w:shd w:val="clear" w:color="auto" w:fill="auto"/>
        <w:tabs>
          <w:tab w:val="left" w:pos="426"/>
        </w:tabs>
        <w:spacing w:line="240" w:lineRule="auto"/>
        <w:jc w:val="both"/>
      </w:pPr>
    </w:p>
    <w:p w:rsidR="00E42F63" w:rsidRPr="00E42F63" w:rsidRDefault="00E42F63" w:rsidP="00EF1AAB">
      <w:pPr>
        <w:pStyle w:val="20"/>
        <w:numPr>
          <w:ilvl w:val="0"/>
          <w:numId w:val="5"/>
        </w:numPr>
        <w:shd w:val="clear" w:color="auto" w:fill="auto"/>
        <w:tabs>
          <w:tab w:val="left" w:pos="2552"/>
          <w:tab w:val="left" w:pos="3119"/>
        </w:tabs>
        <w:spacing w:line="240" w:lineRule="auto"/>
        <w:ind w:left="426" w:hanging="426"/>
        <w:rPr>
          <w:b/>
        </w:rPr>
      </w:pPr>
      <w:r w:rsidRPr="00E42F63">
        <w:rPr>
          <w:b/>
        </w:rPr>
        <w:t>Требования к содержанию, форме и составу заявки на участие в</w:t>
      </w:r>
    </w:p>
    <w:p w:rsidR="00E42F63" w:rsidRDefault="006B5E87" w:rsidP="00EF1AAB">
      <w:pPr>
        <w:pStyle w:val="20"/>
        <w:shd w:val="clear" w:color="auto" w:fill="auto"/>
        <w:spacing w:after="304" w:line="240" w:lineRule="auto"/>
        <w:ind w:firstLine="284"/>
        <w:rPr>
          <w:b/>
        </w:rPr>
      </w:pPr>
      <w:r>
        <w:rPr>
          <w:b/>
        </w:rPr>
        <w:t>а</w:t>
      </w:r>
      <w:r w:rsidR="00E42F63" w:rsidRPr="00E42F63">
        <w:rPr>
          <w:b/>
        </w:rPr>
        <w:t>укционе</w:t>
      </w:r>
    </w:p>
    <w:p w:rsidR="006B5E87" w:rsidRPr="00D30650" w:rsidRDefault="006B5E87" w:rsidP="00EF1AAB">
      <w:pPr>
        <w:pStyle w:val="20"/>
        <w:numPr>
          <w:ilvl w:val="1"/>
          <w:numId w:val="5"/>
        </w:numPr>
        <w:shd w:val="clear" w:color="auto" w:fill="auto"/>
        <w:tabs>
          <w:tab w:val="left" w:pos="567"/>
        </w:tabs>
        <w:spacing w:line="240" w:lineRule="auto"/>
        <w:jc w:val="both"/>
      </w:pPr>
      <w:r w:rsidRPr="00D30650">
        <w:t xml:space="preserve">Для участия в аукционе претенденту необходимо подать не позднее срока, </w:t>
      </w:r>
      <w:r w:rsidRPr="00D30650">
        <w:lastRenderedPageBreak/>
        <w:t>указанного в извещении о проведении аукциона, следующие документы:</w:t>
      </w:r>
    </w:p>
    <w:p w:rsidR="006B5E87" w:rsidRPr="00D30650" w:rsidRDefault="006B5E87" w:rsidP="00EF1AAB">
      <w:pPr>
        <w:pStyle w:val="20"/>
        <w:shd w:val="clear" w:color="auto" w:fill="auto"/>
        <w:tabs>
          <w:tab w:val="left" w:pos="426"/>
        </w:tabs>
        <w:spacing w:line="240" w:lineRule="auto"/>
        <w:jc w:val="both"/>
      </w:pPr>
      <w:r w:rsidRPr="00D30650">
        <w:t>а)</w:t>
      </w:r>
      <w:r w:rsidRPr="00D30650">
        <w:tab/>
        <w:t>заявк</w:t>
      </w:r>
      <w:r w:rsidR="00250369" w:rsidRPr="00D30650">
        <w:t>у</w:t>
      </w:r>
      <w:r w:rsidRPr="00D30650">
        <w:t xml:space="preserve"> на участие в аукционе составленн</w:t>
      </w:r>
      <w:r w:rsidR="00250369" w:rsidRPr="00D30650">
        <w:t>ую</w:t>
      </w:r>
      <w:r w:rsidRPr="00D30650">
        <w:t xml:space="preserve"> по форме, установленной </w:t>
      </w:r>
      <w:r w:rsidR="00AD59E9" w:rsidRPr="00D30650">
        <w:t>приложением № 2</w:t>
      </w:r>
      <w:r w:rsidRPr="00D30650">
        <w:t xml:space="preserve"> к настоящему Положению;</w:t>
      </w:r>
    </w:p>
    <w:p w:rsidR="004E28C2" w:rsidRPr="00D30650" w:rsidRDefault="006B5E87" w:rsidP="00EF1AAB">
      <w:pPr>
        <w:pStyle w:val="20"/>
        <w:shd w:val="clear" w:color="auto" w:fill="auto"/>
        <w:tabs>
          <w:tab w:val="left" w:pos="426"/>
        </w:tabs>
        <w:spacing w:line="240" w:lineRule="auto"/>
        <w:jc w:val="both"/>
      </w:pPr>
      <w:r w:rsidRPr="00D30650">
        <w:t>б)</w:t>
      </w:r>
      <w:r w:rsidRPr="00D30650">
        <w:tab/>
      </w:r>
      <w:r w:rsidR="004E28C2" w:rsidRPr="00D30650">
        <w:t>заверенные копии учредительных документов (для юридических лиц), копия документа, удостоверяющего личность (для физических лиц);</w:t>
      </w:r>
    </w:p>
    <w:p w:rsidR="00F377EB" w:rsidRPr="00D30650" w:rsidRDefault="00250369" w:rsidP="00F377EB">
      <w:pPr>
        <w:suppressAutoHyphens w:val="0"/>
        <w:autoSpaceDE w:val="0"/>
        <w:autoSpaceDN w:val="0"/>
        <w:adjustRightInd w:val="0"/>
        <w:spacing w:after="0" w:line="240" w:lineRule="auto"/>
        <w:jc w:val="both"/>
        <w:rPr>
          <w:rFonts w:ascii="Times New Roman" w:hAnsi="Times New Roman" w:cs="Times New Roman"/>
          <w:kern w:val="0"/>
          <w:sz w:val="28"/>
          <w:szCs w:val="28"/>
        </w:rPr>
      </w:pPr>
      <w:r w:rsidRPr="00D30650">
        <w:rPr>
          <w:rFonts w:ascii="Times New Roman" w:hAnsi="Times New Roman" w:cs="Times New Roman"/>
          <w:sz w:val="28"/>
          <w:szCs w:val="28"/>
        </w:rPr>
        <w:t xml:space="preserve">в) </w:t>
      </w:r>
      <w:r w:rsidR="00F377EB" w:rsidRPr="00D30650">
        <w:rPr>
          <w:rFonts w:ascii="Times New Roman" w:hAnsi="Times New Roman" w:cs="Times New Roman"/>
          <w:kern w:val="0"/>
          <w:sz w:val="28"/>
          <w:szCs w:val="28"/>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250369" w:rsidRPr="00D30650" w:rsidRDefault="00250369" w:rsidP="00EF1AAB">
      <w:pPr>
        <w:pStyle w:val="20"/>
        <w:shd w:val="clear" w:color="auto" w:fill="auto"/>
        <w:tabs>
          <w:tab w:val="left" w:pos="426"/>
        </w:tabs>
        <w:spacing w:line="240" w:lineRule="auto"/>
        <w:jc w:val="both"/>
      </w:pPr>
      <w:r w:rsidRPr="00D30650">
        <w:t>г</w:t>
      </w:r>
      <w:r w:rsidR="0045296F" w:rsidRPr="00D30650">
        <w:t>)</w:t>
      </w:r>
      <w:r w:rsidR="0045296F" w:rsidRPr="00D30650">
        <w:tab/>
        <w:t xml:space="preserve">документ, подтверждающий полномочия лица на осуществление действий от имени </w:t>
      </w:r>
      <w:r w:rsidR="004E28C2" w:rsidRPr="00D30650">
        <w:t xml:space="preserve">претендента. В случае если от имени заявителя действует иное лицо, заявка на участие в торгах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либо нотариально заверенную копию такой доверенности. </w:t>
      </w:r>
      <w:r w:rsidRPr="00D30650">
        <w:t xml:space="preserve"> </w:t>
      </w:r>
    </w:p>
    <w:p w:rsidR="0045296F" w:rsidRPr="00D30650" w:rsidRDefault="00250369" w:rsidP="00EF1AAB">
      <w:pPr>
        <w:pStyle w:val="20"/>
        <w:shd w:val="clear" w:color="auto" w:fill="auto"/>
        <w:tabs>
          <w:tab w:val="left" w:pos="426"/>
        </w:tabs>
        <w:spacing w:line="240" w:lineRule="auto"/>
        <w:jc w:val="both"/>
      </w:pPr>
      <w:r w:rsidRPr="00D30650">
        <w:tab/>
      </w:r>
      <w:r w:rsidR="004E28C2" w:rsidRPr="00D30650">
        <w:t>В случае если указанная доверенность подписана лицом, уполномоченным руководителем заявителя, заявка на участие в торгах должна содержать</w:t>
      </w:r>
      <w:r w:rsidR="00EF1AAB" w:rsidRPr="00D30650">
        <w:t xml:space="preserve"> также документ</w:t>
      </w:r>
      <w:r w:rsidR="00460BBE" w:rsidRPr="00D30650">
        <w:t>,</w:t>
      </w:r>
      <w:r w:rsidR="00EF1AAB" w:rsidRPr="00D30650">
        <w:t xml:space="preserve"> </w:t>
      </w:r>
      <w:r w:rsidR="00460BBE" w:rsidRPr="00D30650">
        <w:t>подтверждающий полномочия такого лица</w:t>
      </w:r>
      <w:r w:rsidRPr="00D30650">
        <w:t>.</w:t>
      </w:r>
    </w:p>
    <w:p w:rsidR="00B609BE" w:rsidRPr="00D30650" w:rsidRDefault="00B609BE" w:rsidP="00B609BE">
      <w:pPr>
        <w:pStyle w:val="20"/>
        <w:shd w:val="clear" w:color="auto" w:fill="auto"/>
        <w:tabs>
          <w:tab w:val="left" w:pos="426"/>
        </w:tabs>
        <w:spacing w:line="240" w:lineRule="auto"/>
        <w:jc w:val="both"/>
      </w:pPr>
      <w:r w:rsidRPr="00D30650">
        <w:rPr>
          <w:kern w:val="0"/>
        </w:rPr>
        <w:t>е)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задатка;</w:t>
      </w:r>
    </w:p>
    <w:p w:rsidR="006B5E87" w:rsidRPr="00D30650" w:rsidRDefault="00B609BE" w:rsidP="00EF1AAB">
      <w:pPr>
        <w:pStyle w:val="20"/>
        <w:shd w:val="clear" w:color="auto" w:fill="auto"/>
        <w:tabs>
          <w:tab w:val="left" w:pos="426"/>
        </w:tabs>
        <w:spacing w:line="240" w:lineRule="auto"/>
        <w:jc w:val="both"/>
      </w:pPr>
      <w:r w:rsidRPr="00D30650">
        <w:t>ж</w:t>
      </w:r>
      <w:r w:rsidR="00460BBE" w:rsidRPr="00D30650">
        <w:t xml:space="preserve">) </w:t>
      </w:r>
      <w:r w:rsidR="0045296F" w:rsidRPr="00D30650">
        <w:t>платежный документ, подтверждающий внесение задатка в размере, установленном аукционной документацией</w:t>
      </w:r>
      <w:r w:rsidR="00250369" w:rsidRPr="00D30650">
        <w:t>;</w:t>
      </w:r>
    </w:p>
    <w:p w:rsidR="006B5E87" w:rsidRDefault="00250369" w:rsidP="00EF1AAB">
      <w:pPr>
        <w:pStyle w:val="20"/>
        <w:shd w:val="clear" w:color="auto" w:fill="auto"/>
        <w:tabs>
          <w:tab w:val="left" w:pos="426"/>
        </w:tabs>
        <w:spacing w:line="240" w:lineRule="auto"/>
        <w:jc w:val="both"/>
      </w:pPr>
      <w:r>
        <w:tab/>
      </w:r>
      <w:r w:rsidR="0045296F">
        <w:t>Заявка должна включать опись входящих в нее документов</w:t>
      </w:r>
      <w:r w:rsidR="00AD59E9">
        <w:t xml:space="preserve">, </w:t>
      </w:r>
      <w:r w:rsidR="004D2D22">
        <w:t>согласно</w:t>
      </w:r>
      <w:r w:rsidR="00B609BE">
        <w:t xml:space="preserve"> с</w:t>
      </w:r>
      <w:r w:rsidR="004D2D22">
        <w:t xml:space="preserve"> форм</w:t>
      </w:r>
      <w:r w:rsidR="00B609BE">
        <w:t>ой</w:t>
      </w:r>
      <w:r>
        <w:t xml:space="preserve"> </w:t>
      </w:r>
      <w:r w:rsidR="00AD59E9" w:rsidRPr="00AD59E9">
        <w:t xml:space="preserve">установленной приложением № </w:t>
      </w:r>
      <w:r w:rsidR="00AD59E9">
        <w:t>3</w:t>
      </w:r>
      <w:r w:rsidR="00AD59E9" w:rsidRPr="00AD59E9">
        <w:t xml:space="preserve"> к</w:t>
      </w:r>
      <w:r w:rsidR="00AD59E9">
        <w:t xml:space="preserve"> настоящему Положению;</w:t>
      </w:r>
    </w:p>
    <w:p w:rsidR="005E3208" w:rsidRDefault="0045296F" w:rsidP="00EF1AAB">
      <w:pPr>
        <w:pStyle w:val="20"/>
        <w:shd w:val="clear" w:color="auto" w:fill="auto"/>
        <w:spacing w:line="240" w:lineRule="auto"/>
        <w:jc w:val="both"/>
      </w:pPr>
      <w:r>
        <w:t>Опись должна быть подписана лицом, подающим заявку на участие</w:t>
      </w:r>
      <w:r w:rsidR="005E3208">
        <w:t xml:space="preserve"> в аукционе или его уполномоченным представителем. Опись документов составляется в двух экземплярах. Один экземпляр с отметкой о получении заявки остается у подавшего заявку лица или его уполномоченного представителя.</w:t>
      </w:r>
    </w:p>
    <w:p w:rsidR="005E3208" w:rsidRDefault="00D30650" w:rsidP="00EF1AAB">
      <w:pPr>
        <w:pStyle w:val="20"/>
        <w:numPr>
          <w:ilvl w:val="1"/>
          <w:numId w:val="5"/>
        </w:numPr>
        <w:shd w:val="clear" w:color="auto" w:fill="auto"/>
        <w:tabs>
          <w:tab w:val="left" w:pos="426"/>
          <w:tab w:val="left" w:pos="1124"/>
        </w:tabs>
        <w:spacing w:line="240" w:lineRule="auto"/>
        <w:jc w:val="both"/>
      </w:pPr>
      <w:r>
        <w:t xml:space="preserve"> </w:t>
      </w:r>
      <w:r w:rsidR="005E3208">
        <w:t>Требования к оформлению заявки на участие в аукционе:</w:t>
      </w:r>
    </w:p>
    <w:p w:rsidR="005E3208" w:rsidRDefault="005E3208" w:rsidP="00EF1AAB">
      <w:pPr>
        <w:pStyle w:val="20"/>
        <w:shd w:val="clear" w:color="auto" w:fill="auto"/>
        <w:tabs>
          <w:tab w:val="left" w:pos="426"/>
          <w:tab w:val="left" w:pos="903"/>
        </w:tabs>
        <w:spacing w:line="240" w:lineRule="auto"/>
        <w:jc w:val="both"/>
      </w:pPr>
      <w:r>
        <w:t>а)</w:t>
      </w:r>
      <w:r>
        <w:tab/>
        <w:t>заявка на уч</w:t>
      </w:r>
      <w:r w:rsidR="00B609BE">
        <w:t xml:space="preserve">астие в аукционе </w:t>
      </w:r>
      <w:r>
        <w:t>должн</w:t>
      </w:r>
      <w:r w:rsidR="00B609BE">
        <w:t>а</w:t>
      </w:r>
      <w:r>
        <w:t xml:space="preserve"> быть подписан</w:t>
      </w:r>
      <w:r w:rsidR="00B609BE">
        <w:t>а</w:t>
      </w:r>
      <w:r>
        <w:t xml:space="preserve"> лицом, подающим заявку на участие в аукционе, или его уполномоченным представителем и скреплены его печатью (при ее наличии);</w:t>
      </w:r>
    </w:p>
    <w:p w:rsidR="005E3208" w:rsidRDefault="00250369" w:rsidP="00EF1AAB">
      <w:pPr>
        <w:pStyle w:val="20"/>
        <w:shd w:val="clear" w:color="auto" w:fill="auto"/>
        <w:tabs>
          <w:tab w:val="left" w:pos="1021"/>
        </w:tabs>
        <w:spacing w:line="240" w:lineRule="auto"/>
        <w:jc w:val="both"/>
      </w:pPr>
      <w:r>
        <w:t xml:space="preserve">б) </w:t>
      </w:r>
      <w:r w:rsidR="005E3208">
        <w:t>все документы, входящие в состав заявки, в том числе опись представляемых документов, должны быть пронумерованы;</w:t>
      </w:r>
    </w:p>
    <w:p w:rsidR="005E3208" w:rsidRDefault="00250369" w:rsidP="00EF1AAB">
      <w:pPr>
        <w:pStyle w:val="20"/>
        <w:shd w:val="clear" w:color="auto" w:fill="auto"/>
        <w:tabs>
          <w:tab w:val="left" w:pos="925"/>
        </w:tabs>
        <w:spacing w:line="240" w:lineRule="auto"/>
        <w:jc w:val="both"/>
      </w:pPr>
      <w:r>
        <w:t xml:space="preserve">в) </w:t>
      </w:r>
      <w:r w:rsidR="005E3208">
        <w:t>все документы, входящие в состав заявки, должны быть сшиты в единый том в последовательности, предусмотренной описью представляемых документов, на сшивке должны быть проставлены подпись и расшифровка подписи лица, подающего заявку на участие в аукционе, или его уполномоченного представителя;</w:t>
      </w:r>
    </w:p>
    <w:p w:rsidR="005E3208" w:rsidRDefault="00250369" w:rsidP="00EF1AAB">
      <w:pPr>
        <w:pStyle w:val="20"/>
        <w:shd w:val="clear" w:color="auto" w:fill="auto"/>
        <w:tabs>
          <w:tab w:val="left" w:pos="1021"/>
        </w:tabs>
        <w:spacing w:line="240" w:lineRule="auto"/>
        <w:jc w:val="both"/>
      </w:pPr>
      <w:r>
        <w:t xml:space="preserve">г) </w:t>
      </w:r>
      <w:r w:rsidR="005E3208">
        <w:t>все документы в составе заявки должны быть составлены на русском языке;</w:t>
      </w:r>
    </w:p>
    <w:p w:rsidR="005E3208" w:rsidRDefault="00250369" w:rsidP="00EF1AAB">
      <w:pPr>
        <w:pStyle w:val="20"/>
        <w:shd w:val="clear" w:color="auto" w:fill="auto"/>
        <w:tabs>
          <w:tab w:val="left" w:pos="1021"/>
        </w:tabs>
        <w:spacing w:line="240" w:lineRule="auto"/>
        <w:jc w:val="both"/>
      </w:pPr>
      <w:r>
        <w:t xml:space="preserve">д) </w:t>
      </w:r>
      <w:r w:rsidR="005E3208">
        <w:t>исправления в документах, входящих в состав заявки, не допускаются.</w:t>
      </w:r>
    </w:p>
    <w:p w:rsidR="00A444B6" w:rsidRDefault="00A444B6" w:rsidP="00EF1AAB">
      <w:pPr>
        <w:pStyle w:val="20"/>
        <w:shd w:val="clear" w:color="auto" w:fill="auto"/>
        <w:tabs>
          <w:tab w:val="left" w:pos="1021"/>
        </w:tabs>
        <w:spacing w:line="240" w:lineRule="auto"/>
        <w:jc w:val="both"/>
      </w:pPr>
    </w:p>
    <w:p w:rsidR="005E3208" w:rsidRDefault="005E3208" w:rsidP="00EF1AAB">
      <w:pPr>
        <w:pStyle w:val="20"/>
        <w:numPr>
          <w:ilvl w:val="0"/>
          <w:numId w:val="5"/>
        </w:numPr>
        <w:shd w:val="clear" w:color="auto" w:fill="auto"/>
        <w:tabs>
          <w:tab w:val="left" w:pos="426"/>
          <w:tab w:val="left" w:pos="2480"/>
        </w:tabs>
        <w:spacing w:after="304" w:line="240" w:lineRule="auto"/>
        <w:rPr>
          <w:b/>
        </w:rPr>
      </w:pPr>
      <w:r w:rsidRPr="005E3208">
        <w:rPr>
          <w:b/>
        </w:rPr>
        <w:t>Обеспечение заявок на участие в аукционе</w:t>
      </w:r>
    </w:p>
    <w:p w:rsidR="003F38D2" w:rsidRDefault="003F38D2" w:rsidP="00EF1AAB">
      <w:pPr>
        <w:pStyle w:val="20"/>
        <w:numPr>
          <w:ilvl w:val="1"/>
          <w:numId w:val="5"/>
        </w:numPr>
        <w:shd w:val="clear" w:color="auto" w:fill="auto"/>
        <w:tabs>
          <w:tab w:val="left" w:pos="567"/>
          <w:tab w:val="left" w:pos="1098"/>
        </w:tabs>
        <w:spacing w:line="240" w:lineRule="auto"/>
        <w:jc w:val="both"/>
      </w:pPr>
      <w:r>
        <w:lastRenderedPageBreak/>
        <w:t>Обеспечение заявок на участие в аукционе представляется в виде задатка.</w:t>
      </w:r>
    </w:p>
    <w:p w:rsidR="003F38D2" w:rsidRDefault="003F38D2" w:rsidP="00EF1AAB">
      <w:pPr>
        <w:pStyle w:val="20"/>
        <w:numPr>
          <w:ilvl w:val="1"/>
          <w:numId w:val="5"/>
        </w:numPr>
        <w:shd w:val="clear" w:color="auto" w:fill="auto"/>
        <w:tabs>
          <w:tab w:val="left" w:pos="567"/>
          <w:tab w:val="left" w:pos="1166"/>
        </w:tabs>
        <w:spacing w:line="240" w:lineRule="auto"/>
        <w:jc w:val="both"/>
      </w:pPr>
      <w:r>
        <w:t>Задаток вносится по платежным реквизитам, указанным в извещении.</w:t>
      </w:r>
    </w:p>
    <w:p w:rsidR="003F38D2" w:rsidRDefault="003F38D2" w:rsidP="00EF1AAB">
      <w:pPr>
        <w:pStyle w:val="20"/>
        <w:numPr>
          <w:ilvl w:val="1"/>
          <w:numId w:val="5"/>
        </w:numPr>
        <w:shd w:val="clear" w:color="auto" w:fill="auto"/>
        <w:tabs>
          <w:tab w:val="left" w:pos="567"/>
          <w:tab w:val="left" w:pos="1088"/>
        </w:tabs>
        <w:spacing w:line="240" w:lineRule="auto"/>
        <w:jc w:val="both"/>
      </w:pPr>
      <w:r>
        <w:t>Внесение задатка подтверждается платежным документом, копия или оригинал которого прикладывается к заявке на участие в аукционе.</w:t>
      </w:r>
    </w:p>
    <w:p w:rsidR="003F38D2" w:rsidRDefault="003F38D2" w:rsidP="00EF1AAB">
      <w:pPr>
        <w:pStyle w:val="20"/>
        <w:numPr>
          <w:ilvl w:val="1"/>
          <w:numId w:val="5"/>
        </w:numPr>
        <w:shd w:val="clear" w:color="auto" w:fill="auto"/>
        <w:tabs>
          <w:tab w:val="left" w:pos="567"/>
          <w:tab w:val="left" w:pos="1166"/>
        </w:tabs>
        <w:spacing w:line="240" w:lineRule="auto"/>
        <w:jc w:val="both"/>
      </w:pPr>
      <w:r>
        <w:t>Сумма задатка, внесенного лицом, с которым по результатам аукциона заключен договор на установку и эксплуатацию рекламной конструкции, засчитывается в счет платы на право заключения указанного договора.</w:t>
      </w:r>
    </w:p>
    <w:p w:rsidR="003F38D2" w:rsidRDefault="003F38D2" w:rsidP="00EF1AAB">
      <w:pPr>
        <w:pStyle w:val="20"/>
        <w:numPr>
          <w:ilvl w:val="1"/>
          <w:numId w:val="5"/>
        </w:numPr>
        <w:shd w:val="clear" w:color="auto" w:fill="auto"/>
        <w:tabs>
          <w:tab w:val="left" w:pos="567"/>
          <w:tab w:val="left" w:pos="1131"/>
        </w:tabs>
        <w:spacing w:line="240" w:lineRule="auto"/>
        <w:jc w:val="both"/>
      </w:pPr>
      <w:r>
        <w:t>Сумма задатка подлежит возврату:</w:t>
      </w:r>
    </w:p>
    <w:p w:rsidR="003F38D2" w:rsidRDefault="003F38D2" w:rsidP="00EF1AAB">
      <w:pPr>
        <w:pStyle w:val="20"/>
        <w:shd w:val="clear" w:color="auto" w:fill="auto"/>
        <w:tabs>
          <w:tab w:val="left" w:pos="567"/>
          <w:tab w:val="left" w:pos="910"/>
        </w:tabs>
        <w:spacing w:line="240" w:lineRule="auto"/>
        <w:jc w:val="both"/>
      </w:pPr>
      <w:r>
        <w:t>а)</w:t>
      </w:r>
      <w:r>
        <w:tab/>
        <w:t>лицам, не допущенным к участию в аукционе, в течение пятнадцати рабочих дней со дня оформления протокола рассмотрения заявок на участие в аукционе;</w:t>
      </w:r>
    </w:p>
    <w:p w:rsidR="003F38D2" w:rsidRDefault="003F38D2" w:rsidP="00EF1AAB">
      <w:pPr>
        <w:pStyle w:val="20"/>
        <w:shd w:val="clear" w:color="auto" w:fill="auto"/>
        <w:tabs>
          <w:tab w:val="left" w:pos="567"/>
          <w:tab w:val="left" w:pos="1021"/>
        </w:tabs>
        <w:spacing w:line="240" w:lineRule="auto"/>
        <w:jc w:val="both"/>
      </w:pPr>
      <w:r>
        <w:t>б)</w:t>
      </w:r>
      <w:r>
        <w:tab/>
        <w:t>участникам аукциона, не ставшими победителями, в течение пятнадцати рабочих дней со дня подписания протокола о результатах аукциона;</w:t>
      </w:r>
    </w:p>
    <w:p w:rsidR="003F38D2" w:rsidRDefault="003F38D2" w:rsidP="00EF1AAB">
      <w:pPr>
        <w:pStyle w:val="20"/>
        <w:shd w:val="clear" w:color="auto" w:fill="auto"/>
        <w:tabs>
          <w:tab w:val="left" w:pos="567"/>
          <w:tab w:val="left" w:pos="915"/>
        </w:tabs>
        <w:spacing w:line="240" w:lineRule="auto"/>
        <w:jc w:val="both"/>
      </w:pPr>
      <w:r>
        <w:t>в)</w:t>
      </w:r>
      <w:r>
        <w:tab/>
        <w:t>участникам аукциона в течение пятнадцати рабочих дней со дня отказа организатора аукциона от его проведения (в случае такого отказа) или отзыва заявки участником аукциона (в случае такого отзыва).</w:t>
      </w:r>
    </w:p>
    <w:p w:rsidR="003F38D2" w:rsidRDefault="003F38D2" w:rsidP="00EF1AAB">
      <w:pPr>
        <w:pStyle w:val="20"/>
        <w:numPr>
          <w:ilvl w:val="1"/>
          <w:numId w:val="5"/>
        </w:numPr>
        <w:shd w:val="clear" w:color="auto" w:fill="auto"/>
        <w:tabs>
          <w:tab w:val="left" w:pos="567"/>
          <w:tab w:val="left" w:pos="1098"/>
        </w:tabs>
        <w:spacing w:after="333" w:line="240" w:lineRule="auto"/>
        <w:jc w:val="both"/>
      </w:pPr>
      <w:r>
        <w:t>Участнику аукциона, уклонившемуся от заключения договора на установку и эксплуатацию рекламных конструкций по результатам аукциона, задаток не возвращается.</w:t>
      </w:r>
    </w:p>
    <w:p w:rsidR="003F38D2" w:rsidRDefault="003F38D2" w:rsidP="00EF1AAB">
      <w:pPr>
        <w:pStyle w:val="20"/>
        <w:numPr>
          <w:ilvl w:val="0"/>
          <w:numId w:val="5"/>
        </w:numPr>
        <w:shd w:val="clear" w:color="auto" w:fill="auto"/>
        <w:tabs>
          <w:tab w:val="left" w:pos="2300"/>
        </w:tabs>
        <w:spacing w:line="240" w:lineRule="auto"/>
        <w:ind w:left="1980"/>
        <w:jc w:val="both"/>
        <w:rPr>
          <w:b/>
        </w:rPr>
      </w:pPr>
      <w:r w:rsidRPr="003F38D2">
        <w:rPr>
          <w:b/>
        </w:rPr>
        <w:t>Порядок организации и проведения аукциона</w:t>
      </w:r>
    </w:p>
    <w:p w:rsidR="003F38D2" w:rsidRPr="003F38D2" w:rsidRDefault="003F38D2" w:rsidP="00EF1AAB">
      <w:pPr>
        <w:pStyle w:val="20"/>
        <w:shd w:val="clear" w:color="auto" w:fill="auto"/>
        <w:tabs>
          <w:tab w:val="left" w:pos="2300"/>
        </w:tabs>
        <w:spacing w:line="240" w:lineRule="auto"/>
        <w:ind w:left="1980"/>
        <w:jc w:val="both"/>
        <w:rPr>
          <w:b/>
        </w:rPr>
      </w:pPr>
    </w:p>
    <w:p w:rsidR="004975A5" w:rsidRPr="00D30650" w:rsidRDefault="004975A5" w:rsidP="00EF1AAB">
      <w:pPr>
        <w:pStyle w:val="20"/>
        <w:numPr>
          <w:ilvl w:val="1"/>
          <w:numId w:val="5"/>
        </w:numPr>
        <w:shd w:val="clear" w:color="auto" w:fill="auto"/>
        <w:tabs>
          <w:tab w:val="left" w:pos="567"/>
          <w:tab w:val="left" w:pos="1178"/>
        </w:tabs>
        <w:spacing w:line="240" w:lineRule="auto"/>
        <w:jc w:val="both"/>
      </w:pPr>
      <w:r>
        <w:t xml:space="preserve">В аукционе могут участвовать только претенденты, признанные участниками аукциона. Участники аукциона имеют возможность принять </w:t>
      </w:r>
      <w:r w:rsidRPr="00EF1AAB">
        <w:t>непосредственное или через своих пр</w:t>
      </w:r>
      <w:r w:rsidR="001D3A04" w:rsidRPr="00EF1AAB">
        <w:t xml:space="preserve">едставителей участие в аукционе и одновременно </w:t>
      </w:r>
      <w:r w:rsidR="001D3A04" w:rsidRPr="00CA5F4B">
        <w:t xml:space="preserve">отвечать </w:t>
      </w:r>
      <w:r w:rsidR="001D3A04" w:rsidRPr="00D30650">
        <w:t>следующим требованиям:</w:t>
      </w:r>
    </w:p>
    <w:p w:rsidR="00CF7B08" w:rsidRDefault="00626A32" w:rsidP="00CF7B08">
      <w:pPr>
        <w:pStyle w:val="20"/>
        <w:numPr>
          <w:ilvl w:val="0"/>
          <w:numId w:val="37"/>
        </w:numPr>
        <w:shd w:val="clear" w:color="auto" w:fill="auto"/>
        <w:tabs>
          <w:tab w:val="left" w:pos="426"/>
          <w:tab w:val="left" w:pos="1178"/>
        </w:tabs>
        <w:spacing w:line="240" w:lineRule="auto"/>
        <w:ind w:left="0" w:firstLine="0"/>
        <w:jc w:val="both"/>
      </w:pPr>
      <w:r w:rsidRPr="00626E88">
        <w:rPr>
          <w:color w:val="000000"/>
          <w:shd w:val="clear" w:color="auto" w:fill="FFFFFF"/>
        </w:rPr>
        <w:t xml:space="preserve">в отношении </w:t>
      </w:r>
      <w:r w:rsidR="006B59AB" w:rsidRPr="00626E88">
        <w:rPr>
          <w:color w:val="000000"/>
          <w:shd w:val="clear" w:color="auto" w:fill="FFFFFF"/>
        </w:rPr>
        <w:t>участник</w:t>
      </w:r>
      <w:r w:rsidRPr="00626E88">
        <w:rPr>
          <w:color w:val="000000"/>
          <w:shd w:val="clear" w:color="auto" w:fill="FFFFFF"/>
        </w:rPr>
        <w:t>а</w:t>
      </w:r>
      <w:r w:rsidR="006B59AB" w:rsidRPr="00626E88">
        <w:rPr>
          <w:color w:val="000000"/>
          <w:shd w:val="clear" w:color="auto" w:fill="FFFFFF"/>
        </w:rPr>
        <w:t xml:space="preserve"> аукциона не </w:t>
      </w:r>
      <w:r w:rsidRPr="00626E88">
        <w:rPr>
          <w:color w:val="000000"/>
          <w:shd w:val="clear" w:color="auto" w:fill="FFFFFF"/>
        </w:rPr>
        <w:t>доложен</w:t>
      </w:r>
      <w:r w:rsidR="004329C2" w:rsidRPr="00626E88">
        <w:rPr>
          <w:color w:val="000000"/>
          <w:shd w:val="clear" w:color="auto" w:fill="FFFFFF"/>
        </w:rPr>
        <w:t>а</w:t>
      </w:r>
      <w:r w:rsidR="006B59AB" w:rsidRPr="00626E88">
        <w:rPr>
          <w:color w:val="000000"/>
          <w:shd w:val="clear" w:color="auto" w:fill="FFFFFF"/>
        </w:rPr>
        <w:t xml:space="preserve"> </w:t>
      </w:r>
      <w:r w:rsidRPr="00626E88">
        <w:rPr>
          <w:color w:val="000000"/>
          <w:shd w:val="clear" w:color="auto" w:fill="FFFFFF"/>
        </w:rPr>
        <w:t xml:space="preserve">быть </w:t>
      </w:r>
      <w:r w:rsidR="004329C2" w:rsidRPr="00626E88">
        <w:rPr>
          <w:color w:val="000000"/>
          <w:shd w:val="clear" w:color="auto" w:fill="FFFFFF"/>
        </w:rPr>
        <w:t xml:space="preserve">открыта </w:t>
      </w:r>
      <w:r w:rsidR="006B59AB" w:rsidRPr="00626E88">
        <w:rPr>
          <w:color w:val="000000"/>
          <w:shd w:val="clear" w:color="auto" w:fill="FFFFFF"/>
        </w:rPr>
        <w:t>процедур</w:t>
      </w:r>
      <w:r w:rsidRPr="00626E88">
        <w:rPr>
          <w:color w:val="000000"/>
          <w:shd w:val="clear" w:color="auto" w:fill="FFFFFF"/>
        </w:rPr>
        <w:t>а</w:t>
      </w:r>
      <w:r w:rsidR="006B59AB" w:rsidRPr="00626E88">
        <w:rPr>
          <w:color w:val="000000"/>
          <w:shd w:val="clear" w:color="auto" w:fill="FFFFFF"/>
        </w:rPr>
        <w:t xml:space="preserve"> </w:t>
      </w:r>
      <w:r w:rsidR="00EB4E30" w:rsidRPr="00626E88">
        <w:rPr>
          <w:color w:val="000000"/>
          <w:shd w:val="clear" w:color="auto" w:fill="FFFFFF"/>
        </w:rPr>
        <w:t xml:space="preserve">ликвидации юридического лица и отсутствие решения арбитражного суда о признании участника </w:t>
      </w:r>
      <w:r w:rsidR="006B59AB" w:rsidRPr="00626E88">
        <w:rPr>
          <w:color w:val="000000"/>
          <w:shd w:val="clear" w:color="auto" w:fill="FFFFFF"/>
        </w:rPr>
        <w:t>аукциона</w:t>
      </w:r>
      <w:r w:rsidR="00EB4E30" w:rsidRPr="00626E88">
        <w:rPr>
          <w:color w:val="000000"/>
          <w:shd w:val="clear" w:color="auto" w:fill="FFFFFF"/>
        </w:rPr>
        <w:t xml:space="preserve"> - юридического лица или индивидуального предпринимателя несостоятельным</w:t>
      </w:r>
      <w:r w:rsidR="004329C2" w:rsidRPr="00626E88">
        <w:rPr>
          <w:color w:val="000000"/>
          <w:shd w:val="clear" w:color="auto" w:fill="FFFFFF"/>
        </w:rPr>
        <w:t xml:space="preserve"> </w:t>
      </w:r>
      <w:r w:rsidR="00EB4E30" w:rsidRPr="00626E88">
        <w:rPr>
          <w:color w:val="000000"/>
          <w:shd w:val="clear" w:color="auto" w:fill="FFFFFF"/>
        </w:rPr>
        <w:t>(банкро</w:t>
      </w:r>
      <w:r w:rsidR="006B59AB" w:rsidRPr="00626E88">
        <w:rPr>
          <w:color w:val="000000"/>
          <w:shd w:val="clear" w:color="auto" w:fill="FFFFFF"/>
        </w:rPr>
        <w:t>том)</w:t>
      </w:r>
      <w:r w:rsidR="00EB4E30" w:rsidRPr="00626E88">
        <w:rPr>
          <w:color w:val="000000"/>
          <w:shd w:val="clear" w:color="auto" w:fill="FFFFFF"/>
        </w:rPr>
        <w:t>;</w:t>
      </w:r>
    </w:p>
    <w:p w:rsidR="00EF1AAB" w:rsidRPr="00CF7B08" w:rsidRDefault="00CF7B08" w:rsidP="00CF7B08">
      <w:pPr>
        <w:pStyle w:val="20"/>
        <w:numPr>
          <w:ilvl w:val="0"/>
          <w:numId w:val="37"/>
        </w:numPr>
        <w:shd w:val="clear" w:color="auto" w:fill="auto"/>
        <w:tabs>
          <w:tab w:val="left" w:pos="426"/>
          <w:tab w:val="left" w:pos="1178"/>
        </w:tabs>
        <w:spacing w:line="240" w:lineRule="auto"/>
        <w:ind w:left="0" w:firstLine="0"/>
        <w:jc w:val="both"/>
      </w:pPr>
      <w:r w:rsidRPr="00CF7B08">
        <w:rPr>
          <w:color w:val="000000"/>
          <w:shd w:val="clear" w:color="auto" w:fill="FFFFFF"/>
        </w:rPr>
        <w:t xml:space="preserve">деятельность </w:t>
      </w:r>
      <w:r w:rsidR="006B59AB" w:rsidRPr="00CF7B08">
        <w:rPr>
          <w:color w:val="000000"/>
          <w:shd w:val="clear" w:color="auto" w:fill="FFFFFF"/>
        </w:rPr>
        <w:t>участник</w:t>
      </w:r>
      <w:r w:rsidR="00626A32" w:rsidRPr="00CF7B08">
        <w:rPr>
          <w:color w:val="000000"/>
          <w:shd w:val="clear" w:color="auto" w:fill="FFFFFF"/>
        </w:rPr>
        <w:t>а</w:t>
      </w:r>
      <w:r w:rsidR="006B59AB" w:rsidRPr="00CF7B08">
        <w:rPr>
          <w:color w:val="000000"/>
          <w:shd w:val="clear" w:color="auto" w:fill="FFFFFF"/>
        </w:rPr>
        <w:t xml:space="preserve"> аукцион</w:t>
      </w:r>
      <w:r w:rsidR="004329C2" w:rsidRPr="00CF7B08">
        <w:rPr>
          <w:color w:val="000000"/>
          <w:shd w:val="clear" w:color="auto" w:fill="FFFFFF"/>
        </w:rPr>
        <w:t>а</w:t>
      </w:r>
      <w:r w:rsidR="006B59AB" w:rsidRPr="00CF7B08">
        <w:rPr>
          <w:color w:val="000000"/>
          <w:shd w:val="clear" w:color="auto" w:fill="FFFFFF"/>
        </w:rPr>
        <w:t xml:space="preserve"> </w:t>
      </w:r>
      <w:r w:rsidR="00081BFD" w:rsidRPr="00CF7B08">
        <w:rPr>
          <w:color w:val="000000"/>
          <w:shd w:val="clear" w:color="auto" w:fill="FFFFFF"/>
        </w:rPr>
        <w:t xml:space="preserve">не должно быть </w:t>
      </w:r>
      <w:r w:rsidR="00EB4E30" w:rsidRPr="00CF7B08">
        <w:rPr>
          <w:color w:val="000000"/>
          <w:shd w:val="clear" w:color="auto" w:fill="FFFFFF"/>
        </w:rPr>
        <w:t>приостановле</w:t>
      </w:r>
      <w:r w:rsidR="00081BFD" w:rsidRPr="00CF7B08">
        <w:rPr>
          <w:color w:val="000000"/>
          <w:shd w:val="clear" w:color="auto" w:fill="FFFFFF"/>
        </w:rPr>
        <w:t>но</w:t>
      </w:r>
      <w:r w:rsidR="00EB4E30" w:rsidRPr="00CF7B08">
        <w:rPr>
          <w:color w:val="000000"/>
          <w:shd w:val="clear" w:color="auto" w:fill="FFFFFF"/>
        </w:rPr>
        <w:t xml:space="preserve"> </w:t>
      </w:r>
      <w:r>
        <w:rPr>
          <w:color w:val="000000"/>
          <w:shd w:val="clear" w:color="auto" w:fill="FFFFFF"/>
        </w:rPr>
        <w:t xml:space="preserve">в </w:t>
      </w:r>
      <w:r w:rsidR="00EB4E30" w:rsidRPr="00CF7B08">
        <w:rPr>
          <w:color w:val="000000"/>
          <w:shd w:val="clear" w:color="auto" w:fill="FFFFFF"/>
        </w:rPr>
        <w:t>порядке, установленном </w:t>
      </w:r>
      <w:hyperlink r:id="rId8" w:anchor="dst512" w:history="1">
        <w:r w:rsidR="00EF1AAB" w:rsidRPr="00CF7B08">
          <w:rPr>
            <w:rStyle w:val="a3"/>
            <w:color w:val="1A0DAB"/>
            <w:u w:val="none"/>
            <w:shd w:val="clear" w:color="auto" w:fill="FFFFFF"/>
          </w:rPr>
          <w:t>к</w:t>
        </w:r>
        <w:r w:rsidR="00EB4E30" w:rsidRPr="00CF7B08">
          <w:rPr>
            <w:rStyle w:val="a3"/>
            <w:color w:val="1A0DAB"/>
            <w:u w:val="none"/>
            <w:shd w:val="clear" w:color="auto" w:fill="FFFFFF"/>
          </w:rPr>
          <w:t>одексом</w:t>
        </w:r>
      </w:hyperlink>
      <w:r w:rsidR="00EF1AAB" w:rsidRPr="00626E88">
        <w:t xml:space="preserve"> об административных правонарушениях</w:t>
      </w:r>
      <w:r w:rsidR="00EB4E30" w:rsidRPr="00CF7B08">
        <w:rPr>
          <w:color w:val="000000"/>
          <w:shd w:val="clear" w:color="auto" w:fill="FFFFFF"/>
        </w:rPr>
        <w:t> Российской Федерации;</w:t>
      </w:r>
    </w:p>
    <w:p w:rsidR="003F38D2" w:rsidRPr="003F38D2" w:rsidRDefault="003F38D2" w:rsidP="00EF1AAB">
      <w:pPr>
        <w:pStyle w:val="ae"/>
        <w:widowControl w:val="0"/>
        <w:numPr>
          <w:ilvl w:val="0"/>
          <w:numId w:val="18"/>
        </w:numPr>
        <w:tabs>
          <w:tab w:val="left" w:pos="284"/>
          <w:tab w:val="left" w:pos="567"/>
        </w:tabs>
        <w:suppressAutoHyphens w:val="0"/>
        <w:spacing w:after="0" w:line="240" w:lineRule="auto"/>
        <w:contextualSpacing w:val="0"/>
        <w:jc w:val="both"/>
        <w:rPr>
          <w:rFonts w:ascii="Times New Roman" w:eastAsia="Times New Roman" w:hAnsi="Times New Roman" w:cs="Times New Roman"/>
          <w:vanish/>
          <w:sz w:val="28"/>
          <w:szCs w:val="28"/>
        </w:rPr>
      </w:pPr>
    </w:p>
    <w:p w:rsidR="003F38D2" w:rsidRPr="003F38D2" w:rsidRDefault="003F38D2" w:rsidP="00EF1AAB">
      <w:pPr>
        <w:pStyle w:val="ae"/>
        <w:widowControl w:val="0"/>
        <w:numPr>
          <w:ilvl w:val="0"/>
          <w:numId w:val="18"/>
        </w:numPr>
        <w:tabs>
          <w:tab w:val="left" w:pos="284"/>
          <w:tab w:val="left" w:pos="567"/>
        </w:tabs>
        <w:suppressAutoHyphens w:val="0"/>
        <w:spacing w:after="0" w:line="240" w:lineRule="auto"/>
        <w:contextualSpacing w:val="0"/>
        <w:jc w:val="both"/>
        <w:rPr>
          <w:rFonts w:ascii="Times New Roman" w:eastAsia="Times New Roman" w:hAnsi="Times New Roman" w:cs="Times New Roman"/>
          <w:vanish/>
          <w:sz w:val="28"/>
          <w:szCs w:val="28"/>
        </w:rPr>
      </w:pPr>
    </w:p>
    <w:p w:rsidR="003F38D2" w:rsidRPr="003F38D2" w:rsidRDefault="003F38D2" w:rsidP="00EF1AAB">
      <w:pPr>
        <w:pStyle w:val="ae"/>
        <w:widowControl w:val="0"/>
        <w:numPr>
          <w:ilvl w:val="0"/>
          <w:numId w:val="18"/>
        </w:numPr>
        <w:tabs>
          <w:tab w:val="left" w:pos="284"/>
          <w:tab w:val="left" w:pos="567"/>
        </w:tabs>
        <w:suppressAutoHyphens w:val="0"/>
        <w:spacing w:after="0" w:line="240" w:lineRule="auto"/>
        <w:contextualSpacing w:val="0"/>
        <w:jc w:val="both"/>
        <w:rPr>
          <w:rFonts w:ascii="Times New Roman" w:eastAsia="Times New Roman" w:hAnsi="Times New Roman" w:cs="Times New Roman"/>
          <w:vanish/>
          <w:sz w:val="28"/>
          <w:szCs w:val="28"/>
        </w:rPr>
      </w:pPr>
    </w:p>
    <w:p w:rsidR="003F38D2" w:rsidRPr="003F38D2" w:rsidRDefault="003F38D2" w:rsidP="00EF1AAB">
      <w:pPr>
        <w:pStyle w:val="ae"/>
        <w:widowControl w:val="0"/>
        <w:numPr>
          <w:ilvl w:val="0"/>
          <w:numId w:val="18"/>
        </w:numPr>
        <w:tabs>
          <w:tab w:val="left" w:pos="284"/>
          <w:tab w:val="left" w:pos="567"/>
        </w:tabs>
        <w:suppressAutoHyphens w:val="0"/>
        <w:spacing w:after="0" w:line="240" w:lineRule="auto"/>
        <w:contextualSpacing w:val="0"/>
        <w:jc w:val="both"/>
        <w:rPr>
          <w:rFonts w:ascii="Times New Roman" w:eastAsia="Times New Roman" w:hAnsi="Times New Roman" w:cs="Times New Roman"/>
          <w:vanish/>
          <w:sz w:val="28"/>
          <w:szCs w:val="28"/>
        </w:rPr>
      </w:pPr>
    </w:p>
    <w:p w:rsidR="003F38D2" w:rsidRPr="003F38D2" w:rsidRDefault="003F38D2" w:rsidP="00EF1AAB">
      <w:pPr>
        <w:pStyle w:val="ae"/>
        <w:widowControl w:val="0"/>
        <w:numPr>
          <w:ilvl w:val="0"/>
          <w:numId w:val="18"/>
        </w:numPr>
        <w:tabs>
          <w:tab w:val="left" w:pos="284"/>
          <w:tab w:val="left" w:pos="567"/>
        </w:tabs>
        <w:suppressAutoHyphens w:val="0"/>
        <w:spacing w:after="0" w:line="240" w:lineRule="auto"/>
        <w:contextualSpacing w:val="0"/>
        <w:jc w:val="both"/>
        <w:rPr>
          <w:rFonts w:ascii="Times New Roman" w:eastAsia="Times New Roman" w:hAnsi="Times New Roman" w:cs="Times New Roman"/>
          <w:vanish/>
          <w:sz w:val="28"/>
          <w:szCs w:val="28"/>
        </w:rPr>
      </w:pPr>
    </w:p>
    <w:p w:rsidR="003F38D2" w:rsidRPr="003F38D2" w:rsidRDefault="003F38D2" w:rsidP="00EF1AAB">
      <w:pPr>
        <w:pStyle w:val="ae"/>
        <w:widowControl w:val="0"/>
        <w:numPr>
          <w:ilvl w:val="0"/>
          <w:numId w:val="18"/>
        </w:numPr>
        <w:tabs>
          <w:tab w:val="left" w:pos="284"/>
          <w:tab w:val="left" w:pos="567"/>
        </w:tabs>
        <w:suppressAutoHyphens w:val="0"/>
        <w:spacing w:after="0" w:line="240" w:lineRule="auto"/>
        <w:contextualSpacing w:val="0"/>
        <w:jc w:val="both"/>
        <w:rPr>
          <w:rFonts w:ascii="Times New Roman" w:eastAsia="Times New Roman" w:hAnsi="Times New Roman" w:cs="Times New Roman"/>
          <w:vanish/>
          <w:sz w:val="28"/>
          <w:szCs w:val="28"/>
        </w:rPr>
      </w:pPr>
    </w:p>
    <w:p w:rsidR="003F38D2" w:rsidRPr="003F38D2" w:rsidRDefault="003F38D2" w:rsidP="00EF1AAB">
      <w:pPr>
        <w:pStyle w:val="ae"/>
        <w:widowControl w:val="0"/>
        <w:numPr>
          <w:ilvl w:val="0"/>
          <w:numId w:val="18"/>
        </w:numPr>
        <w:tabs>
          <w:tab w:val="left" w:pos="284"/>
          <w:tab w:val="left" w:pos="567"/>
        </w:tabs>
        <w:suppressAutoHyphens w:val="0"/>
        <w:spacing w:after="0" w:line="240" w:lineRule="auto"/>
        <w:contextualSpacing w:val="0"/>
        <w:jc w:val="both"/>
        <w:rPr>
          <w:rFonts w:ascii="Times New Roman" w:eastAsia="Times New Roman" w:hAnsi="Times New Roman" w:cs="Times New Roman"/>
          <w:vanish/>
          <w:sz w:val="28"/>
          <w:szCs w:val="28"/>
        </w:rPr>
      </w:pPr>
    </w:p>
    <w:p w:rsidR="003F38D2" w:rsidRPr="003F38D2" w:rsidRDefault="003F38D2" w:rsidP="00EF1AAB">
      <w:pPr>
        <w:pStyle w:val="ae"/>
        <w:widowControl w:val="0"/>
        <w:numPr>
          <w:ilvl w:val="1"/>
          <w:numId w:val="18"/>
        </w:numPr>
        <w:tabs>
          <w:tab w:val="left" w:pos="284"/>
          <w:tab w:val="left" w:pos="567"/>
        </w:tabs>
        <w:suppressAutoHyphens w:val="0"/>
        <w:spacing w:after="0" w:line="240" w:lineRule="auto"/>
        <w:contextualSpacing w:val="0"/>
        <w:jc w:val="both"/>
        <w:rPr>
          <w:rFonts w:ascii="Times New Roman" w:eastAsia="Times New Roman" w:hAnsi="Times New Roman" w:cs="Times New Roman"/>
          <w:vanish/>
          <w:sz w:val="28"/>
          <w:szCs w:val="28"/>
        </w:rPr>
      </w:pPr>
    </w:p>
    <w:p w:rsidR="003F38D2" w:rsidRDefault="003F38D2" w:rsidP="00EF1AAB">
      <w:pPr>
        <w:pStyle w:val="20"/>
        <w:numPr>
          <w:ilvl w:val="1"/>
          <w:numId w:val="18"/>
        </w:numPr>
        <w:shd w:val="clear" w:color="auto" w:fill="auto"/>
        <w:tabs>
          <w:tab w:val="left" w:pos="567"/>
          <w:tab w:val="left" w:pos="709"/>
          <w:tab w:val="left" w:pos="993"/>
        </w:tabs>
        <w:spacing w:line="240" w:lineRule="auto"/>
        <w:ind w:left="0" w:firstLine="0"/>
        <w:jc w:val="both"/>
      </w:pPr>
      <w:r>
        <w:t>Претендент вправе подать только одну заявку на участие по каждому лоту. В случае подачи нескольких заявок по одному лоту все заявки возвращаются претенденту без рассмотрения.</w:t>
      </w:r>
    </w:p>
    <w:p w:rsidR="00CA0C04" w:rsidRPr="00CA0C04" w:rsidRDefault="003F38D2" w:rsidP="00CA0C04">
      <w:pPr>
        <w:pStyle w:val="20"/>
        <w:shd w:val="clear" w:color="auto" w:fill="auto"/>
        <w:spacing w:line="240" w:lineRule="auto"/>
        <w:ind w:firstLine="600"/>
        <w:jc w:val="both"/>
      </w:pPr>
      <w:r w:rsidRPr="00CA0C04">
        <w:t xml:space="preserve">Заявки подаются в </w:t>
      </w:r>
      <w:r w:rsidR="000F20B1" w:rsidRPr="00CA0C04">
        <w:rPr>
          <w:highlight w:val="yellow"/>
        </w:rPr>
        <w:t>Комиссию</w:t>
      </w:r>
      <w:r w:rsidRPr="00CA0C04">
        <w:rPr>
          <w:highlight w:val="yellow"/>
        </w:rPr>
        <w:t xml:space="preserve">. </w:t>
      </w:r>
      <w:r w:rsidR="000F20B1" w:rsidRPr="00CA0C04">
        <w:rPr>
          <w:highlight w:val="yellow"/>
        </w:rPr>
        <w:t>Комиссией</w:t>
      </w:r>
      <w:r w:rsidRPr="00CA0C04">
        <w:t xml:space="preserve"> </w:t>
      </w:r>
      <w:r w:rsidR="00CA0C04" w:rsidRPr="00CA0C04">
        <w:t>проставляется отметка в получении заявки по</w:t>
      </w:r>
      <w:r w:rsidR="00CA0C04" w:rsidRPr="00CA0C04">
        <w:rPr>
          <w:lang w:eastAsia="ru-RU" w:bidi="ru-RU"/>
        </w:rPr>
        <w:t xml:space="preserve"> форме</w:t>
      </w:r>
      <w:r w:rsidR="00CA0C04" w:rsidRPr="00CA0C04">
        <w:t xml:space="preserve"> </w:t>
      </w:r>
      <w:r w:rsidR="00CA0C04" w:rsidRPr="00CA0C04">
        <w:rPr>
          <w:lang w:eastAsia="ru-RU" w:bidi="ru-RU"/>
        </w:rPr>
        <w:t>установленной приложением № 4 к настоящему Положению.</w:t>
      </w:r>
      <w:r w:rsidR="00CA0C04" w:rsidRPr="00CA0C04">
        <w:t xml:space="preserve"> Лицо, подавшее заявку, не вправе изменить ее, он может принять участие  путем представления новой заявки и документов.</w:t>
      </w:r>
    </w:p>
    <w:p w:rsidR="003F38D2" w:rsidRDefault="003F38D2" w:rsidP="00240C92">
      <w:pPr>
        <w:pStyle w:val="20"/>
        <w:shd w:val="clear" w:color="auto" w:fill="auto"/>
        <w:spacing w:line="240" w:lineRule="auto"/>
        <w:ind w:firstLine="600"/>
        <w:jc w:val="both"/>
      </w:pPr>
      <w:r>
        <w:t>Заявки, полученные после окончания срока подачи заявок на участие в аукционе, не рассматриваются и в тот же день возвращаются лицам, подавшим такие заявки.</w:t>
      </w:r>
    </w:p>
    <w:p w:rsidR="003F38D2" w:rsidRDefault="003F38D2" w:rsidP="00EF1AAB">
      <w:pPr>
        <w:pStyle w:val="20"/>
        <w:shd w:val="clear" w:color="auto" w:fill="auto"/>
        <w:spacing w:line="240" w:lineRule="auto"/>
        <w:ind w:firstLine="600"/>
        <w:jc w:val="both"/>
      </w:pPr>
      <w:r>
        <w:t>Претендент несет все расходы, связанные с подготовкой и подачей заявки на участие в аукционе.</w:t>
      </w:r>
    </w:p>
    <w:p w:rsidR="003F38D2" w:rsidRDefault="003F38D2" w:rsidP="00EF1AAB">
      <w:pPr>
        <w:pStyle w:val="20"/>
        <w:shd w:val="clear" w:color="auto" w:fill="auto"/>
        <w:spacing w:line="240" w:lineRule="auto"/>
        <w:ind w:firstLine="600"/>
        <w:jc w:val="both"/>
      </w:pPr>
      <w:r>
        <w:lastRenderedPageBreak/>
        <w:t xml:space="preserve">Претендент вправе отозвать указанную заявку, представив </w:t>
      </w:r>
      <w:r w:rsidRPr="00240C92">
        <w:t xml:space="preserve">в </w:t>
      </w:r>
      <w:r w:rsidR="000F20B1" w:rsidRPr="00240C92">
        <w:t>Комиссию</w:t>
      </w:r>
      <w:r>
        <w:t xml:space="preserve"> письменное уведомление об отзыве заявки, не позднее времени окончания подачи заявок на участие в аукционе, установленного документацией.</w:t>
      </w:r>
    </w:p>
    <w:p w:rsidR="003F38D2" w:rsidRDefault="003F38D2" w:rsidP="00EF1AAB">
      <w:pPr>
        <w:pStyle w:val="20"/>
        <w:shd w:val="clear" w:color="auto" w:fill="auto"/>
        <w:spacing w:line="240" w:lineRule="auto"/>
        <w:ind w:firstLine="600"/>
        <w:jc w:val="both"/>
      </w:pPr>
      <w:r>
        <w:t xml:space="preserve">Подача, изменение, отзыв заявки на участие в аукционе фиксируются организатором аукциона в журнале регистрации заявок на участие в аукционе в тот же рабочий день, </w:t>
      </w:r>
      <w:r w:rsidRPr="00240C92">
        <w:t xml:space="preserve">когда в </w:t>
      </w:r>
      <w:r w:rsidR="000F20B1" w:rsidRPr="00240C92">
        <w:t>Комиссию</w:t>
      </w:r>
      <w:r>
        <w:t xml:space="preserve"> поступили заявка, изменение заявки или извещение об отзыве заявки на участие в аукционе.</w:t>
      </w:r>
    </w:p>
    <w:p w:rsidR="003F38D2" w:rsidRPr="003F38D2" w:rsidRDefault="003F38D2" w:rsidP="00EF1AAB">
      <w:pPr>
        <w:pStyle w:val="ae"/>
        <w:widowControl w:val="0"/>
        <w:numPr>
          <w:ilvl w:val="1"/>
          <w:numId w:val="5"/>
        </w:numPr>
        <w:tabs>
          <w:tab w:val="left" w:pos="567"/>
          <w:tab w:val="left" w:pos="1327"/>
        </w:tabs>
        <w:suppressAutoHyphens w:val="0"/>
        <w:spacing w:after="0" w:line="240" w:lineRule="auto"/>
        <w:contextualSpacing w:val="0"/>
        <w:jc w:val="both"/>
        <w:rPr>
          <w:rFonts w:ascii="Times New Roman" w:eastAsia="Times New Roman" w:hAnsi="Times New Roman" w:cs="Times New Roman"/>
          <w:vanish/>
          <w:sz w:val="28"/>
          <w:szCs w:val="28"/>
        </w:rPr>
      </w:pPr>
    </w:p>
    <w:p w:rsidR="003F38D2" w:rsidRDefault="003F38D2" w:rsidP="00EF1AAB">
      <w:pPr>
        <w:pStyle w:val="20"/>
        <w:numPr>
          <w:ilvl w:val="1"/>
          <w:numId w:val="5"/>
        </w:numPr>
        <w:shd w:val="clear" w:color="auto" w:fill="auto"/>
        <w:tabs>
          <w:tab w:val="left" w:pos="567"/>
          <w:tab w:val="left" w:pos="1327"/>
        </w:tabs>
        <w:spacing w:line="240" w:lineRule="auto"/>
        <w:jc w:val="both"/>
      </w:pPr>
      <w:r>
        <w:t>Документация об аукционе подлежит опубликованию на официальном сайте Администрации и в газете «Чемальский вестник» одновременно с извещением об аукционе. Документация об аукционе и извещение об аукционе должны быть опубликованы до даты начала подачи заявок на участие в аукционе, при этом срок подачи заявок на участие в аукционе, установленный аукционной документацией, должен составлять не менее тридцати календарных дней.</w:t>
      </w:r>
    </w:p>
    <w:p w:rsidR="003F38D2" w:rsidRDefault="003F38D2" w:rsidP="00EF1AAB">
      <w:pPr>
        <w:pStyle w:val="20"/>
        <w:shd w:val="clear" w:color="auto" w:fill="auto"/>
        <w:spacing w:line="240" w:lineRule="auto"/>
        <w:ind w:firstLine="600"/>
        <w:jc w:val="both"/>
      </w:pPr>
      <w:r>
        <w:t>Копия документации об аукционе в бумажном виде может быть предоставлена заинтересованному лицу на основании его письменного обращения, поступившего в течение срока подачи заявок на участие в аукционе, в течение 1 (одного) рабочего дня.</w:t>
      </w:r>
    </w:p>
    <w:p w:rsidR="003F38D2" w:rsidRPr="00A444B6" w:rsidRDefault="003F38D2" w:rsidP="00EF1AAB">
      <w:pPr>
        <w:pStyle w:val="20"/>
        <w:shd w:val="clear" w:color="auto" w:fill="auto"/>
        <w:spacing w:line="240" w:lineRule="auto"/>
        <w:ind w:firstLine="600"/>
        <w:jc w:val="both"/>
      </w:pPr>
      <w:r w:rsidRPr="00A444B6">
        <w:t>Администрация вправе отказаться от проведения аукциона не позднее чем за три дня до наступления даты его проведения.</w:t>
      </w:r>
    </w:p>
    <w:p w:rsidR="003F38D2" w:rsidRDefault="003F38D2" w:rsidP="00EF1AAB">
      <w:pPr>
        <w:pStyle w:val="20"/>
        <w:shd w:val="clear" w:color="auto" w:fill="auto"/>
        <w:spacing w:line="240" w:lineRule="auto"/>
        <w:ind w:firstLine="600"/>
        <w:jc w:val="both"/>
      </w:pPr>
      <w:r>
        <w:t xml:space="preserve">Извещение об отказе от проведения аукциона публикуется на сайте </w:t>
      </w:r>
      <w:r w:rsidRPr="00240C92">
        <w:t xml:space="preserve">Администрации в </w:t>
      </w:r>
      <w:r w:rsidR="00CA0C04" w:rsidRPr="00240C92">
        <w:t>течение одного рабочего</w:t>
      </w:r>
      <w:r w:rsidRPr="00240C92">
        <w:t xml:space="preserve"> дн</w:t>
      </w:r>
      <w:r w:rsidR="00CA0C04" w:rsidRPr="00240C92">
        <w:t>я</w:t>
      </w:r>
      <w:r w:rsidRPr="00240C92">
        <w:t xml:space="preserve"> со дня</w:t>
      </w:r>
      <w:r>
        <w:t xml:space="preserve"> принятия решения об отказе от проведения аукциона.</w:t>
      </w:r>
    </w:p>
    <w:p w:rsidR="003F38D2" w:rsidRDefault="003F38D2" w:rsidP="00EF1AAB">
      <w:pPr>
        <w:pStyle w:val="20"/>
        <w:shd w:val="clear" w:color="auto" w:fill="auto"/>
        <w:spacing w:line="240" w:lineRule="auto"/>
        <w:ind w:firstLine="600"/>
        <w:jc w:val="both"/>
      </w:pPr>
      <w:r>
        <w:t xml:space="preserve">В течение </w:t>
      </w:r>
      <w:r w:rsidR="00CA0C04" w:rsidRPr="00240C92">
        <w:t>одного рабочего дня</w:t>
      </w:r>
      <w:r>
        <w:t xml:space="preserve"> Администрация обязана уведомить всех участников, подавших заявки (письменно) об отказе от проведения аукциона.</w:t>
      </w:r>
    </w:p>
    <w:p w:rsidR="003F38D2" w:rsidRDefault="003F38D2" w:rsidP="00EF1AAB">
      <w:pPr>
        <w:pStyle w:val="20"/>
        <w:numPr>
          <w:ilvl w:val="1"/>
          <w:numId w:val="5"/>
        </w:numPr>
        <w:shd w:val="clear" w:color="auto" w:fill="auto"/>
        <w:tabs>
          <w:tab w:val="left" w:pos="567"/>
          <w:tab w:val="left" w:pos="1327"/>
        </w:tabs>
        <w:spacing w:line="240" w:lineRule="auto"/>
        <w:jc w:val="both"/>
      </w:pPr>
      <w:r>
        <w:t>Любое заинтересованное лицо вправе направить в Администрацию в письменной форме запрос о разъяснении положений документации об аукционе с указанием положений документации (с указанием пункта, подпункта), содержание которых неясно данному лицу, и сути поставленного данным лицом вопроса. Указанный запрос может быть направлен в Администрацию в срок, с момента опубликования извещения об аукционе вместе с настоящей документацией не позднее, чем за два рабочих дня до даты окончания подачи заявок на участие в аукционе, установленной настоящей документацией.</w:t>
      </w:r>
    </w:p>
    <w:p w:rsidR="003F38D2" w:rsidRDefault="003F38D2" w:rsidP="00EF1AAB">
      <w:pPr>
        <w:pStyle w:val="20"/>
        <w:shd w:val="clear" w:color="auto" w:fill="auto"/>
        <w:tabs>
          <w:tab w:val="left" w:pos="567"/>
        </w:tabs>
        <w:spacing w:line="240" w:lineRule="auto"/>
        <w:ind w:firstLine="567"/>
        <w:jc w:val="both"/>
      </w:pPr>
      <w:r>
        <w:t>В течение двух рабочих дней со дня поступления указанного в пункте 7.4 настоящего Положения запроса Администрация обязана направить в письменной форме или в форме электронного документа разъяснения положений документации об аукционе. В эти же сроки запрос и разъяснение публикуются на сайте Администрации.</w:t>
      </w:r>
    </w:p>
    <w:p w:rsidR="003F38D2" w:rsidRDefault="003F38D2" w:rsidP="00EF1AAB">
      <w:pPr>
        <w:pStyle w:val="20"/>
        <w:numPr>
          <w:ilvl w:val="1"/>
          <w:numId w:val="5"/>
        </w:numPr>
        <w:shd w:val="clear" w:color="auto" w:fill="auto"/>
        <w:tabs>
          <w:tab w:val="left" w:pos="567"/>
          <w:tab w:val="left" w:pos="1142"/>
        </w:tabs>
        <w:spacing w:line="240" w:lineRule="auto"/>
        <w:jc w:val="both"/>
      </w:pPr>
      <w:r>
        <w:t>В день рассмотрения заявок на участие в аукционе комиссия рассматривает заявки на соответствие требованиям, установленным законодательством Российской Федерации, аукционной документацией и настоящего положения. Рассмотрение заявок на участие в аукционе производится комиссией самостоятельно в отсутствие лиц, подавших данные заявки.</w:t>
      </w:r>
    </w:p>
    <w:p w:rsidR="003F38D2" w:rsidRPr="00A444B6" w:rsidRDefault="003F38D2" w:rsidP="00EF1AAB">
      <w:pPr>
        <w:pStyle w:val="20"/>
        <w:shd w:val="clear" w:color="auto" w:fill="auto"/>
        <w:spacing w:line="240" w:lineRule="auto"/>
        <w:ind w:firstLine="567"/>
        <w:jc w:val="both"/>
      </w:pPr>
      <w:r>
        <w:t xml:space="preserve">По результатам рассмотрения заявок на участие в аукционе принимается решение о </w:t>
      </w:r>
      <w:r w:rsidRPr="00A444B6">
        <w:t xml:space="preserve">допуске или об отказе </w:t>
      </w:r>
      <w:r w:rsidR="00EE4CFF" w:rsidRPr="00A444B6">
        <w:t xml:space="preserve">претендента </w:t>
      </w:r>
      <w:r w:rsidRPr="00A444B6">
        <w:t>в допуске к участию в аукционе.</w:t>
      </w:r>
    </w:p>
    <w:p w:rsidR="003F38D2" w:rsidRDefault="003F38D2" w:rsidP="00EF1AAB">
      <w:pPr>
        <w:pStyle w:val="20"/>
        <w:shd w:val="clear" w:color="auto" w:fill="auto"/>
        <w:spacing w:line="240" w:lineRule="auto"/>
        <w:ind w:firstLine="567"/>
        <w:jc w:val="both"/>
      </w:pPr>
      <w:r w:rsidRPr="00403E72">
        <w:t>Основанием для отказа</w:t>
      </w:r>
      <w:r>
        <w:t xml:space="preserve"> в допуске к участию в аукционе являются следую</w:t>
      </w:r>
      <w:r>
        <w:lastRenderedPageBreak/>
        <w:t>щие обстоятельства:</w:t>
      </w:r>
      <w:r w:rsidR="001D3A04">
        <w:t xml:space="preserve"> </w:t>
      </w:r>
    </w:p>
    <w:p w:rsidR="00403E72" w:rsidRDefault="003F38D2" w:rsidP="00EF1AAB">
      <w:pPr>
        <w:pStyle w:val="20"/>
        <w:shd w:val="clear" w:color="auto" w:fill="auto"/>
        <w:tabs>
          <w:tab w:val="left" w:pos="426"/>
          <w:tab w:val="left" w:pos="937"/>
        </w:tabs>
        <w:spacing w:line="240" w:lineRule="auto"/>
        <w:jc w:val="both"/>
      </w:pPr>
      <w:r>
        <w:t>а)</w:t>
      </w:r>
      <w:r w:rsidR="00403E72">
        <w:t xml:space="preserve"> предоставление заявителем документы содержат подчистки и исправления текста, не заверенные в порядке, установленном законодательством Российской Федерации;</w:t>
      </w:r>
      <w:r>
        <w:tab/>
      </w:r>
    </w:p>
    <w:p w:rsidR="003F38D2" w:rsidRPr="00CF7B08" w:rsidRDefault="00403E72" w:rsidP="00EF1AAB">
      <w:pPr>
        <w:pStyle w:val="20"/>
        <w:shd w:val="clear" w:color="auto" w:fill="auto"/>
        <w:tabs>
          <w:tab w:val="left" w:pos="426"/>
          <w:tab w:val="left" w:pos="937"/>
        </w:tabs>
        <w:spacing w:line="240" w:lineRule="auto"/>
        <w:jc w:val="both"/>
      </w:pPr>
      <w:r>
        <w:t xml:space="preserve">б) </w:t>
      </w:r>
      <w:r w:rsidR="003F38D2">
        <w:t>несоответствие лица, подавшего заявку на участие в аукционе,</w:t>
      </w:r>
      <w:r w:rsidR="00A444B6">
        <w:t xml:space="preserve"> </w:t>
      </w:r>
      <w:r>
        <w:t xml:space="preserve">требованиям, </w:t>
      </w:r>
      <w:r w:rsidR="003F38D2" w:rsidRPr="00CF7B08">
        <w:t>установленным</w:t>
      </w:r>
      <w:r w:rsidR="00A444B6" w:rsidRPr="00CF7B08">
        <w:t xml:space="preserve"> </w:t>
      </w:r>
      <w:r w:rsidR="00EF1711" w:rsidRPr="00CF7B08">
        <w:t>п.7.1. настоящего</w:t>
      </w:r>
      <w:r w:rsidR="00EE4CFF" w:rsidRPr="00CF7B08">
        <w:t xml:space="preserve"> П</w:t>
      </w:r>
      <w:r w:rsidR="00EF1711" w:rsidRPr="00CF7B08">
        <w:t>оложения</w:t>
      </w:r>
      <w:r w:rsidR="003F38D2" w:rsidRPr="00CF7B08">
        <w:t>;</w:t>
      </w:r>
    </w:p>
    <w:p w:rsidR="00CF7B08" w:rsidRPr="00CF7B08" w:rsidRDefault="00403E72" w:rsidP="00CF7B08">
      <w:pPr>
        <w:pStyle w:val="20"/>
        <w:shd w:val="clear" w:color="auto" w:fill="auto"/>
        <w:tabs>
          <w:tab w:val="left" w:pos="426"/>
          <w:tab w:val="left" w:pos="1132"/>
        </w:tabs>
        <w:spacing w:line="240" w:lineRule="auto"/>
        <w:jc w:val="both"/>
        <w:rPr>
          <w:kern w:val="0"/>
        </w:rPr>
      </w:pPr>
      <w:r>
        <w:t>в</w:t>
      </w:r>
      <w:r w:rsidR="003F38D2" w:rsidRPr="00CF7B08">
        <w:t>)</w:t>
      </w:r>
      <w:r w:rsidR="003F38D2" w:rsidRPr="00CF7B08">
        <w:tab/>
      </w:r>
      <w:r w:rsidR="00EF1711" w:rsidRPr="00CF7B08">
        <w:rPr>
          <w:kern w:val="0"/>
        </w:rPr>
        <w:t>непредставление необходимых для участия в аукционе документов или представление недостоверных сведений;</w:t>
      </w:r>
    </w:p>
    <w:p w:rsidR="00EF1711" w:rsidRDefault="00403E72" w:rsidP="00CF7B08">
      <w:pPr>
        <w:pStyle w:val="20"/>
        <w:shd w:val="clear" w:color="auto" w:fill="auto"/>
        <w:tabs>
          <w:tab w:val="left" w:pos="426"/>
          <w:tab w:val="left" w:pos="1132"/>
        </w:tabs>
        <w:spacing w:line="240" w:lineRule="auto"/>
        <w:jc w:val="both"/>
        <w:rPr>
          <w:kern w:val="0"/>
        </w:rPr>
      </w:pPr>
      <w:r>
        <w:rPr>
          <w:kern w:val="0"/>
        </w:rPr>
        <w:t>г</w:t>
      </w:r>
      <w:r w:rsidR="00CF7B08" w:rsidRPr="00CF7B08">
        <w:rPr>
          <w:kern w:val="0"/>
        </w:rPr>
        <w:t xml:space="preserve">) </w:t>
      </w:r>
      <w:r w:rsidR="00EF1711" w:rsidRPr="00CF7B08">
        <w:rPr>
          <w:kern w:val="0"/>
        </w:rPr>
        <w:t>непоступление задатка на дату рассмотрения заявок на участие в аукционе;</w:t>
      </w:r>
    </w:p>
    <w:p w:rsidR="00CF7B08" w:rsidRPr="00CF7B08" w:rsidRDefault="00CF7B08" w:rsidP="00CF7B08">
      <w:pPr>
        <w:pStyle w:val="ae"/>
        <w:widowControl w:val="0"/>
        <w:numPr>
          <w:ilvl w:val="1"/>
          <w:numId w:val="18"/>
        </w:numPr>
        <w:tabs>
          <w:tab w:val="left" w:pos="567"/>
        </w:tabs>
        <w:suppressAutoHyphens w:val="0"/>
        <w:spacing w:after="0" w:line="240" w:lineRule="auto"/>
        <w:contextualSpacing w:val="0"/>
        <w:jc w:val="both"/>
        <w:rPr>
          <w:rFonts w:ascii="Times New Roman" w:eastAsia="Times New Roman" w:hAnsi="Times New Roman" w:cs="Times New Roman"/>
          <w:vanish/>
          <w:sz w:val="28"/>
          <w:szCs w:val="28"/>
        </w:rPr>
      </w:pPr>
    </w:p>
    <w:p w:rsidR="00CF7B08" w:rsidRPr="00CF7B08" w:rsidRDefault="00CF7B08" w:rsidP="00CF7B08">
      <w:pPr>
        <w:pStyle w:val="ae"/>
        <w:widowControl w:val="0"/>
        <w:numPr>
          <w:ilvl w:val="1"/>
          <w:numId w:val="18"/>
        </w:numPr>
        <w:tabs>
          <w:tab w:val="left" w:pos="567"/>
        </w:tabs>
        <w:suppressAutoHyphens w:val="0"/>
        <w:spacing w:after="0" w:line="240" w:lineRule="auto"/>
        <w:contextualSpacing w:val="0"/>
        <w:jc w:val="both"/>
        <w:rPr>
          <w:rFonts w:ascii="Times New Roman" w:eastAsia="Times New Roman" w:hAnsi="Times New Roman" w:cs="Times New Roman"/>
          <w:vanish/>
          <w:sz w:val="28"/>
          <w:szCs w:val="28"/>
        </w:rPr>
      </w:pPr>
    </w:p>
    <w:p w:rsidR="00CF7B08" w:rsidRPr="00CF7B08" w:rsidRDefault="00CF7B08" w:rsidP="00CF7B08">
      <w:pPr>
        <w:pStyle w:val="ae"/>
        <w:widowControl w:val="0"/>
        <w:numPr>
          <w:ilvl w:val="1"/>
          <w:numId w:val="18"/>
        </w:numPr>
        <w:tabs>
          <w:tab w:val="left" w:pos="567"/>
        </w:tabs>
        <w:suppressAutoHyphens w:val="0"/>
        <w:spacing w:after="0" w:line="240" w:lineRule="auto"/>
        <w:contextualSpacing w:val="0"/>
        <w:jc w:val="both"/>
        <w:rPr>
          <w:rFonts w:ascii="Times New Roman" w:eastAsia="Times New Roman" w:hAnsi="Times New Roman" w:cs="Times New Roman"/>
          <w:vanish/>
          <w:sz w:val="28"/>
          <w:szCs w:val="28"/>
        </w:rPr>
      </w:pPr>
    </w:p>
    <w:p w:rsidR="003F38D2" w:rsidRPr="00EF1AAB" w:rsidRDefault="003F38D2" w:rsidP="00CF7B08">
      <w:pPr>
        <w:pStyle w:val="20"/>
        <w:numPr>
          <w:ilvl w:val="1"/>
          <w:numId w:val="18"/>
        </w:numPr>
        <w:shd w:val="clear" w:color="auto" w:fill="auto"/>
        <w:tabs>
          <w:tab w:val="left" w:pos="142"/>
        </w:tabs>
        <w:spacing w:line="240" w:lineRule="auto"/>
        <w:ind w:left="0" w:firstLine="0"/>
        <w:jc w:val="both"/>
        <w:rPr>
          <w:color w:val="FF0000"/>
        </w:rPr>
      </w:pPr>
      <w:r>
        <w:t xml:space="preserve">Решение о допуске или об отказе в допуске к участию в аукционе претендентов оформляется протоколом, подлежащим опубликованию на сайте Администрации в течение одного рабочего дня с даты рассмотрения заявок на участие в аукционе. Дополнительно претенденты информируются об их допуске или об отказе в допуске к участию в аукционе посредством оперативной связи (факс, </w:t>
      </w:r>
      <w:r w:rsidRPr="00EF1AAB">
        <w:rPr>
          <w:lang w:val="en-US" w:bidi="en-US"/>
        </w:rPr>
        <w:t>e</w:t>
      </w:r>
      <w:r w:rsidRPr="00C96C4B">
        <w:rPr>
          <w:lang w:bidi="en-US"/>
        </w:rPr>
        <w:t>-</w:t>
      </w:r>
      <w:r w:rsidRPr="00EF1AAB">
        <w:rPr>
          <w:lang w:val="en-US" w:bidi="en-US"/>
        </w:rPr>
        <w:t>mail</w:t>
      </w:r>
      <w:r w:rsidRPr="00C96C4B">
        <w:rPr>
          <w:lang w:bidi="en-US"/>
        </w:rPr>
        <w:t xml:space="preserve">), </w:t>
      </w:r>
      <w:r>
        <w:t>указанным в заявке. Претенденты могут самостоятельно отслеживать информацию об их допуске (отказе в допуске) к участию в аукционе на сайте организатора аукциона.</w:t>
      </w:r>
    </w:p>
    <w:p w:rsidR="003F38D2" w:rsidRDefault="003F38D2" w:rsidP="00EF1AAB">
      <w:pPr>
        <w:pStyle w:val="20"/>
        <w:shd w:val="clear" w:color="auto" w:fill="auto"/>
        <w:spacing w:line="240" w:lineRule="auto"/>
        <w:ind w:firstLine="600"/>
        <w:jc w:val="both"/>
      </w:pPr>
      <w:r>
        <w:t>В случае если в результате рассмотрения заявок на участие в аукционе ни одно лицо не допущено к участию в аукционе либо к участию в аукционе допущено только одно лицо, аукцион по соответствующему лоту признается несостоявшимся, что отражается в соответствующем протоколе, подлежащем опубликованию на сайте Администрации в течение одного рабочего дня с даты рассмотрения заявок на участие в аукционе. Дополнительного уведомления лиц, подавших заявки на участие в аукционе, в этом случае не требуется.</w:t>
      </w:r>
    </w:p>
    <w:p w:rsidR="003F38D2" w:rsidRDefault="003F38D2" w:rsidP="00EF1AAB">
      <w:pPr>
        <w:pStyle w:val="20"/>
        <w:shd w:val="clear" w:color="auto" w:fill="auto"/>
        <w:spacing w:after="333" w:line="240" w:lineRule="auto"/>
        <w:ind w:firstLine="600"/>
        <w:jc w:val="both"/>
      </w:pPr>
      <w:r>
        <w:t>В случае выявления недостоверности сведений, указанных в заявке лица, ранее допущенного к участию в аукционе, указанное лицо может быть решением комиссии по проведению аукциона отстранено от участия в аукционе либо в заключении договора с таким лицом может быть отказано в любое время вплоть до даты подписания договора на установку и эксплуатацию рекламных конструкций. Об отстранении от участия в аукционе (отказе от заключения договора) составляется протокол комиссии по проведению аукциона, который в течение одного рабочего дня публикуется на сайте Администрации. В указанном случае для лица, представившего недостоверные сведения, наступают последствия как для лица, не допущенного к участию в аукционе.</w:t>
      </w:r>
    </w:p>
    <w:p w:rsidR="003F38D2" w:rsidRPr="003F38D2" w:rsidRDefault="003F38D2" w:rsidP="00C70ED3">
      <w:pPr>
        <w:pStyle w:val="20"/>
        <w:numPr>
          <w:ilvl w:val="0"/>
          <w:numId w:val="5"/>
        </w:numPr>
        <w:shd w:val="clear" w:color="auto" w:fill="auto"/>
        <w:tabs>
          <w:tab w:val="left" w:pos="426"/>
          <w:tab w:val="left" w:pos="1132"/>
        </w:tabs>
        <w:spacing w:line="240" w:lineRule="auto"/>
        <w:ind w:left="851"/>
        <w:rPr>
          <w:b/>
        </w:rPr>
      </w:pPr>
      <w:r w:rsidRPr="003F38D2">
        <w:rPr>
          <w:b/>
        </w:rPr>
        <w:t>Порядок проведения аукциона (порядок определения победителя</w:t>
      </w:r>
    </w:p>
    <w:p w:rsidR="003F38D2" w:rsidRDefault="003F38D2" w:rsidP="00EF1AAB">
      <w:pPr>
        <w:pStyle w:val="20"/>
        <w:shd w:val="clear" w:color="auto" w:fill="auto"/>
        <w:spacing w:after="304" w:line="240" w:lineRule="auto"/>
        <w:rPr>
          <w:b/>
        </w:rPr>
      </w:pPr>
      <w:r w:rsidRPr="003F38D2">
        <w:rPr>
          <w:b/>
        </w:rPr>
        <w:t>аукциона)</w:t>
      </w:r>
    </w:p>
    <w:p w:rsidR="003F38D2" w:rsidRPr="003F38D2" w:rsidRDefault="003F38D2" w:rsidP="00EF1AAB">
      <w:pPr>
        <w:pStyle w:val="ae"/>
        <w:widowControl w:val="0"/>
        <w:numPr>
          <w:ilvl w:val="0"/>
          <w:numId w:val="20"/>
        </w:numPr>
        <w:tabs>
          <w:tab w:val="left" w:pos="1132"/>
        </w:tabs>
        <w:suppressAutoHyphens w:val="0"/>
        <w:spacing w:after="0" w:line="240" w:lineRule="auto"/>
        <w:contextualSpacing w:val="0"/>
        <w:jc w:val="both"/>
        <w:rPr>
          <w:rFonts w:ascii="Times New Roman" w:eastAsia="Times New Roman" w:hAnsi="Times New Roman" w:cs="Times New Roman"/>
          <w:vanish/>
          <w:sz w:val="28"/>
          <w:szCs w:val="28"/>
        </w:rPr>
      </w:pPr>
    </w:p>
    <w:p w:rsidR="003F38D2" w:rsidRPr="003F38D2" w:rsidRDefault="003F38D2" w:rsidP="00EF1AAB">
      <w:pPr>
        <w:pStyle w:val="ae"/>
        <w:widowControl w:val="0"/>
        <w:numPr>
          <w:ilvl w:val="0"/>
          <w:numId w:val="20"/>
        </w:numPr>
        <w:tabs>
          <w:tab w:val="left" w:pos="1132"/>
        </w:tabs>
        <w:suppressAutoHyphens w:val="0"/>
        <w:spacing w:after="0" w:line="240" w:lineRule="auto"/>
        <w:contextualSpacing w:val="0"/>
        <w:jc w:val="both"/>
        <w:rPr>
          <w:rFonts w:ascii="Times New Roman" w:eastAsia="Times New Roman" w:hAnsi="Times New Roman" w:cs="Times New Roman"/>
          <w:vanish/>
          <w:sz w:val="28"/>
          <w:szCs w:val="28"/>
        </w:rPr>
      </w:pPr>
    </w:p>
    <w:p w:rsidR="003F38D2" w:rsidRPr="003F38D2" w:rsidRDefault="003F38D2" w:rsidP="00EF1AAB">
      <w:pPr>
        <w:pStyle w:val="ae"/>
        <w:widowControl w:val="0"/>
        <w:numPr>
          <w:ilvl w:val="0"/>
          <w:numId w:val="20"/>
        </w:numPr>
        <w:tabs>
          <w:tab w:val="left" w:pos="1132"/>
        </w:tabs>
        <w:suppressAutoHyphens w:val="0"/>
        <w:spacing w:after="0" w:line="240" w:lineRule="auto"/>
        <w:contextualSpacing w:val="0"/>
        <w:jc w:val="both"/>
        <w:rPr>
          <w:rFonts w:ascii="Times New Roman" w:eastAsia="Times New Roman" w:hAnsi="Times New Roman" w:cs="Times New Roman"/>
          <w:vanish/>
          <w:sz w:val="28"/>
          <w:szCs w:val="28"/>
        </w:rPr>
      </w:pPr>
    </w:p>
    <w:p w:rsidR="003F38D2" w:rsidRPr="003F38D2" w:rsidRDefault="003F38D2" w:rsidP="00EF1AAB">
      <w:pPr>
        <w:pStyle w:val="ae"/>
        <w:widowControl w:val="0"/>
        <w:numPr>
          <w:ilvl w:val="0"/>
          <w:numId w:val="20"/>
        </w:numPr>
        <w:tabs>
          <w:tab w:val="left" w:pos="1132"/>
        </w:tabs>
        <w:suppressAutoHyphens w:val="0"/>
        <w:spacing w:after="0" w:line="240" w:lineRule="auto"/>
        <w:contextualSpacing w:val="0"/>
        <w:jc w:val="both"/>
        <w:rPr>
          <w:rFonts w:ascii="Times New Roman" w:eastAsia="Times New Roman" w:hAnsi="Times New Roman" w:cs="Times New Roman"/>
          <w:vanish/>
          <w:sz w:val="28"/>
          <w:szCs w:val="28"/>
        </w:rPr>
      </w:pPr>
    </w:p>
    <w:p w:rsidR="003F38D2" w:rsidRPr="003F38D2" w:rsidRDefault="003F38D2" w:rsidP="00EF1AAB">
      <w:pPr>
        <w:pStyle w:val="ae"/>
        <w:widowControl w:val="0"/>
        <w:numPr>
          <w:ilvl w:val="0"/>
          <w:numId w:val="20"/>
        </w:numPr>
        <w:tabs>
          <w:tab w:val="left" w:pos="1132"/>
        </w:tabs>
        <w:suppressAutoHyphens w:val="0"/>
        <w:spacing w:after="0" w:line="240" w:lineRule="auto"/>
        <w:contextualSpacing w:val="0"/>
        <w:jc w:val="both"/>
        <w:rPr>
          <w:rFonts w:ascii="Times New Roman" w:eastAsia="Times New Roman" w:hAnsi="Times New Roman" w:cs="Times New Roman"/>
          <w:vanish/>
          <w:sz w:val="28"/>
          <w:szCs w:val="28"/>
        </w:rPr>
      </w:pPr>
    </w:p>
    <w:p w:rsidR="003F38D2" w:rsidRPr="003F38D2" w:rsidRDefault="003F38D2" w:rsidP="00EF1AAB">
      <w:pPr>
        <w:pStyle w:val="ae"/>
        <w:widowControl w:val="0"/>
        <w:numPr>
          <w:ilvl w:val="0"/>
          <w:numId w:val="20"/>
        </w:numPr>
        <w:tabs>
          <w:tab w:val="left" w:pos="1132"/>
        </w:tabs>
        <w:suppressAutoHyphens w:val="0"/>
        <w:spacing w:after="0" w:line="240" w:lineRule="auto"/>
        <w:contextualSpacing w:val="0"/>
        <w:jc w:val="both"/>
        <w:rPr>
          <w:rFonts w:ascii="Times New Roman" w:eastAsia="Times New Roman" w:hAnsi="Times New Roman" w:cs="Times New Roman"/>
          <w:vanish/>
          <w:sz w:val="28"/>
          <w:szCs w:val="28"/>
        </w:rPr>
      </w:pPr>
    </w:p>
    <w:p w:rsidR="003F38D2" w:rsidRPr="003F38D2" w:rsidRDefault="003F38D2" w:rsidP="00EF1AAB">
      <w:pPr>
        <w:pStyle w:val="ae"/>
        <w:widowControl w:val="0"/>
        <w:numPr>
          <w:ilvl w:val="0"/>
          <w:numId w:val="20"/>
        </w:numPr>
        <w:tabs>
          <w:tab w:val="left" w:pos="1132"/>
        </w:tabs>
        <w:suppressAutoHyphens w:val="0"/>
        <w:spacing w:after="0" w:line="240" w:lineRule="auto"/>
        <w:contextualSpacing w:val="0"/>
        <w:jc w:val="both"/>
        <w:rPr>
          <w:rFonts w:ascii="Times New Roman" w:eastAsia="Times New Roman" w:hAnsi="Times New Roman" w:cs="Times New Roman"/>
          <w:vanish/>
          <w:sz w:val="28"/>
          <w:szCs w:val="28"/>
        </w:rPr>
      </w:pPr>
    </w:p>
    <w:p w:rsidR="003F38D2" w:rsidRPr="003F38D2" w:rsidRDefault="003F38D2" w:rsidP="00EF1AAB">
      <w:pPr>
        <w:pStyle w:val="ae"/>
        <w:widowControl w:val="0"/>
        <w:numPr>
          <w:ilvl w:val="0"/>
          <w:numId w:val="21"/>
        </w:numPr>
        <w:tabs>
          <w:tab w:val="left" w:pos="1132"/>
        </w:tabs>
        <w:suppressAutoHyphens w:val="0"/>
        <w:spacing w:after="0" w:line="240" w:lineRule="auto"/>
        <w:ind w:left="0"/>
        <w:contextualSpacing w:val="0"/>
        <w:jc w:val="both"/>
        <w:rPr>
          <w:rFonts w:ascii="Times New Roman" w:eastAsia="Times New Roman" w:hAnsi="Times New Roman" w:cs="Times New Roman"/>
          <w:vanish/>
          <w:sz w:val="28"/>
          <w:szCs w:val="28"/>
        </w:rPr>
      </w:pPr>
    </w:p>
    <w:p w:rsidR="003F38D2" w:rsidRPr="003F38D2" w:rsidRDefault="003F38D2" w:rsidP="00EF1AAB">
      <w:pPr>
        <w:pStyle w:val="ae"/>
        <w:widowControl w:val="0"/>
        <w:numPr>
          <w:ilvl w:val="0"/>
          <w:numId w:val="21"/>
        </w:numPr>
        <w:tabs>
          <w:tab w:val="left" w:pos="1132"/>
        </w:tabs>
        <w:suppressAutoHyphens w:val="0"/>
        <w:spacing w:after="0" w:line="240" w:lineRule="auto"/>
        <w:ind w:left="0"/>
        <w:contextualSpacing w:val="0"/>
        <w:jc w:val="both"/>
        <w:rPr>
          <w:rFonts w:ascii="Times New Roman" w:eastAsia="Times New Roman" w:hAnsi="Times New Roman" w:cs="Times New Roman"/>
          <w:vanish/>
          <w:sz w:val="28"/>
          <w:szCs w:val="28"/>
        </w:rPr>
      </w:pPr>
    </w:p>
    <w:p w:rsidR="003F38D2" w:rsidRPr="003F38D2" w:rsidRDefault="003F38D2" w:rsidP="00EF1AAB">
      <w:pPr>
        <w:pStyle w:val="ae"/>
        <w:widowControl w:val="0"/>
        <w:numPr>
          <w:ilvl w:val="0"/>
          <w:numId w:val="21"/>
        </w:numPr>
        <w:tabs>
          <w:tab w:val="left" w:pos="1132"/>
        </w:tabs>
        <w:suppressAutoHyphens w:val="0"/>
        <w:spacing w:after="0" w:line="240" w:lineRule="auto"/>
        <w:ind w:left="0"/>
        <w:contextualSpacing w:val="0"/>
        <w:jc w:val="both"/>
        <w:rPr>
          <w:rFonts w:ascii="Times New Roman" w:eastAsia="Times New Roman" w:hAnsi="Times New Roman" w:cs="Times New Roman"/>
          <w:vanish/>
          <w:sz w:val="28"/>
          <w:szCs w:val="28"/>
        </w:rPr>
      </w:pPr>
    </w:p>
    <w:p w:rsidR="003F38D2" w:rsidRPr="003F38D2" w:rsidRDefault="003F38D2" w:rsidP="00EF1AAB">
      <w:pPr>
        <w:pStyle w:val="ae"/>
        <w:widowControl w:val="0"/>
        <w:numPr>
          <w:ilvl w:val="0"/>
          <w:numId w:val="21"/>
        </w:numPr>
        <w:tabs>
          <w:tab w:val="left" w:pos="1132"/>
        </w:tabs>
        <w:suppressAutoHyphens w:val="0"/>
        <w:spacing w:after="0" w:line="240" w:lineRule="auto"/>
        <w:ind w:left="0"/>
        <w:contextualSpacing w:val="0"/>
        <w:jc w:val="both"/>
        <w:rPr>
          <w:rFonts w:ascii="Times New Roman" w:eastAsia="Times New Roman" w:hAnsi="Times New Roman" w:cs="Times New Roman"/>
          <w:vanish/>
          <w:sz w:val="28"/>
          <w:szCs w:val="28"/>
        </w:rPr>
      </w:pPr>
    </w:p>
    <w:p w:rsidR="003F38D2" w:rsidRPr="003F38D2" w:rsidRDefault="003F38D2" w:rsidP="00EF1AAB">
      <w:pPr>
        <w:pStyle w:val="ae"/>
        <w:widowControl w:val="0"/>
        <w:numPr>
          <w:ilvl w:val="0"/>
          <w:numId w:val="21"/>
        </w:numPr>
        <w:tabs>
          <w:tab w:val="left" w:pos="1132"/>
        </w:tabs>
        <w:suppressAutoHyphens w:val="0"/>
        <w:spacing w:after="0" w:line="240" w:lineRule="auto"/>
        <w:ind w:left="0"/>
        <w:contextualSpacing w:val="0"/>
        <w:jc w:val="both"/>
        <w:rPr>
          <w:rFonts w:ascii="Times New Roman" w:eastAsia="Times New Roman" w:hAnsi="Times New Roman" w:cs="Times New Roman"/>
          <w:vanish/>
          <w:sz w:val="28"/>
          <w:szCs w:val="28"/>
        </w:rPr>
      </w:pPr>
    </w:p>
    <w:p w:rsidR="003F38D2" w:rsidRPr="003F38D2" w:rsidRDefault="003F38D2" w:rsidP="00EF1AAB">
      <w:pPr>
        <w:pStyle w:val="ae"/>
        <w:widowControl w:val="0"/>
        <w:numPr>
          <w:ilvl w:val="0"/>
          <w:numId w:val="21"/>
        </w:numPr>
        <w:tabs>
          <w:tab w:val="left" w:pos="1132"/>
        </w:tabs>
        <w:suppressAutoHyphens w:val="0"/>
        <w:spacing w:after="0" w:line="240" w:lineRule="auto"/>
        <w:ind w:left="0"/>
        <w:contextualSpacing w:val="0"/>
        <w:jc w:val="both"/>
        <w:rPr>
          <w:rFonts w:ascii="Times New Roman" w:eastAsia="Times New Roman" w:hAnsi="Times New Roman" w:cs="Times New Roman"/>
          <w:vanish/>
          <w:sz w:val="28"/>
          <w:szCs w:val="28"/>
        </w:rPr>
      </w:pPr>
    </w:p>
    <w:p w:rsidR="003F38D2" w:rsidRPr="003F38D2" w:rsidRDefault="003F38D2" w:rsidP="00EF1AAB">
      <w:pPr>
        <w:pStyle w:val="ae"/>
        <w:widowControl w:val="0"/>
        <w:numPr>
          <w:ilvl w:val="0"/>
          <w:numId w:val="21"/>
        </w:numPr>
        <w:tabs>
          <w:tab w:val="left" w:pos="1132"/>
        </w:tabs>
        <w:suppressAutoHyphens w:val="0"/>
        <w:spacing w:after="0" w:line="240" w:lineRule="auto"/>
        <w:ind w:left="0"/>
        <w:contextualSpacing w:val="0"/>
        <w:jc w:val="both"/>
        <w:rPr>
          <w:rFonts w:ascii="Times New Roman" w:eastAsia="Times New Roman" w:hAnsi="Times New Roman" w:cs="Times New Roman"/>
          <w:vanish/>
          <w:sz w:val="28"/>
          <w:szCs w:val="28"/>
        </w:rPr>
      </w:pPr>
    </w:p>
    <w:p w:rsidR="003F38D2" w:rsidRPr="003F38D2" w:rsidRDefault="003F38D2" w:rsidP="00EF1AAB">
      <w:pPr>
        <w:pStyle w:val="ae"/>
        <w:widowControl w:val="0"/>
        <w:numPr>
          <w:ilvl w:val="0"/>
          <w:numId w:val="21"/>
        </w:numPr>
        <w:tabs>
          <w:tab w:val="left" w:pos="1132"/>
        </w:tabs>
        <w:suppressAutoHyphens w:val="0"/>
        <w:spacing w:after="0" w:line="240" w:lineRule="auto"/>
        <w:ind w:left="0"/>
        <w:contextualSpacing w:val="0"/>
        <w:jc w:val="both"/>
        <w:rPr>
          <w:rFonts w:ascii="Times New Roman" w:eastAsia="Times New Roman" w:hAnsi="Times New Roman" w:cs="Times New Roman"/>
          <w:vanish/>
          <w:sz w:val="28"/>
          <w:szCs w:val="28"/>
        </w:rPr>
      </w:pPr>
    </w:p>
    <w:p w:rsidR="003F38D2" w:rsidRPr="00C70ED3" w:rsidRDefault="003F38D2" w:rsidP="00EF1AAB">
      <w:pPr>
        <w:pStyle w:val="20"/>
        <w:numPr>
          <w:ilvl w:val="1"/>
          <w:numId w:val="21"/>
        </w:numPr>
        <w:shd w:val="clear" w:color="auto" w:fill="auto"/>
        <w:tabs>
          <w:tab w:val="left" w:pos="567"/>
          <w:tab w:val="left" w:pos="1132"/>
        </w:tabs>
        <w:spacing w:line="240" w:lineRule="auto"/>
        <w:jc w:val="both"/>
      </w:pPr>
      <w:r>
        <w:t xml:space="preserve">В аукционе могут участвовать только лица, которые были допущены к участию в аукционе. Лица, допущенные к участию в аукционе, участвуют в его проведении лично или через уполномоченного представителя, который при регистрации участников аукциона должен представить в Администрацию документы, подтверждающие полномочия, предусмотренные </w:t>
      </w:r>
      <w:r w:rsidRPr="00C70ED3">
        <w:t>подпунктом «</w:t>
      </w:r>
      <w:r w:rsidR="00C70ED3" w:rsidRPr="00C70ED3">
        <w:t>г</w:t>
      </w:r>
      <w:r w:rsidRPr="00C70ED3">
        <w:t>» пункта 5.1 настоящего Положения.</w:t>
      </w:r>
    </w:p>
    <w:p w:rsidR="003F38D2" w:rsidRDefault="003F38D2" w:rsidP="00EF1AAB">
      <w:pPr>
        <w:pStyle w:val="20"/>
        <w:shd w:val="clear" w:color="auto" w:fill="auto"/>
        <w:spacing w:line="240" w:lineRule="auto"/>
        <w:ind w:firstLine="620"/>
        <w:jc w:val="both"/>
      </w:pPr>
      <w:r w:rsidRPr="002703E0">
        <w:t xml:space="preserve">Помимо этого любое лицо, явившееся для участия в аукционе, должно при </w:t>
      </w:r>
      <w:r w:rsidRPr="002703E0">
        <w:lastRenderedPageBreak/>
        <w:t>регистрации представить паспорт или иной документ, удостоверяющий личность.</w:t>
      </w:r>
      <w:r>
        <w:t xml:space="preserve"> При регистрации участникам аукциона или их представителям выдаются пронумерованные карточки. Регистрация участников аукциона (проверка полномочий явившихся лиц и выдача им карточек) начинается за 30 минут до времени проведения аукциона по соответствующему лоту и заканчивается с началом проведения аукциона по соответствующему лоту. В случае неявки лица, подавшего заявку на участие в аукционе, или его представителя для участия в аукционе в определенные документацией</w:t>
      </w:r>
      <w:r w:rsidR="00EF1711">
        <w:t xml:space="preserve"> об аукционе </w:t>
      </w:r>
      <w:r>
        <w:t>время и место данное лицо считается отказавшимся от участия в аукционе и для него наступают такие же последствия как для лица, не являющегося победителем аукциона. Такие же последствия наступают для лица, которое явилось для участия в аукционе или обеспечило явку представителя, но которое не было допущено на проведение аукциона ввиду отсутствия паспорта и (или) иного документа, предусмотренного настоящим пунктом.</w:t>
      </w:r>
    </w:p>
    <w:p w:rsidR="003F38D2" w:rsidRPr="003F38D2" w:rsidRDefault="003F38D2" w:rsidP="00EF1AAB">
      <w:pPr>
        <w:pStyle w:val="ae"/>
        <w:widowControl w:val="0"/>
        <w:numPr>
          <w:ilvl w:val="1"/>
          <w:numId w:val="5"/>
        </w:numPr>
        <w:tabs>
          <w:tab w:val="left" w:pos="567"/>
          <w:tab w:val="left" w:pos="1132"/>
        </w:tabs>
        <w:suppressAutoHyphens w:val="0"/>
        <w:spacing w:after="0" w:line="240" w:lineRule="auto"/>
        <w:contextualSpacing w:val="0"/>
        <w:jc w:val="both"/>
        <w:rPr>
          <w:rFonts w:ascii="Times New Roman" w:eastAsia="Times New Roman" w:hAnsi="Times New Roman" w:cs="Times New Roman"/>
          <w:vanish/>
          <w:sz w:val="28"/>
          <w:szCs w:val="28"/>
        </w:rPr>
      </w:pPr>
    </w:p>
    <w:p w:rsidR="003F38D2" w:rsidRDefault="003F38D2" w:rsidP="00EF1AAB">
      <w:pPr>
        <w:pStyle w:val="20"/>
        <w:numPr>
          <w:ilvl w:val="1"/>
          <w:numId w:val="5"/>
        </w:numPr>
        <w:shd w:val="clear" w:color="auto" w:fill="auto"/>
        <w:tabs>
          <w:tab w:val="left" w:pos="567"/>
          <w:tab w:val="left" w:pos="1090"/>
        </w:tabs>
        <w:spacing w:line="240" w:lineRule="auto"/>
        <w:jc w:val="both"/>
      </w:pPr>
      <w:r>
        <w:t>Аукцион проводится аукционистом, уполномоченным комиссией по проведению аукциона путем открытого голосования большинством голосов от присутствующих членов комиссии.</w:t>
      </w:r>
    </w:p>
    <w:p w:rsidR="003F38D2" w:rsidRDefault="003F38D2" w:rsidP="00EF1AAB">
      <w:pPr>
        <w:pStyle w:val="20"/>
        <w:numPr>
          <w:ilvl w:val="1"/>
          <w:numId w:val="5"/>
        </w:numPr>
        <w:shd w:val="clear" w:color="auto" w:fill="auto"/>
        <w:tabs>
          <w:tab w:val="left" w:pos="567"/>
          <w:tab w:val="left" w:pos="1258"/>
        </w:tabs>
        <w:spacing w:line="240" w:lineRule="auto"/>
        <w:jc w:val="both"/>
      </w:pPr>
      <w:r>
        <w:t>Аукцион начинается с объявления аукционистом открытия аукциона. Аукцион по каждому лоту начинается с оглашения номера лота, его наименования, краткой характеристики, начальной (минимальной) цены лота, «шага аукциона», а также количества участников аукциона по данному лоту.</w:t>
      </w:r>
    </w:p>
    <w:p w:rsidR="00E55BBA" w:rsidRDefault="00E55BBA" w:rsidP="00EF1AAB">
      <w:pPr>
        <w:pStyle w:val="20"/>
        <w:numPr>
          <w:ilvl w:val="1"/>
          <w:numId w:val="5"/>
        </w:numPr>
        <w:shd w:val="clear" w:color="auto" w:fill="auto"/>
        <w:tabs>
          <w:tab w:val="left" w:pos="567"/>
          <w:tab w:val="left" w:pos="1258"/>
        </w:tabs>
        <w:spacing w:line="240" w:lineRule="auto"/>
        <w:jc w:val="both"/>
      </w:pPr>
      <w:r>
        <w:t>После оглашения начальной (минимальной) цены лота участникам аукциона предлагается заявить эту цену путем поднятия карточки. Если после троекратного объявления начальной (минимальной) цены лота ни один из участников аукциона не поднял карточку, аукцион по данному лоту признается несостоявшимся.</w:t>
      </w:r>
    </w:p>
    <w:p w:rsidR="00E55BBA" w:rsidRDefault="00E55BBA" w:rsidP="00EF1AAB">
      <w:pPr>
        <w:pStyle w:val="20"/>
        <w:numPr>
          <w:ilvl w:val="1"/>
          <w:numId w:val="5"/>
        </w:numPr>
        <w:shd w:val="clear" w:color="auto" w:fill="auto"/>
        <w:tabs>
          <w:tab w:val="left" w:pos="567"/>
          <w:tab w:val="left" w:pos="1100"/>
        </w:tabs>
        <w:spacing w:line="240" w:lineRule="auto"/>
        <w:jc w:val="both"/>
      </w:pPr>
      <w:r>
        <w:t>После заявления участниками аукциона начальной (минимальной) цены лота аукционист предлагает заявлять свои предложения по цене лота, превышающей начальную цену, путем поднятия карточки. Каждое последующее поднятие карточки участниками означает согласие получить право на заключение договора на установку и эксплуатацию рекламных конструкций по цене, превышающей последнюю названную цену на «шаг аукциона». Участник аукциона при поднятии карточки также вправе устно озвучить иное более высокое предложение по цене лота в размере, кратном к «шагу аукциона». При отсутствии такого устного указания считается, что участник заявляет об увеличении цены лота на один «шаг аукциона».</w:t>
      </w:r>
    </w:p>
    <w:p w:rsidR="00E55BBA" w:rsidRDefault="00E55BBA" w:rsidP="00EF1AAB">
      <w:pPr>
        <w:pStyle w:val="20"/>
        <w:numPr>
          <w:ilvl w:val="1"/>
          <w:numId w:val="5"/>
        </w:numPr>
        <w:shd w:val="clear" w:color="auto" w:fill="auto"/>
        <w:tabs>
          <w:tab w:val="left" w:pos="567"/>
          <w:tab w:val="left" w:pos="1100"/>
        </w:tabs>
        <w:spacing w:line="240" w:lineRule="auto"/>
        <w:jc w:val="both"/>
      </w:pPr>
      <w:r>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размер платы за право заключения договора на установку и эксплуатацию рекламных конструкций. При отсутствии предложений со стороны иных участников аукциона цена повторяется три раза. Если до третьего повторения заявленной цены ни один из участников аукциона не поднял карточку и не заявил последующую цену, аукцион по данному лоту завершается.</w:t>
      </w:r>
    </w:p>
    <w:p w:rsidR="00E55BBA" w:rsidRDefault="00E55BBA" w:rsidP="00EF1AAB">
      <w:pPr>
        <w:pStyle w:val="20"/>
        <w:numPr>
          <w:ilvl w:val="1"/>
          <w:numId w:val="5"/>
        </w:numPr>
        <w:shd w:val="clear" w:color="auto" w:fill="auto"/>
        <w:tabs>
          <w:tab w:val="left" w:pos="567"/>
          <w:tab w:val="left" w:pos="1100"/>
        </w:tabs>
        <w:spacing w:line="240" w:lineRule="auto"/>
        <w:jc w:val="both"/>
      </w:pPr>
      <w:r>
        <w:t>По завершении аукциона по лоту объявляется победител</w:t>
      </w:r>
      <w:r w:rsidR="002703E0">
        <w:t>ь</w:t>
      </w:r>
      <w:r>
        <w:t xml:space="preserve"> аукциона, называется определенный в результате аукциона размер платы за право заключения </w:t>
      </w:r>
      <w:r>
        <w:lastRenderedPageBreak/>
        <w:t>договора на установку и эксплуатацию рекламных конструкций и аукционный номер участника, выигравшего аукцион по лоту. Лицом, выигравшим аукцион, признается участник, аукционный номер которого и заявленная которым цена были названы последними и предложивший наибольшую цену</w:t>
      </w:r>
      <w:r w:rsidR="00651A4F">
        <w:t xml:space="preserve"> за </w:t>
      </w:r>
      <w:r w:rsidR="00651A4F" w:rsidRPr="000A0239">
        <w:rPr>
          <w:kern w:val="0"/>
          <w:lang w:eastAsia="ru-RU"/>
        </w:rPr>
        <w:t>право установки и эксплуатации рекламной конструкции</w:t>
      </w:r>
      <w:r w:rsidR="00651A4F">
        <w:rPr>
          <w:kern w:val="0"/>
          <w:lang w:eastAsia="ru-RU"/>
        </w:rPr>
        <w:t>.</w:t>
      </w:r>
    </w:p>
    <w:p w:rsidR="00E55BBA" w:rsidRDefault="00E55BBA" w:rsidP="00EF1AAB">
      <w:pPr>
        <w:pStyle w:val="20"/>
        <w:numPr>
          <w:ilvl w:val="1"/>
          <w:numId w:val="5"/>
        </w:numPr>
        <w:shd w:val="clear" w:color="auto" w:fill="auto"/>
        <w:tabs>
          <w:tab w:val="left" w:pos="567"/>
          <w:tab w:val="left" w:pos="1124"/>
        </w:tabs>
        <w:spacing w:line="240" w:lineRule="auto"/>
        <w:jc w:val="both"/>
      </w:pPr>
      <w:r>
        <w:t>При проведении аукциона аукционист имеет право:</w:t>
      </w:r>
    </w:p>
    <w:p w:rsidR="00E55BBA" w:rsidRDefault="00E55BBA" w:rsidP="00EF1AAB">
      <w:pPr>
        <w:pStyle w:val="20"/>
        <w:shd w:val="clear" w:color="auto" w:fill="auto"/>
        <w:tabs>
          <w:tab w:val="left" w:pos="567"/>
          <w:tab w:val="left" w:pos="898"/>
        </w:tabs>
        <w:spacing w:line="240" w:lineRule="auto"/>
        <w:jc w:val="both"/>
      </w:pPr>
      <w:r>
        <w:t>а)</w:t>
      </w:r>
      <w:r>
        <w:tab/>
        <w:t>призвать к порядку участников аукциона в случаях, если они своим поведением препятствуют проведению аукциона, нарушают порядок в зале проведения аукциона;</w:t>
      </w:r>
    </w:p>
    <w:p w:rsidR="00E55BBA" w:rsidRDefault="00E55BBA" w:rsidP="00EF1AAB">
      <w:pPr>
        <w:pStyle w:val="20"/>
        <w:shd w:val="clear" w:color="auto" w:fill="auto"/>
        <w:tabs>
          <w:tab w:val="left" w:pos="567"/>
          <w:tab w:val="left" w:pos="1070"/>
        </w:tabs>
        <w:spacing w:line="240" w:lineRule="auto"/>
        <w:jc w:val="both"/>
      </w:pPr>
      <w:r>
        <w:t>б)</w:t>
      </w:r>
      <w:r>
        <w:tab/>
        <w:t>делать замечания, предупреждать участников аукциона и их представителей о ненадлежащем поведении;</w:t>
      </w:r>
    </w:p>
    <w:p w:rsidR="00E55BBA" w:rsidRDefault="00E55BBA" w:rsidP="00EF1AAB">
      <w:pPr>
        <w:pStyle w:val="20"/>
        <w:shd w:val="clear" w:color="auto" w:fill="auto"/>
        <w:tabs>
          <w:tab w:val="left" w:pos="567"/>
          <w:tab w:val="left" w:pos="932"/>
        </w:tabs>
        <w:spacing w:line="240" w:lineRule="auto"/>
        <w:jc w:val="both"/>
      </w:pPr>
      <w:r>
        <w:t>в)</w:t>
      </w:r>
      <w:r>
        <w:tab/>
        <w:t>задавать вопросы, конкретизировать, переспрашивать, уточнять у участников аукциона сведения относительно характера производимых ими действий.</w:t>
      </w:r>
    </w:p>
    <w:p w:rsidR="005074E5" w:rsidRPr="00240C92" w:rsidRDefault="00E55BBA" w:rsidP="00240C92">
      <w:pPr>
        <w:pStyle w:val="20"/>
        <w:numPr>
          <w:ilvl w:val="1"/>
          <w:numId w:val="5"/>
        </w:numPr>
        <w:shd w:val="clear" w:color="auto" w:fill="auto"/>
        <w:tabs>
          <w:tab w:val="left" w:pos="567"/>
          <w:tab w:val="left" w:pos="1124"/>
        </w:tabs>
        <w:spacing w:line="240" w:lineRule="auto"/>
        <w:jc w:val="both"/>
      </w:pPr>
      <w:r>
        <w:t>Оформление протокола о результатах аукциона.</w:t>
      </w:r>
      <w:r w:rsidR="00240C92">
        <w:t xml:space="preserve"> </w:t>
      </w:r>
      <w:r w:rsidR="005074E5" w:rsidRPr="00240C92">
        <w:rPr>
          <w:kern w:val="0"/>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5074E5" w:rsidRPr="00240C92" w:rsidRDefault="005074E5" w:rsidP="00240C92">
      <w:pPr>
        <w:pStyle w:val="ae"/>
        <w:suppressAutoHyphens w:val="0"/>
        <w:autoSpaceDE w:val="0"/>
        <w:autoSpaceDN w:val="0"/>
        <w:adjustRightInd w:val="0"/>
        <w:spacing w:after="0" w:line="240" w:lineRule="auto"/>
        <w:ind w:left="0"/>
        <w:jc w:val="both"/>
        <w:rPr>
          <w:rFonts w:ascii="Times New Roman" w:hAnsi="Times New Roman" w:cs="Times New Roman"/>
          <w:kern w:val="0"/>
          <w:sz w:val="28"/>
          <w:szCs w:val="28"/>
        </w:rPr>
      </w:pPr>
      <w:r w:rsidRPr="00240C92">
        <w:rPr>
          <w:rFonts w:ascii="Times New Roman" w:hAnsi="Times New Roman" w:cs="Times New Roman"/>
          <w:kern w:val="0"/>
          <w:sz w:val="28"/>
          <w:szCs w:val="28"/>
        </w:rPr>
        <w:t>1) сведения о месте, дате и времени проведения аукциона;</w:t>
      </w:r>
    </w:p>
    <w:p w:rsidR="005074E5" w:rsidRPr="00240C92" w:rsidRDefault="005074E5" w:rsidP="00240C92">
      <w:pPr>
        <w:pStyle w:val="ae"/>
        <w:suppressAutoHyphens w:val="0"/>
        <w:autoSpaceDE w:val="0"/>
        <w:autoSpaceDN w:val="0"/>
        <w:adjustRightInd w:val="0"/>
        <w:spacing w:after="0" w:line="240" w:lineRule="auto"/>
        <w:ind w:left="0"/>
        <w:jc w:val="both"/>
        <w:rPr>
          <w:rFonts w:ascii="Times New Roman" w:hAnsi="Times New Roman" w:cs="Times New Roman"/>
          <w:kern w:val="0"/>
          <w:sz w:val="28"/>
          <w:szCs w:val="28"/>
        </w:rPr>
      </w:pPr>
      <w:r w:rsidRPr="00240C92">
        <w:rPr>
          <w:rFonts w:ascii="Times New Roman" w:hAnsi="Times New Roman" w:cs="Times New Roman"/>
          <w:kern w:val="0"/>
          <w:sz w:val="28"/>
          <w:szCs w:val="28"/>
        </w:rPr>
        <w:t>2) предмет аукциона, в том числе сведения о местоположении и площади земельного участка;</w:t>
      </w:r>
    </w:p>
    <w:p w:rsidR="005074E5" w:rsidRPr="00240C92" w:rsidRDefault="005074E5" w:rsidP="00240C92">
      <w:pPr>
        <w:pStyle w:val="ae"/>
        <w:suppressAutoHyphens w:val="0"/>
        <w:autoSpaceDE w:val="0"/>
        <w:autoSpaceDN w:val="0"/>
        <w:adjustRightInd w:val="0"/>
        <w:spacing w:before="280" w:after="0" w:line="240" w:lineRule="auto"/>
        <w:ind w:left="0"/>
        <w:jc w:val="both"/>
        <w:rPr>
          <w:rFonts w:ascii="Times New Roman" w:hAnsi="Times New Roman" w:cs="Times New Roman"/>
          <w:kern w:val="0"/>
          <w:sz w:val="28"/>
          <w:szCs w:val="28"/>
        </w:rPr>
      </w:pPr>
      <w:r w:rsidRPr="00240C92">
        <w:rPr>
          <w:rFonts w:ascii="Times New Roman" w:hAnsi="Times New Roman" w:cs="Times New Roman"/>
          <w:kern w:val="0"/>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5074E5" w:rsidRPr="00240C92" w:rsidRDefault="005074E5" w:rsidP="00240C92">
      <w:pPr>
        <w:pStyle w:val="ae"/>
        <w:suppressAutoHyphens w:val="0"/>
        <w:autoSpaceDE w:val="0"/>
        <w:autoSpaceDN w:val="0"/>
        <w:adjustRightInd w:val="0"/>
        <w:spacing w:before="280" w:after="0" w:line="240" w:lineRule="auto"/>
        <w:ind w:left="0"/>
        <w:jc w:val="both"/>
        <w:rPr>
          <w:rFonts w:ascii="Times New Roman" w:hAnsi="Times New Roman" w:cs="Times New Roman"/>
          <w:kern w:val="0"/>
          <w:sz w:val="28"/>
          <w:szCs w:val="28"/>
        </w:rPr>
      </w:pPr>
      <w:r w:rsidRPr="00240C92">
        <w:rPr>
          <w:rFonts w:ascii="Times New Roman" w:hAnsi="Times New Roman" w:cs="Times New Roman"/>
          <w:kern w:val="0"/>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074E5" w:rsidRPr="00240C92" w:rsidRDefault="005074E5" w:rsidP="00240C92">
      <w:pPr>
        <w:pStyle w:val="ae"/>
        <w:suppressAutoHyphens w:val="0"/>
        <w:autoSpaceDE w:val="0"/>
        <w:autoSpaceDN w:val="0"/>
        <w:adjustRightInd w:val="0"/>
        <w:spacing w:before="280" w:after="0" w:line="240" w:lineRule="auto"/>
        <w:ind w:left="0"/>
        <w:jc w:val="both"/>
        <w:rPr>
          <w:rFonts w:ascii="Times New Roman" w:hAnsi="Times New Roman" w:cs="Times New Roman"/>
          <w:kern w:val="0"/>
          <w:sz w:val="28"/>
          <w:szCs w:val="28"/>
        </w:rPr>
      </w:pPr>
      <w:r w:rsidRPr="00240C92">
        <w:rPr>
          <w:rFonts w:ascii="Times New Roman" w:hAnsi="Times New Roman" w:cs="Times New Roman"/>
          <w:kern w:val="0"/>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074E5" w:rsidRPr="00240C92" w:rsidRDefault="005074E5" w:rsidP="00240C92">
      <w:pPr>
        <w:suppressAutoHyphens w:val="0"/>
        <w:autoSpaceDE w:val="0"/>
        <w:autoSpaceDN w:val="0"/>
        <w:adjustRightInd w:val="0"/>
        <w:spacing w:after="0" w:line="240" w:lineRule="auto"/>
        <w:jc w:val="both"/>
        <w:rPr>
          <w:rFonts w:ascii="Times New Roman" w:hAnsi="Times New Roman" w:cs="Times New Roman"/>
          <w:kern w:val="0"/>
          <w:sz w:val="28"/>
          <w:szCs w:val="28"/>
        </w:rPr>
      </w:pPr>
      <w:r w:rsidRPr="00240C92">
        <w:rPr>
          <w:rFonts w:ascii="Times New Roman" w:hAnsi="Times New Roman" w:cs="Times New Roman"/>
          <w:kern w:val="0"/>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E55BBA" w:rsidRDefault="00E55BBA" w:rsidP="00240C92">
      <w:pPr>
        <w:pStyle w:val="20"/>
        <w:numPr>
          <w:ilvl w:val="2"/>
          <w:numId w:val="5"/>
        </w:numPr>
        <w:shd w:val="clear" w:color="auto" w:fill="auto"/>
        <w:tabs>
          <w:tab w:val="left" w:pos="426"/>
          <w:tab w:val="left" w:pos="709"/>
          <w:tab w:val="left" w:pos="1276"/>
        </w:tabs>
        <w:spacing w:line="240" w:lineRule="auto"/>
        <w:jc w:val="both"/>
      </w:pPr>
      <w:r>
        <w:t>Протокол подписывается председателем комиссии, победителями аукциона по каждому лоту, членами комиссии в течение дня проведения аукциона.</w:t>
      </w:r>
    </w:p>
    <w:p w:rsidR="00E55BBA" w:rsidRDefault="00E55BBA" w:rsidP="00EF1AAB">
      <w:pPr>
        <w:pStyle w:val="20"/>
        <w:numPr>
          <w:ilvl w:val="2"/>
          <w:numId w:val="5"/>
        </w:numPr>
        <w:shd w:val="clear" w:color="auto" w:fill="auto"/>
        <w:tabs>
          <w:tab w:val="left" w:pos="709"/>
          <w:tab w:val="left" w:pos="851"/>
          <w:tab w:val="left" w:pos="1390"/>
        </w:tabs>
        <w:spacing w:line="240" w:lineRule="auto"/>
        <w:jc w:val="both"/>
      </w:pPr>
      <w:r>
        <w:t>По одному экземпляру протокола, имеющих одинаковую юридическую силу, передается победителям торгов и один экземпляр остается у Администрации.</w:t>
      </w:r>
    </w:p>
    <w:p w:rsidR="00E55BBA" w:rsidRDefault="00E55BBA" w:rsidP="00EF1AAB">
      <w:pPr>
        <w:pStyle w:val="20"/>
        <w:numPr>
          <w:ilvl w:val="2"/>
          <w:numId w:val="5"/>
        </w:numPr>
        <w:shd w:val="clear" w:color="auto" w:fill="auto"/>
        <w:tabs>
          <w:tab w:val="left" w:pos="709"/>
          <w:tab w:val="left" w:pos="1390"/>
        </w:tabs>
        <w:spacing w:line="240" w:lineRule="auto"/>
        <w:jc w:val="both"/>
      </w:pPr>
      <w:r>
        <w:t>Протокол подлежит публикации на</w:t>
      </w:r>
      <w:r w:rsidR="00521E57">
        <w:t xml:space="preserve"> сайте Администрации в течение 5 (пяти</w:t>
      </w:r>
      <w:r>
        <w:t>) рабочих дней с даты его оформления.</w:t>
      </w:r>
    </w:p>
    <w:p w:rsidR="00E55BBA" w:rsidRDefault="00E55BBA" w:rsidP="00EF1AAB">
      <w:pPr>
        <w:pStyle w:val="20"/>
        <w:numPr>
          <w:ilvl w:val="1"/>
          <w:numId w:val="5"/>
        </w:numPr>
        <w:shd w:val="clear" w:color="auto" w:fill="auto"/>
        <w:tabs>
          <w:tab w:val="left" w:pos="567"/>
          <w:tab w:val="left" w:pos="851"/>
          <w:tab w:val="left" w:pos="1390"/>
        </w:tabs>
        <w:spacing w:line="240" w:lineRule="auto"/>
        <w:jc w:val="both"/>
      </w:pPr>
      <w:r>
        <w:t>Порядок заключения договора на установку и эксплуатацию рекламных конструкций по результатам аукциона</w:t>
      </w:r>
    </w:p>
    <w:p w:rsidR="00E55BBA" w:rsidRPr="00EF1AAB" w:rsidRDefault="00521E57" w:rsidP="00EF1AAB">
      <w:pPr>
        <w:pStyle w:val="20"/>
        <w:shd w:val="clear" w:color="auto" w:fill="auto"/>
        <w:tabs>
          <w:tab w:val="left" w:pos="426"/>
        </w:tabs>
        <w:spacing w:line="240" w:lineRule="auto"/>
        <w:jc w:val="both"/>
      </w:pPr>
      <w:r>
        <w:tab/>
      </w:r>
      <w:r w:rsidR="00E55BBA">
        <w:t xml:space="preserve">Договор на установку и эксплуатацию рекламных конструкций подписывается победителем аукциона и Администрацией </w:t>
      </w:r>
      <w:r>
        <w:t xml:space="preserve">в течение </w:t>
      </w:r>
      <w:r w:rsidR="00F875B2">
        <w:t>3</w:t>
      </w:r>
      <w:r>
        <w:t xml:space="preserve">0 дней со дня подписания </w:t>
      </w:r>
      <w:r w:rsidR="00E55BBA">
        <w:t>протокола о результатах аукцио</w:t>
      </w:r>
      <w:r>
        <w:t xml:space="preserve">на. </w:t>
      </w:r>
      <w:r w:rsidR="004D2D22">
        <w:t>Ф</w:t>
      </w:r>
      <w:r w:rsidR="004D2D22" w:rsidRPr="00AD59E9">
        <w:t>орм</w:t>
      </w:r>
      <w:r w:rsidR="004D2D22">
        <w:t xml:space="preserve">а договора на установку и </w:t>
      </w:r>
      <w:r w:rsidR="004D2D22" w:rsidRPr="00EF1AAB">
        <w:t xml:space="preserve">эксплуатацию рекламных конструкций </w:t>
      </w:r>
      <w:r w:rsidR="00E0388C" w:rsidRPr="00EF1AAB">
        <w:t xml:space="preserve">установлено </w:t>
      </w:r>
      <w:r w:rsidR="004D2D22" w:rsidRPr="00EF1AAB">
        <w:t xml:space="preserve">приложением № </w:t>
      </w:r>
      <w:r w:rsidR="00E0388C" w:rsidRPr="00EF1AAB">
        <w:t>6</w:t>
      </w:r>
      <w:r w:rsidR="004D2D22" w:rsidRPr="00EF1AAB">
        <w:t xml:space="preserve"> к настоя</w:t>
      </w:r>
      <w:r w:rsidR="00E0388C" w:rsidRPr="00EF1AAB">
        <w:lastRenderedPageBreak/>
        <w:t>щему Положению;</w:t>
      </w:r>
      <w:r w:rsidRPr="00EF1AAB">
        <w:t xml:space="preserve"> </w:t>
      </w:r>
    </w:p>
    <w:p w:rsidR="005945EF" w:rsidRPr="00F875B2" w:rsidRDefault="00EF1AAB" w:rsidP="00EF1AAB">
      <w:pPr>
        <w:pStyle w:val="20"/>
        <w:shd w:val="clear" w:color="auto" w:fill="auto"/>
        <w:tabs>
          <w:tab w:val="left" w:pos="284"/>
          <w:tab w:val="left" w:pos="426"/>
          <w:tab w:val="left" w:pos="567"/>
        </w:tabs>
        <w:spacing w:line="240" w:lineRule="auto"/>
        <w:jc w:val="both"/>
        <w:rPr>
          <w:highlight w:val="yellow"/>
        </w:rPr>
      </w:pPr>
      <w:r>
        <w:t xml:space="preserve">- </w:t>
      </w:r>
      <w:r w:rsidR="00E55BBA" w:rsidRPr="00EF1AAB">
        <w:t>Администрация направляет победителю аукциона на подписание два экземпляра договора на установку и эксплуатацию рекламных конструкций.</w:t>
      </w:r>
      <w:r w:rsidR="00521E57" w:rsidRPr="00EF1AAB">
        <w:t xml:space="preserve"> </w:t>
      </w:r>
      <w:r w:rsidR="00E55BBA" w:rsidRPr="00EF1AAB">
        <w:t xml:space="preserve">Победитель аукциона подписывает договор в сроки, установленные пунктом </w:t>
      </w:r>
      <w:r w:rsidR="00F875B2" w:rsidRPr="00EF1AAB">
        <w:t>пп. 2</w:t>
      </w:r>
      <w:r w:rsidR="00E55BBA" w:rsidRPr="00EF1AAB">
        <w:t xml:space="preserve"> пункта</w:t>
      </w:r>
      <w:r w:rsidR="00E55BBA" w:rsidRPr="00AD59E9">
        <w:t xml:space="preserve"> 8.10. настоящего Положения,</w:t>
      </w:r>
      <w:r w:rsidR="00E55BBA">
        <w:t xml:space="preserve"> и возвращает один экземпляр договора, подписанный и скрепленный печатью (при наличии) в Администрацию. Датой подписания договора победителем аукциона считается дата поступления в Администрацию подписанного договора.</w:t>
      </w:r>
    </w:p>
    <w:p w:rsidR="00F875B2" w:rsidRPr="00F875B2" w:rsidRDefault="00F875B2" w:rsidP="00EF1AAB">
      <w:pPr>
        <w:pStyle w:val="ae"/>
        <w:widowControl w:val="0"/>
        <w:numPr>
          <w:ilvl w:val="0"/>
          <w:numId w:val="29"/>
        </w:numPr>
        <w:tabs>
          <w:tab w:val="left" w:pos="567"/>
          <w:tab w:val="left" w:pos="851"/>
        </w:tabs>
        <w:suppressAutoHyphens w:val="0"/>
        <w:spacing w:after="0" w:line="240" w:lineRule="auto"/>
        <w:contextualSpacing w:val="0"/>
        <w:jc w:val="both"/>
        <w:rPr>
          <w:rFonts w:ascii="Times New Roman" w:eastAsia="Times New Roman" w:hAnsi="Times New Roman" w:cs="Times New Roman"/>
          <w:vanish/>
          <w:sz w:val="28"/>
          <w:szCs w:val="28"/>
        </w:rPr>
      </w:pPr>
    </w:p>
    <w:p w:rsidR="00F875B2" w:rsidRPr="00F875B2" w:rsidRDefault="00F875B2" w:rsidP="00EF1AAB">
      <w:pPr>
        <w:pStyle w:val="ae"/>
        <w:widowControl w:val="0"/>
        <w:numPr>
          <w:ilvl w:val="0"/>
          <w:numId w:val="29"/>
        </w:numPr>
        <w:tabs>
          <w:tab w:val="left" w:pos="567"/>
          <w:tab w:val="left" w:pos="851"/>
        </w:tabs>
        <w:suppressAutoHyphens w:val="0"/>
        <w:spacing w:after="0" w:line="240" w:lineRule="auto"/>
        <w:contextualSpacing w:val="0"/>
        <w:jc w:val="both"/>
        <w:rPr>
          <w:rFonts w:ascii="Times New Roman" w:eastAsia="Times New Roman" w:hAnsi="Times New Roman" w:cs="Times New Roman"/>
          <w:vanish/>
          <w:sz w:val="28"/>
          <w:szCs w:val="28"/>
        </w:rPr>
      </w:pPr>
    </w:p>
    <w:p w:rsidR="00F875B2" w:rsidRPr="00F875B2" w:rsidRDefault="00F875B2" w:rsidP="00EF1AAB">
      <w:pPr>
        <w:pStyle w:val="ae"/>
        <w:widowControl w:val="0"/>
        <w:numPr>
          <w:ilvl w:val="0"/>
          <w:numId w:val="29"/>
        </w:numPr>
        <w:tabs>
          <w:tab w:val="left" w:pos="567"/>
          <w:tab w:val="left" w:pos="851"/>
        </w:tabs>
        <w:suppressAutoHyphens w:val="0"/>
        <w:spacing w:after="0" w:line="240" w:lineRule="auto"/>
        <w:contextualSpacing w:val="0"/>
        <w:jc w:val="both"/>
        <w:rPr>
          <w:rFonts w:ascii="Times New Roman" w:eastAsia="Times New Roman" w:hAnsi="Times New Roman" w:cs="Times New Roman"/>
          <w:vanish/>
          <w:sz w:val="28"/>
          <w:szCs w:val="28"/>
        </w:rPr>
      </w:pPr>
    </w:p>
    <w:p w:rsidR="00F875B2" w:rsidRPr="00F875B2" w:rsidRDefault="00F875B2" w:rsidP="00EF1AAB">
      <w:pPr>
        <w:pStyle w:val="ae"/>
        <w:widowControl w:val="0"/>
        <w:numPr>
          <w:ilvl w:val="0"/>
          <w:numId w:val="29"/>
        </w:numPr>
        <w:tabs>
          <w:tab w:val="left" w:pos="567"/>
          <w:tab w:val="left" w:pos="851"/>
        </w:tabs>
        <w:suppressAutoHyphens w:val="0"/>
        <w:spacing w:after="0" w:line="240" w:lineRule="auto"/>
        <w:contextualSpacing w:val="0"/>
        <w:jc w:val="both"/>
        <w:rPr>
          <w:rFonts w:ascii="Times New Roman" w:eastAsia="Times New Roman" w:hAnsi="Times New Roman" w:cs="Times New Roman"/>
          <w:vanish/>
          <w:sz w:val="28"/>
          <w:szCs w:val="28"/>
        </w:rPr>
      </w:pPr>
    </w:p>
    <w:p w:rsidR="00F875B2" w:rsidRPr="00F875B2" w:rsidRDefault="00F875B2" w:rsidP="00EF1AAB">
      <w:pPr>
        <w:pStyle w:val="ae"/>
        <w:widowControl w:val="0"/>
        <w:numPr>
          <w:ilvl w:val="1"/>
          <w:numId w:val="29"/>
        </w:numPr>
        <w:tabs>
          <w:tab w:val="left" w:pos="567"/>
          <w:tab w:val="left" w:pos="851"/>
        </w:tabs>
        <w:suppressAutoHyphens w:val="0"/>
        <w:spacing w:after="0" w:line="240" w:lineRule="auto"/>
        <w:contextualSpacing w:val="0"/>
        <w:jc w:val="both"/>
        <w:rPr>
          <w:rFonts w:ascii="Times New Roman" w:eastAsia="Times New Roman" w:hAnsi="Times New Roman" w:cs="Times New Roman"/>
          <w:vanish/>
          <w:sz w:val="28"/>
          <w:szCs w:val="28"/>
        </w:rPr>
      </w:pPr>
    </w:p>
    <w:p w:rsidR="00F875B2" w:rsidRPr="00F875B2" w:rsidRDefault="00F875B2" w:rsidP="00EF1AAB">
      <w:pPr>
        <w:pStyle w:val="ae"/>
        <w:widowControl w:val="0"/>
        <w:numPr>
          <w:ilvl w:val="1"/>
          <w:numId w:val="29"/>
        </w:numPr>
        <w:tabs>
          <w:tab w:val="left" w:pos="567"/>
          <w:tab w:val="left" w:pos="851"/>
        </w:tabs>
        <w:suppressAutoHyphens w:val="0"/>
        <w:spacing w:after="0" w:line="240" w:lineRule="auto"/>
        <w:contextualSpacing w:val="0"/>
        <w:jc w:val="both"/>
        <w:rPr>
          <w:rFonts w:ascii="Times New Roman" w:eastAsia="Times New Roman" w:hAnsi="Times New Roman" w:cs="Times New Roman"/>
          <w:vanish/>
          <w:sz w:val="28"/>
          <w:szCs w:val="28"/>
        </w:rPr>
      </w:pPr>
    </w:p>
    <w:p w:rsidR="00F875B2" w:rsidRPr="00F875B2" w:rsidRDefault="00F875B2" w:rsidP="00EF1AAB">
      <w:pPr>
        <w:pStyle w:val="ae"/>
        <w:widowControl w:val="0"/>
        <w:numPr>
          <w:ilvl w:val="1"/>
          <w:numId w:val="29"/>
        </w:numPr>
        <w:tabs>
          <w:tab w:val="left" w:pos="567"/>
          <w:tab w:val="left" w:pos="851"/>
        </w:tabs>
        <w:suppressAutoHyphens w:val="0"/>
        <w:spacing w:after="0" w:line="240" w:lineRule="auto"/>
        <w:contextualSpacing w:val="0"/>
        <w:jc w:val="both"/>
        <w:rPr>
          <w:rFonts w:ascii="Times New Roman" w:eastAsia="Times New Roman" w:hAnsi="Times New Roman" w:cs="Times New Roman"/>
          <w:vanish/>
          <w:sz w:val="28"/>
          <w:szCs w:val="28"/>
        </w:rPr>
      </w:pPr>
    </w:p>
    <w:p w:rsidR="00F875B2" w:rsidRPr="00F875B2" w:rsidRDefault="00F875B2" w:rsidP="00EF1AAB">
      <w:pPr>
        <w:pStyle w:val="ae"/>
        <w:widowControl w:val="0"/>
        <w:numPr>
          <w:ilvl w:val="1"/>
          <w:numId w:val="29"/>
        </w:numPr>
        <w:tabs>
          <w:tab w:val="left" w:pos="567"/>
          <w:tab w:val="left" w:pos="851"/>
        </w:tabs>
        <w:suppressAutoHyphens w:val="0"/>
        <w:spacing w:after="0" w:line="240" w:lineRule="auto"/>
        <w:contextualSpacing w:val="0"/>
        <w:jc w:val="both"/>
        <w:rPr>
          <w:rFonts w:ascii="Times New Roman" w:eastAsia="Times New Roman" w:hAnsi="Times New Roman" w:cs="Times New Roman"/>
          <w:vanish/>
          <w:sz w:val="28"/>
          <w:szCs w:val="28"/>
        </w:rPr>
      </w:pPr>
    </w:p>
    <w:p w:rsidR="00F875B2" w:rsidRPr="00F875B2" w:rsidRDefault="00F875B2" w:rsidP="00EF1AAB">
      <w:pPr>
        <w:pStyle w:val="ae"/>
        <w:widowControl w:val="0"/>
        <w:numPr>
          <w:ilvl w:val="1"/>
          <w:numId w:val="29"/>
        </w:numPr>
        <w:tabs>
          <w:tab w:val="left" w:pos="567"/>
          <w:tab w:val="left" w:pos="851"/>
        </w:tabs>
        <w:suppressAutoHyphens w:val="0"/>
        <w:spacing w:after="0" w:line="240" w:lineRule="auto"/>
        <w:contextualSpacing w:val="0"/>
        <w:jc w:val="both"/>
        <w:rPr>
          <w:rFonts w:ascii="Times New Roman" w:eastAsia="Times New Roman" w:hAnsi="Times New Roman" w:cs="Times New Roman"/>
          <w:vanish/>
          <w:sz w:val="28"/>
          <w:szCs w:val="28"/>
        </w:rPr>
      </w:pPr>
    </w:p>
    <w:p w:rsidR="00F875B2" w:rsidRPr="00F875B2" w:rsidRDefault="00F875B2" w:rsidP="00EF1AAB">
      <w:pPr>
        <w:pStyle w:val="ae"/>
        <w:widowControl w:val="0"/>
        <w:numPr>
          <w:ilvl w:val="1"/>
          <w:numId w:val="29"/>
        </w:numPr>
        <w:tabs>
          <w:tab w:val="left" w:pos="567"/>
          <w:tab w:val="left" w:pos="851"/>
        </w:tabs>
        <w:suppressAutoHyphens w:val="0"/>
        <w:spacing w:after="0" w:line="240" w:lineRule="auto"/>
        <w:contextualSpacing w:val="0"/>
        <w:jc w:val="both"/>
        <w:rPr>
          <w:rFonts w:ascii="Times New Roman" w:eastAsia="Times New Roman" w:hAnsi="Times New Roman" w:cs="Times New Roman"/>
          <w:vanish/>
          <w:sz w:val="28"/>
          <w:szCs w:val="28"/>
        </w:rPr>
      </w:pPr>
    </w:p>
    <w:p w:rsidR="00F875B2" w:rsidRPr="00F875B2" w:rsidRDefault="00F875B2" w:rsidP="00EF1AAB">
      <w:pPr>
        <w:pStyle w:val="ae"/>
        <w:widowControl w:val="0"/>
        <w:numPr>
          <w:ilvl w:val="1"/>
          <w:numId w:val="29"/>
        </w:numPr>
        <w:tabs>
          <w:tab w:val="left" w:pos="567"/>
          <w:tab w:val="left" w:pos="851"/>
        </w:tabs>
        <w:suppressAutoHyphens w:val="0"/>
        <w:spacing w:after="0" w:line="240" w:lineRule="auto"/>
        <w:contextualSpacing w:val="0"/>
        <w:jc w:val="both"/>
        <w:rPr>
          <w:rFonts w:ascii="Times New Roman" w:eastAsia="Times New Roman" w:hAnsi="Times New Roman" w:cs="Times New Roman"/>
          <w:vanish/>
          <w:sz w:val="28"/>
          <w:szCs w:val="28"/>
        </w:rPr>
      </w:pPr>
    </w:p>
    <w:p w:rsidR="00F875B2" w:rsidRPr="00F875B2" w:rsidRDefault="00F875B2" w:rsidP="00EF1AAB">
      <w:pPr>
        <w:pStyle w:val="ae"/>
        <w:widowControl w:val="0"/>
        <w:numPr>
          <w:ilvl w:val="1"/>
          <w:numId w:val="29"/>
        </w:numPr>
        <w:tabs>
          <w:tab w:val="left" w:pos="567"/>
          <w:tab w:val="left" w:pos="851"/>
        </w:tabs>
        <w:suppressAutoHyphens w:val="0"/>
        <w:spacing w:after="0" w:line="240" w:lineRule="auto"/>
        <w:contextualSpacing w:val="0"/>
        <w:jc w:val="both"/>
        <w:rPr>
          <w:rFonts w:ascii="Times New Roman" w:eastAsia="Times New Roman" w:hAnsi="Times New Roman" w:cs="Times New Roman"/>
          <w:vanish/>
          <w:sz w:val="28"/>
          <w:szCs w:val="28"/>
        </w:rPr>
      </w:pPr>
    </w:p>
    <w:p w:rsidR="00F875B2" w:rsidRPr="00F875B2" w:rsidRDefault="00F875B2" w:rsidP="00EF1AAB">
      <w:pPr>
        <w:pStyle w:val="ae"/>
        <w:widowControl w:val="0"/>
        <w:numPr>
          <w:ilvl w:val="1"/>
          <w:numId w:val="29"/>
        </w:numPr>
        <w:tabs>
          <w:tab w:val="left" w:pos="567"/>
          <w:tab w:val="left" w:pos="851"/>
        </w:tabs>
        <w:suppressAutoHyphens w:val="0"/>
        <w:spacing w:after="0" w:line="240" w:lineRule="auto"/>
        <w:contextualSpacing w:val="0"/>
        <w:jc w:val="both"/>
        <w:rPr>
          <w:rFonts w:ascii="Times New Roman" w:eastAsia="Times New Roman" w:hAnsi="Times New Roman" w:cs="Times New Roman"/>
          <w:vanish/>
          <w:sz w:val="28"/>
          <w:szCs w:val="28"/>
        </w:rPr>
      </w:pPr>
    </w:p>
    <w:p w:rsidR="00F875B2" w:rsidRPr="00F875B2" w:rsidRDefault="00F875B2" w:rsidP="00EF1AAB">
      <w:pPr>
        <w:pStyle w:val="ae"/>
        <w:widowControl w:val="0"/>
        <w:numPr>
          <w:ilvl w:val="1"/>
          <w:numId w:val="29"/>
        </w:numPr>
        <w:tabs>
          <w:tab w:val="left" w:pos="567"/>
          <w:tab w:val="left" w:pos="851"/>
        </w:tabs>
        <w:suppressAutoHyphens w:val="0"/>
        <w:spacing w:after="0" w:line="240" w:lineRule="auto"/>
        <w:contextualSpacing w:val="0"/>
        <w:jc w:val="both"/>
        <w:rPr>
          <w:rFonts w:ascii="Times New Roman" w:eastAsia="Times New Roman" w:hAnsi="Times New Roman" w:cs="Times New Roman"/>
          <w:vanish/>
          <w:sz w:val="28"/>
          <w:szCs w:val="28"/>
        </w:rPr>
      </w:pPr>
    </w:p>
    <w:p w:rsidR="005945EF" w:rsidRDefault="005945EF" w:rsidP="00EF1AAB">
      <w:pPr>
        <w:pStyle w:val="20"/>
        <w:numPr>
          <w:ilvl w:val="2"/>
          <w:numId w:val="29"/>
        </w:numPr>
        <w:shd w:val="clear" w:color="auto" w:fill="auto"/>
        <w:tabs>
          <w:tab w:val="left" w:pos="567"/>
          <w:tab w:val="left" w:pos="851"/>
        </w:tabs>
        <w:spacing w:line="240" w:lineRule="auto"/>
        <w:jc w:val="both"/>
      </w:pPr>
      <w:r>
        <w:t>При уклонении Администрации от подписания договора победитель аукциона вправе обратиться в суд с требованием о понуждении заключить договор, а также о возмещении убытков, вызванных уклонением от его заключения.</w:t>
      </w:r>
    </w:p>
    <w:p w:rsidR="005945EF" w:rsidRDefault="005945EF" w:rsidP="00EF1AAB">
      <w:pPr>
        <w:pStyle w:val="20"/>
        <w:numPr>
          <w:ilvl w:val="2"/>
          <w:numId w:val="29"/>
        </w:numPr>
        <w:shd w:val="clear" w:color="auto" w:fill="auto"/>
        <w:tabs>
          <w:tab w:val="left" w:pos="426"/>
          <w:tab w:val="left" w:pos="851"/>
        </w:tabs>
        <w:spacing w:line="240" w:lineRule="auto"/>
        <w:jc w:val="both"/>
      </w:pPr>
      <w:r>
        <w:t>Победитель аукциона признается уклонившимся от заключения договора:</w:t>
      </w:r>
    </w:p>
    <w:p w:rsidR="005945EF" w:rsidRDefault="005945EF" w:rsidP="00EF1AAB">
      <w:pPr>
        <w:pStyle w:val="20"/>
        <w:numPr>
          <w:ilvl w:val="0"/>
          <w:numId w:val="31"/>
        </w:numPr>
        <w:shd w:val="clear" w:color="auto" w:fill="auto"/>
        <w:tabs>
          <w:tab w:val="left" w:pos="426"/>
        </w:tabs>
        <w:spacing w:line="240" w:lineRule="auto"/>
        <w:ind w:left="0" w:firstLine="0"/>
        <w:jc w:val="both"/>
      </w:pPr>
      <w:r>
        <w:t>в случае отказа победителем аукциона от подписания протокола о результатах аукциона в соответствии с пунктами 8.9.1 и 8.9.2 настоящего Положения;</w:t>
      </w:r>
    </w:p>
    <w:p w:rsidR="00F875B2" w:rsidRDefault="005945EF" w:rsidP="00EF1AAB">
      <w:pPr>
        <w:pStyle w:val="20"/>
        <w:numPr>
          <w:ilvl w:val="2"/>
          <w:numId w:val="29"/>
        </w:numPr>
        <w:shd w:val="clear" w:color="auto" w:fill="auto"/>
        <w:tabs>
          <w:tab w:val="left" w:pos="426"/>
          <w:tab w:val="left" w:pos="851"/>
        </w:tabs>
        <w:spacing w:line="240" w:lineRule="auto"/>
        <w:jc w:val="both"/>
      </w:pPr>
      <w:r>
        <w:t>в случае непредставления победителем аукциона подпи</w:t>
      </w:r>
      <w:r w:rsidR="00F875B2">
        <w:t>санного договора в течение 3</w:t>
      </w:r>
      <w:r>
        <w:t>0 (</w:t>
      </w:r>
      <w:r w:rsidR="00F875B2">
        <w:t>тридцати</w:t>
      </w:r>
      <w:r>
        <w:t xml:space="preserve">) дней с даты </w:t>
      </w:r>
      <w:r w:rsidR="00F875B2">
        <w:t>подписания</w:t>
      </w:r>
      <w:r>
        <w:t xml:space="preserve"> протокола</w:t>
      </w:r>
      <w:r w:rsidR="00F875B2">
        <w:t xml:space="preserve"> о результатах аукциона.</w:t>
      </w:r>
      <w:r>
        <w:t xml:space="preserve"> </w:t>
      </w:r>
    </w:p>
    <w:p w:rsidR="00E55BBA" w:rsidRDefault="005945EF" w:rsidP="00EF1AAB">
      <w:pPr>
        <w:pStyle w:val="20"/>
        <w:numPr>
          <w:ilvl w:val="2"/>
          <w:numId w:val="29"/>
        </w:numPr>
        <w:shd w:val="clear" w:color="auto" w:fill="auto"/>
        <w:tabs>
          <w:tab w:val="left" w:pos="426"/>
          <w:tab w:val="left" w:pos="851"/>
        </w:tabs>
        <w:spacing w:line="240" w:lineRule="auto"/>
        <w:jc w:val="both"/>
      </w:pPr>
      <w:r>
        <w:t>В случае признания победителя аукциона уклонившимся от заключения договора право на заключение договора переходит к участнику, предложения которого признаны лучшими после победителя аукциона, на условиях, предложенных участником аукциона, но не ниже начальной цены предмета аукциона (лота).</w:t>
      </w:r>
    </w:p>
    <w:p w:rsidR="00E55BBA" w:rsidRDefault="005945EF" w:rsidP="00EF1AAB">
      <w:pPr>
        <w:pStyle w:val="20"/>
        <w:numPr>
          <w:ilvl w:val="2"/>
          <w:numId w:val="29"/>
        </w:numPr>
        <w:shd w:val="clear" w:color="auto" w:fill="auto"/>
        <w:tabs>
          <w:tab w:val="left" w:pos="284"/>
          <w:tab w:val="left" w:pos="426"/>
          <w:tab w:val="left" w:pos="851"/>
        </w:tabs>
        <w:spacing w:line="240" w:lineRule="auto"/>
        <w:jc w:val="both"/>
      </w:pPr>
      <w:r>
        <w:t xml:space="preserve"> При равенстве предложений победителем аукциона признается тот участник аукциона, чья заявка была подана раньше</w:t>
      </w:r>
    </w:p>
    <w:p w:rsidR="005945EF" w:rsidRDefault="005945EF" w:rsidP="00EF1AAB">
      <w:pPr>
        <w:pStyle w:val="20"/>
        <w:numPr>
          <w:ilvl w:val="2"/>
          <w:numId w:val="29"/>
        </w:numPr>
        <w:shd w:val="clear" w:color="auto" w:fill="auto"/>
        <w:tabs>
          <w:tab w:val="left" w:pos="851"/>
          <w:tab w:val="left" w:pos="1502"/>
        </w:tabs>
        <w:spacing w:line="240" w:lineRule="auto"/>
        <w:jc w:val="both"/>
      </w:pPr>
      <w:r>
        <w:t>Сумма задатка, внесенного лицом, выигравшим аукцион, засчитывается в счет платы за право на установку и эксплуатацию рекламной конструкции.</w:t>
      </w:r>
    </w:p>
    <w:p w:rsidR="005945EF" w:rsidRDefault="005945EF" w:rsidP="00EF1AAB">
      <w:pPr>
        <w:pStyle w:val="20"/>
        <w:numPr>
          <w:ilvl w:val="2"/>
          <w:numId w:val="29"/>
        </w:numPr>
        <w:shd w:val="clear" w:color="auto" w:fill="auto"/>
        <w:tabs>
          <w:tab w:val="left" w:pos="851"/>
          <w:tab w:val="left" w:pos="1502"/>
        </w:tabs>
        <w:spacing w:line="240" w:lineRule="auto"/>
        <w:jc w:val="both"/>
      </w:pPr>
      <w:r>
        <w:t xml:space="preserve">Плата за право на установку и эксплуатацию рекламной конструкции подлежит зачислению в бюджет </w:t>
      </w:r>
      <w:r w:rsidR="00F875B2">
        <w:t xml:space="preserve">Администрации </w:t>
      </w:r>
      <w:r w:rsidR="00AD59E9">
        <w:t>Чемальск</w:t>
      </w:r>
      <w:r w:rsidR="00F875B2">
        <w:t>ого</w:t>
      </w:r>
      <w:r>
        <w:t xml:space="preserve"> район</w:t>
      </w:r>
      <w:r w:rsidR="00F875B2">
        <w:t>а</w:t>
      </w:r>
      <w:r>
        <w:t>.</w:t>
      </w:r>
    </w:p>
    <w:p w:rsidR="005945EF" w:rsidRDefault="005945EF" w:rsidP="00EF1AAB">
      <w:pPr>
        <w:pStyle w:val="20"/>
        <w:numPr>
          <w:ilvl w:val="2"/>
          <w:numId w:val="29"/>
        </w:numPr>
        <w:shd w:val="clear" w:color="auto" w:fill="auto"/>
        <w:tabs>
          <w:tab w:val="left" w:pos="851"/>
          <w:tab w:val="left" w:pos="1502"/>
        </w:tabs>
        <w:spacing w:line="240" w:lineRule="auto"/>
        <w:jc w:val="both"/>
      </w:pPr>
      <w:r>
        <w:t>Сумма задатка, внесенного лицами, которые участвовали в аукционе, но не выиграли его, подлежит возврату в течение 15 рабочих дней со дня подписания протокола о результатах аукциона.</w:t>
      </w:r>
    </w:p>
    <w:p w:rsidR="005945EF" w:rsidRDefault="005945EF" w:rsidP="00EF1AAB">
      <w:pPr>
        <w:pStyle w:val="20"/>
        <w:numPr>
          <w:ilvl w:val="2"/>
          <w:numId w:val="29"/>
        </w:numPr>
        <w:shd w:val="clear" w:color="auto" w:fill="auto"/>
        <w:tabs>
          <w:tab w:val="left" w:pos="284"/>
          <w:tab w:val="left" w:pos="426"/>
          <w:tab w:val="left" w:pos="851"/>
        </w:tabs>
        <w:spacing w:line="240" w:lineRule="auto"/>
        <w:jc w:val="both"/>
      </w:pPr>
      <w:r>
        <w:t>Последствия уклонения победителя аукциона, а также Администрации от подписания протокола о результатах торгов определяются в соответствии с действующим законодательством.</w:t>
      </w:r>
    </w:p>
    <w:p w:rsidR="005945EF" w:rsidRDefault="005945EF" w:rsidP="00EF1AAB">
      <w:pPr>
        <w:pStyle w:val="20"/>
        <w:numPr>
          <w:ilvl w:val="2"/>
          <w:numId w:val="29"/>
        </w:numPr>
        <w:shd w:val="clear" w:color="auto" w:fill="auto"/>
        <w:tabs>
          <w:tab w:val="left" w:pos="284"/>
          <w:tab w:val="left" w:pos="709"/>
          <w:tab w:val="left" w:pos="993"/>
          <w:tab w:val="left" w:pos="1276"/>
          <w:tab w:val="left" w:pos="1560"/>
        </w:tabs>
        <w:spacing w:line="240" w:lineRule="auto"/>
        <w:jc w:val="both"/>
      </w:pPr>
      <w:r>
        <w:t>Информация о результатах аукциона размещается в газете «</w:t>
      </w:r>
      <w:r w:rsidR="00AD59E9">
        <w:t>Чемальский Вестник</w:t>
      </w:r>
      <w:r>
        <w:t>» на официальном сайте Администрации, в информационно-телекоммуникационной сети Интернет.</w:t>
      </w:r>
    </w:p>
    <w:p w:rsidR="005945EF" w:rsidRDefault="005945EF" w:rsidP="00EF1AAB">
      <w:pPr>
        <w:pStyle w:val="20"/>
        <w:numPr>
          <w:ilvl w:val="2"/>
          <w:numId w:val="29"/>
        </w:numPr>
        <w:shd w:val="clear" w:color="auto" w:fill="auto"/>
        <w:tabs>
          <w:tab w:val="left" w:pos="284"/>
          <w:tab w:val="left" w:pos="426"/>
          <w:tab w:val="left" w:pos="851"/>
          <w:tab w:val="left" w:pos="1134"/>
          <w:tab w:val="left" w:pos="1276"/>
          <w:tab w:val="left" w:pos="1418"/>
        </w:tabs>
        <w:spacing w:line="240" w:lineRule="auto"/>
        <w:jc w:val="both"/>
      </w:pPr>
      <w:r>
        <w:t>Протокол о результатах аукциона и/или договор на установку и эксплуатацию рекламных конструкций являются основанием для обращения победителя аукциона в Администрацию в целях получения разрешения на установку и эксплуатацию рекламной конструкции в соответствии с действующим законодательством.</w:t>
      </w:r>
    </w:p>
    <w:p w:rsidR="005945EF" w:rsidRDefault="005945EF" w:rsidP="00EF1AAB">
      <w:pPr>
        <w:pStyle w:val="20"/>
        <w:numPr>
          <w:ilvl w:val="2"/>
          <w:numId w:val="29"/>
        </w:numPr>
        <w:shd w:val="clear" w:color="auto" w:fill="auto"/>
        <w:tabs>
          <w:tab w:val="left" w:pos="284"/>
          <w:tab w:val="left" w:pos="426"/>
          <w:tab w:val="left" w:pos="851"/>
          <w:tab w:val="left" w:pos="1134"/>
          <w:tab w:val="left" w:pos="1418"/>
        </w:tabs>
        <w:spacing w:line="240" w:lineRule="auto"/>
        <w:jc w:val="both"/>
      </w:pPr>
      <w:r>
        <w:t xml:space="preserve">Победитель аукциона обязан произвести оплату согласно подписанному договору на установку и эксплуатацию рекламной конструкции в течение 10 </w:t>
      </w:r>
      <w:r>
        <w:lastRenderedPageBreak/>
        <w:t>дней с момента оформления протокола.</w:t>
      </w:r>
    </w:p>
    <w:p w:rsidR="005945EF" w:rsidRDefault="005945EF" w:rsidP="00EF1AAB">
      <w:pPr>
        <w:pStyle w:val="20"/>
        <w:shd w:val="clear" w:color="auto" w:fill="auto"/>
        <w:tabs>
          <w:tab w:val="left" w:pos="284"/>
          <w:tab w:val="left" w:pos="426"/>
          <w:tab w:val="left" w:pos="851"/>
        </w:tabs>
        <w:spacing w:line="240" w:lineRule="auto"/>
        <w:ind w:firstLine="600"/>
        <w:jc w:val="both"/>
      </w:pPr>
      <w:r>
        <w:t>В случае если победитель аукциона в течение 10 дней с момента оформления протокола не произвел оплату в полном объеме за предмет аукциона, он признается выбывшим. В таком случае по решению комиссии победителем может быть признан тот участник, предложения которого признаны лучшими после победителя аукциона.</w:t>
      </w:r>
    </w:p>
    <w:p w:rsidR="005945EF" w:rsidRDefault="005945EF" w:rsidP="00EF1AAB">
      <w:pPr>
        <w:pStyle w:val="20"/>
        <w:shd w:val="clear" w:color="auto" w:fill="auto"/>
        <w:tabs>
          <w:tab w:val="left" w:pos="284"/>
          <w:tab w:val="left" w:pos="426"/>
          <w:tab w:val="left" w:pos="851"/>
        </w:tabs>
        <w:spacing w:line="240" w:lineRule="auto"/>
        <w:ind w:firstLine="600"/>
        <w:jc w:val="both"/>
      </w:pPr>
      <w:r>
        <w:t>Задаток не подлежит возврату, если победитель аукциона отказался от подписания протокола и представленного проекта договора.</w:t>
      </w:r>
    </w:p>
    <w:p w:rsidR="005945EF" w:rsidRDefault="005945EF" w:rsidP="00EF1AAB">
      <w:pPr>
        <w:pStyle w:val="20"/>
        <w:numPr>
          <w:ilvl w:val="2"/>
          <w:numId w:val="29"/>
        </w:numPr>
        <w:shd w:val="clear" w:color="auto" w:fill="auto"/>
        <w:tabs>
          <w:tab w:val="left" w:pos="284"/>
          <w:tab w:val="left" w:pos="426"/>
          <w:tab w:val="left" w:pos="851"/>
        </w:tabs>
        <w:spacing w:line="240" w:lineRule="auto"/>
        <w:jc w:val="both"/>
      </w:pPr>
      <w:r>
        <w:t>Победитель аукциона, заключивший, договор и получивший в установленном порядке разрешение на установку рекламной кон</w:t>
      </w:r>
      <w:r w:rsidR="00AD59E9">
        <w:t xml:space="preserve">струкции (в </w:t>
      </w:r>
      <w:r w:rsidR="00AD59E9" w:rsidRPr="00AD59E9">
        <w:t xml:space="preserve">отделе </w:t>
      </w:r>
      <w:r w:rsidR="00AD59E9" w:rsidRPr="00AD59E9">
        <w:rPr>
          <w:rStyle w:val="af6"/>
          <w:b w:val="0"/>
          <w:color w:val="000000"/>
          <w:bdr w:val="none" w:sz="0" w:space="0" w:color="auto" w:frame="1"/>
          <w:shd w:val="clear" w:color="auto" w:fill="FFFFFF"/>
        </w:rPr>
        <w:t>прогнозирования и экономического развития</w:t>
      </w:r>
      <w:r w:rsidR="00AD59E9" w:rsidRPr="00AD59E9">
        <w:rPr>
          <w:rStyle w:val="af6"/>
          <w:rFonts w:ascii="Arial" w:hAnsi="Arial" w:cs="Arial"/>
          <w:color w:val="000000"/>
          <w:bdr w:val="none" w:sz="0" w:space="0" w:color="auto" w:frame="1"/>
          <w:shd w:val="clear" w:color="auto" w:fill="FFFFFF"/>
        </w:rPr>
        <w:t xml:space="preserve"> </w:t>
      </w:r>
      <w:r w:rsidRPr="00AD59E9">
        <w:t>Администрации</w:t>
      </w:r>
      <w:r>
        <w:t>), вправе приступить к монтажу средства наружной рекламы.</w:t>
      </w:r>
    </w:p>
    <w:p w:rsidR="00E55BBA" w:rsidRDefault="00E55BBA" w:rsidP="00EF1AAB">
      <w:pPr>
        <w:pStyle w:val="20"/>
        <w:shd w:val="clear" w:color="auto" w:fill="auto"/>
        <w:tabs>
          <w:tab w:val="left" w:pos="567"/>
          <w:tab w:val="left" w:pos="851"/>
          <w:tab w:val="left" w:pos="1100"/>
        </w:tabs>
        <w:spacing w:line="240" w:lineRule="auto"/>
        <w:jc w:val="both"/>
      </w:pPr>
    </w:p>
    <w:p w:rsidR="008A1E51" w:rsidRPr="008A1E51" w:rsidRDefault="008A1E51" w:rsidP="00EF1AAB">
      <w:pPr>
        <w:pStyle w:val="20"/>
        <w:numPr>
          <w:ilvl w:val="0"/>
          <w:numId w:val="29"/>
        </w:numPr>
        <w:shd w:val="clear" w:color="auto" w:fill="auto"/>
        <w:tabs>
          <w:tab w:val="left" w:pos="426"/>
          <w:tab w:val="left" w:pos="2758"/>
        </w:tabs>
        <w:spacing w:after="304" w:line="240" w:lineRule="auto"/>
        <w:rPr>
          <w:b/>
        </w:rPr>
      </w:pPr>
      <w:r w:rsidRPr="008A1E51">
        <w:rPr>
          <w:b/>
        </w:rPr>
        <w:t>Признание аукциона несостоявшимся</w:t>
      </w:r>
    </w:p>
    <w:p w:rsidR="008A1E51" w:rsidRDefault="008A1E51" w:rsidP="00EF1AAB">
      <w:pPr>
        <w:pStyle w:val="20"/>
        <w:numPr>
          <w:ilvl w:val="1"/>
          <w:numId w:val="29"/>
        </w:numPr>
        <w:shd w:val="clear" w:color="auto" w:fill="auto"/>
        <w:tabs>
          <w:tab w:val="left" w:pos="567"/>
        </w:tabs>
        <w:spacing w:line="240" w:lineRule="auto"/>
        <w:jc w:val="both"/>
      </w:pPr>
      <w:r>
        <w:t>Аукцион признается несостоявшимся в случаях:</w:t>
      </w:r>
    </w:p>
    <w:p w:rsidR="008A1E51" w:rsidRDefault="008A1E51" w:rsidP="00EF1AAB">
      <w:pPr>
        <w:pStyle w:val="20"/>
        <w:shd w:val="clear" w:color="auto" w:fill="auto"/>
        <w:tabs>
          <w:tab w:val="left" w:pos="426"/>
          <w:tab w:val="left" w:pos="943"/>
        </w:tabs>
        <w:spacing w:line="240" w:lineRule="auto"/>
        <w:jc w:val="both"/>
      </w:pPr>
      <w:r>
        <w:t>а)</w:t>
      </w:r>
      <w:r>
        <w:tab/>
        <w:t>если на момент окончания срока приема заявок зарегистрировано не более одной заявки. В подобном случае комиссия вправе принять решение о продлении срока приема заявок и о переносе на тот же срок даты проведения аукциона, но не более чем на 30 дней;</w:t>
      </w:r>
    </w:p>
    <w:p w:rsidR="008A1E51" w:rsidRDefault="008A1E51" w:rsidP="00EF1AAB">
      <w:pPr>
        <w:pStyle w:val="20"/>
        <w:shd w:val="clear" w:color="auto" w:fill="auto"/>
        <w:tabs>
          <w:tab w:val="left" w:pos="426"/>
          <w:tab w:val="left" w:pos="956"/>
        </w:tabs>
        <w:spacing w:line="240" w:lineRule="auto"/>
        <w:jc w:val="both"/>
      </w:pPr>
      <w:r>
        <w:t>б)</w:t>
      </w:r>
      <w:r>
        <w:tab/>
        <w:t>если для участия в аукционе не поступило заявок;</w:t>
      </w:r>
    </w:p>
    <w:p w:rsidR="008A1E51" w:rsidRDefault="008A1E51" w:rsidP="00EF1AAB">
      <w:pPr>
        <w:pStyle w:val="20"/>
        <w:shd w:val="clear" w:color="auto" w:fill="auto"/>
        <w:tabs>
          <w:tab w:val="left" w:pos="426"/>
          <w:tab w:val="left" w:pos="943"/>
        </w:tabs>
        <w:spacing w:line="240" w:lineRule="auto"/>
        <w:jc w:val="both"/>
      </w:pPr>
      <w:r>
        <w:t>в)</w:t>
      </w:r>
      <w:r>
        <w:tab/>
        <w:t>если к участию в аукционе допущен один участник, аукцион признается несостоявшимся, и договор на установку и эксплуатацию рекламной конструкции заключается с лицом, которое явилось единственным участником аукциона по цене, не ниже начальной цены аукциона (лота);</w:t>
      </w:r>
    </w:p>
    <w:p w:rsidR="008A1E51" w:rsidRDefault="008A1E51" w:rsidP="00EF1AAB">
      <w:pPr>
        <w:pStyle w:val="20"/>
        <w:shd w:val="clear" w:color="auto" w:fill="auto"/>
        <w:tabs>
          <w:tab w:val="left" w:pos="426"/>
          <w:tab w:val="left" w:pos="943"/>
        </w:tabs>
        <w:spacing w:line="240" w:lineRule="auto"/>
        <w:jc w:val="both"/>
      </w:pPr>
      <w:r>
        <w:t>г)</w:t>
      </w:r>
      <w:r>
        <w:tab/>
        <w:t>если поступившие заявки от всех участников аукциона не соответствуют условиям аукционной документации.</w:t>
      </w:r>
    </w:p>
    <w:p w:rsidR="008A1E51" w:rsidRDefault="008A1E51" w:rsidP="00EF1AAB">
      <w:pPr>
        <w:pStyle w:val="20"/>
        <w:numPr>
          <w:ilvl w:val="1"/>
          <w:numId w:val="29"/>
        </w:numPr>
        <w:shd w:val="clear" w:color="auto" w:fill="auto"/>
        <w:tabs>
          <w:tab w:val="left" w:pos="567"/>
        </w:tabs>
        <w:spacing w:line="240" w:lineRule="auto"/>
        <w:jc w:val="both"/>
      </w:pPr>
      <w:r>
        <w:t>В случае, если комиссией принято решение о том, что аукцион признан несостоявшимся, ранее внесенные задатки подлежат возврату в полном объеме в течение 5 дней с момента подписания протокола. В</w:t>
      </w:r>
    </w:p>
    <w:p w:rsidR="008A1E51" w:rsidRDefault="008A1E51" w:rsidP="00EF1AAB">
      <w:pPr>
        <w:pStyle w:val="20"/>
        <w:shd w:val="clear" w:color="auto" w:fill="auto"/>
        <w:tabs>
          <w:tab w:val="left" w:pos="567"/>
          <w:tab w:val="left" w:pos="851"/>
          <w:tab w:val="left" w:pos="1100"/>
        </w:tabs>
        <w:spacing w:line="240" w:lineRule="auto"/>
        <w:jc w:val="both"/>
      </w:pPr>
      <w:r>
        <w:t>случае признания аукциона несостоявшимся, но если к участию в аукционе допущен один участник, с которым впоследствии заключается договор, данному участнику задаток не возвращается, а засчитывается в счет оплаты</w:t>
      </w:r>
    </w:p>
    <w:p w:rsidR="00407C94" w:rsidRDefault="00407C94" w:rsidP="00EF1AAB">
      <w:pPr>
        <w:pStyle w:val="20"/>
        <w:shd w:val="clear" w:color="auto" w:fill="auto"/>
        <w:tabs>
          <w:tab w:val="left" w:pos="567"/>
          <w:tab w:val="left" w:pos="851"/>
          <w:tab w:val="left" w:pos="1100"/>
        </w:tabs>
        <w:spacing w:line="240" w:lineRule="auto"/>
        <w:jc w:val="both"/>
      </w:pPr>
    </w:p>
    <w:p w:rsidR="00407C94" w:rsidRPr="00407C94" w:rsidRDefault="00407C94" w:rsidP="00EF1AAB">
      <w:pPr>
        <w:pStyle w:val="20"/>
        <w:numPr>
          <w:ilvl w:val="0"/>
          <w:numId w:val="34"/>
        </w:numPr>
        <w:shd w:val="clear" w:color="auto" w:fill="auto"/>
        <w:tabs>
          <w:tab w:val="left" w:pos="426"/>
          <w:tab w:val="left" w:pos="3953"/>
        </w:tabs>
        <w:spacing w:after="304" w:line="240" w:lineRule="auto"/>
        <w:rPr>
          <w:b/>
        </w:rPr>
      </w:pPr>
      <w:r w:rsidRPr="00407C94">
        <w:rPr>
          <w:b/>
          <w:color w:val="000000"/>
          <w:lang w:eastAsia="ru-RU" w:bidi="ru-RU"/>
        </w:rPr>
        <w:t>Разрешение споров</w:t>
      </w:r>
    </w:p>
    <w:p w:rsidR="00407C94" w:rsidRDefault="00407C94" w:rsidP="00EF1AAB">
      <w:pPr>
        <w:pStyle w:val="20"/>
        <w:numPr>
          <w:ilvl w:val="1"/>
          <w:numId w:val="34"/>
        </w:numPr>
        <w:shd w:val="clear" w:color="auto" w:fill="auto"/>
        <w:tabs>
          <w:tab w:val="left" w:pos="426"/>
        </w:tabs>
        <w:spacing w:line="240" w:lineRule="auto"/>
        <w:jc w:val="both"/>
      </w:pPr>
      <w:r>
        <w:rPr>
          <w:color w:val="000000"/>
          <w:lang w:eastAsia="ru-RU" w:bidi="ru-RU"/>
        </w:rPr>
        <w:t>Споры, связанные с признанием результатов торгов недействительными, рассматриваются по искам заинтересованных лиц в судебном порядке.</w:t>
      </w:r>
    </w:p>
    <w:p w:rsidR="00407C94" w:rsidRDefault="00407C94" w:rsidP="00EF1AAB">
      <w:pPr>
        <w:pStyle w:val="20"/>
        <w:shd w:val="clear" w:color="auto" w:fill="auto"/>
        <w:tabs>
          <w:tab w:val="left" w:pos="426"/>
        </w:tabs>
        <w:spacing w:line="240" w:lineRule="auto"/>
        <w:ind w:firstLine="620"/>
        <w:jc w:val="both"/>
      </w:pPr>
      <w:r>
        <w:rPr>
          <w:color w:val="000000"/>
          <w:lang w:eastAsia="ru-RU" w:bidi="ru-RU"/>
        </w:rPr>
        <w:t xml:space="preserve">Участник аукциона, несогласный с действиями организатора аукциона или  </w:t>
      </w:r>
      <w:r w:rsidR="004E5F72">
        <w:rPr>
          <w:color w:val="000000"/>
          <w:lang w:eastAsia="ru-RU" w:bidi="ru-RU"/>
        </w:rPr>
        <w:t xml:space="preserve">аукционной </w:t>
      </w:r>
      <w:r>
        <w:rPr>
          <w:color w:val="000000"/>
          <w:lang w:eastAsia="ru-RU" w:bidi="ru-RU"/>
        </w:rPr>
        <w:t>комиссии, в том числе в связи с принятием решения комиссии об отказе в допуске к участию в конкурсе, может обжаловать данные действия в судебном порядке в соответствии с действующим законодательством Российской Федерации.</w:t>
      </w:r>
    </w:p>
    <w:p w:rsidR="00407C94" w:rsidRDefault="00407C94" w:rsidP="00EF1AAB">
      <w:pPr>
        <w:pStyle w:val="20"/>
        <w:numPr>
          <w:ilvl w:val="1"/>
          <w:numId w:val="34"/>
        </w:numPr>
        <w:shd w:val="clear" w:color="auto" w:fill="auto"/>
        <w:tabs>
          <w:tab w:val="left" w:pos="426"/>
        </w:tabs>
        <w:spacing w:line="240" w:lineRule="auto"/>
        <w:jc w:val="both"/>
      </w:pPr>
      <w:r>
        <w:rPr>
          <w:color w:val="000000"/>
          <w:lang w:eastAsia="ru-RU" w:bidi="ru-RU"/>
        </w:rPr>
        <w:t>Торги, проведенные с нарушением правил, установленных законом, могут быть признаны судом недействительными по иску заинтересованного лица.</w:t>
      </w:r>
    </w:p>
    <w:p w:rsidR="00407C94" w:rsidRPr="00AD59E9" w:rsidRDefault="00407C94" w:rsidP="00EF1AAB">
      <w:pPr>
        <w:pStyle w:val="20"/>
        <w:numPr>
          <w:ilvl w:val="1"/>
          <w:numId w:val="34"/>
        </w:numPr>
        <w:shd w:val="clear" w:color="auto" w:fill="auto"/>
        <w:tabs>
          <w:tab w:val="left" w:pos="709"/>
          <w:tab w:val="left" w:pos="851"/>
        </w:tabs>
        <w:spacing w:line="240" w:lineRule="auto"/>
        <w:jc w:val="both"/>
      </w:pPr>
      <w:r>
        <w:rPr>
          <w:color w:val="000000"/>
          <w:lang w:eastAsia="ru-RU" w:bidi="ru-RU"/>
        </w:rPr>
        <w:lastRenderedPageBreak/>
        <w:t>Признание торгов недействительными влечет недействительность договора и разрешения на установку и эксплуатацию рекламной конструкции, заключенного с лицом, выигравшим торги.</w:t>
      </w:r>
    </w:p>
    <w:p w:rsidR="000A1726" w:rsidRDefault="00183199" w:rsidP="00EF1AAB">
      <w:pPr>
        <w:pStyle w:val="20"/>
        <w:numPr>
          <w:ilvl w:val="1"/>
          <w:numId w:val="34"/>
        </w:numPr>
        <w:shd w:val="clear" w:color="auto" w:fill="auto"/>
        <w:tabs>
          <w:tab w:val="left" w:pos="709"/>
          <w:tab w:val="left" w:pos="851"/>
        </w:tabs>
        <w:spacing w:line="240" w:lineRule="auto"/>
        <w:jc w:val="both"/>
      </w:pPr>
      <w:r>
        <w:t>Вопросы не</w:t>
      </w:r>
      <w:r w:rsidR="00AD59E9">
        <w:t xml:space="preserve"> урегулированные настоящим положением</w:t>
      </w:r>
      <w:r>
        <w:t>, регулируются действующим законодательством Российской Фе</w:t>
      </w:r>
      <w:r w:rsidR="004E5F72">
        <w:t>дераци</w:t>
      </w:r>
      <w:r w:rsidR="002874F7">
        <w:t xml:space="preserve">и, Республики Алтай и нормативными </w:t>
      </w:r>
      <w:r w:rsidR="004E5F72">
        <w:t>правовыми актами Администрации Чемальского района.</w:t>
      </w: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tbl>
      <w:tblPr>
        <w:tblStyle w:val="a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278"/>
        <w:gridCol w:w="489"/>
        <w:gridCol w:w="530"/>
        <w:gridCol w:w="28"/>
        <w:gridCol w:w="14"/>
        <w:gridCol w:w="682"/>
        <w:gridCol w:w="175"/>
        <w:gridCol w:w="272"/>
        <w:gridCol w:w="18"/>
        <w:gridCol w:w="581"/>
        <w:gridCol w:w="146"/>
        <w:gridCol w:w="146"/>
        <w:gridCol w:w="124"/>
        <w:gridCol w:w="313"/>
        <w:gridCol w:w="191"/>
        <w:gridCol w:w="390"/>
        <w:gridCol w:w="236"/>
        <w:gridCol w:w="112"/>
        <w:gridCol w:w="45"/>
        <w:gridCol w:w="487"/>
        <w:gridCol w:w="418"/>
        <w:gridCol w:w="10"/>
        <w:gridCol w:w="394"/>
        <w:gridCol w:w="193"/>
        <w:gridCol w:w="236"/>
        <w:gridCol w:w="97"/>
        <w:gridCol w:w="144"/>
        <w:gridCol w:w="246"/>
        <w:gridCol w:w="290"/>
        <w:gridCol w:w="146"/>
        <w:gridCol w:w="581"/>
        <w:gridCol w:w="146"/>
        <w:gridCol w:w="398"/>
      </w:tblGrid>
      <w:tr w:rsidR="001E778A" w:rsidTr="00402D31">
        <w:tc>
          <w:tcPr>
            <w:tcW w:w="2583" w:type="pct"/>
            <w:gridSpan w:val="15"/>
          </w:tcPr>
          <w:p w:rsidR="001E778A" w:rsidRDefault="001E778A" w:rsidP="00402D31"/>
          <w:p w:rsidR="001E778A" w:rsidRDefault="001E778A" w:rsidP="00402D31"/>
          <w:p w:rsidR="001E778A" w:rsidRDefault="001E778A" w:rsidP="00402D31"/>
        </w:tc>
        <w:tc>
          <w:tcPr>
            <w:tcW w:w="2417" w:type="pct"/>
            <w:gridSpan w:val="19"/>
          </w:tcPr>
          <w:p w:rsidR="001E778A" w:rsidRDefault="001E778A" w:rsidP="00402D31">
            <w:pPr>
              <w:jc w:val="both"/>
            </w:pPr>
          </w:p>
          <w:p w:rsidR="001E778A" w:rsidRDefault="001E778A" w:rsidP="00402D31">
            <w:pPr>
              <w:jc w:val="both"/>
            </w:pPr>
          </w:p>
          <w:p w:rsidR="001E778A" w:rsidRDefault="001E778A" w:rsidP="00402D31">
            <w:pPr>
              <w:jc w:val="both"/>
            </w:pPr>
          </w:p>
          <w:p w:rsidR="001E778A" w:rsidRDefault="001E778A" w:rsidP="00402D31">
            <w:pPr>
              <w:jc w:val="both"/>
            </w:pPr>
          </w:p>
          <w:p w:rsidR="001E778A" w:rsidRDefault="001E778A" w:rsidP="00402D31">
            <w:pPr>
              <w:jc w:val="both"/>
            </w:pPr>
          </w:p>
          <w:p w:rsidR="001E778A" w:rsidRDefault="001E778A" w:rsidP="00402D31">
            <w:pPr>
              <w:jc w:val="both"/>
            </w:pPr>
          </w:p>
          <w:p w:rsidR="001E778A" w:rsidRDefault="001E778A" w:rsidP="00402D31">
            <w:pPr>
              <w:jc w:val="both"/>
            </w:pPr>
          </w:p>
          <w:p w:rsidR="001E778A" w:rsidRDefault="001E778A" w:rsidP="00402D31">
            <w:pPr>
              <w:jc w:val="both"/>
            </w:pPr>
          </w:p>
          <w:p w:rsidR="001E778A" w:rsidRDefault="001E778A" w:rsidP="00402D31">
            <w:pPr>
              <w:jc w:val="both"/>
            </w:pPr>
          </w:p>
          <w:p w:rsidR="001E778A" w:rsidRDefault="001E778A" w:rsidP="00402D31">
            <w:pPr>
              <w:jc w:val="both"/>
            </w:pPr>
          </w:p>
          <w:p w:rsidR="001E778A" w:rsidRDefault="001E778A" w:rsidP="00402D31">
            <w:pPr>
              <w:jc w:val="both"/>
            </w:pPr>
          </w:p>
          <w:p w:rsidR="001E778A" w:rsidRDefault="001E778A" w:rsidP="00402D31">
            <w:pPr>
              <w:jc w:val="both"/>
            </w:pPr>
          </w:p>
          <w:p w:rsidR="001E778A" w:rsidRDefault="001E778A" w:rsidP="00402D31">
            <w:pPr>
              <w:jc w:val="both"/>
            </w:pPr>
          </w:p>
          <w:p w:rsidR="001E778A" w:rsidRDefault="001E778A" w:rsidP="00402D31">
            <w:pPr>
              <w:jc w:val="both"/>
            </w:pPr>
          </w:p>
          <w:p w:rsidR="001E778A" w:rsidRDefault="001E778A" w:rsidP="00402D31">
            <w:pPr>
              <w:jc w:val="both"/>
            </w:pPr>
          </w:p>
          <w:p w:rsidR="001E778A" w:rsidRDefault="001E778A" w:rsidP="00402D31">
            <w:pPr>
              <w:jc w:val="both"/>
            </w:pPr>
          </w:p>
          <w:p w:rsidR="001E778A" w:rsidRDefault="001E778A" w:rsidP="00402D31">
            <w:pPr>
              <w:jc w:val="both"/>
            </w:pPr>
            <w:r w:rsidRPr="00B213EC">
              <w:lastRenderedPageBreak/>
              <w:t>Приложение № 1</w:t>
            </w:r>
          </w:p>
          <w:p w:rsidR="001E778A" w:rsidRDefault="001E778A" w:rsidP="00402D31">
            <w:pPr>
              <w:jc w:val="both"/>
            </w:pPr>
            <w:r>
              <w:t>к Положению о порядке проведения аукциона на право заключения договора на установку и эксплуатацию рекламных конструкций на земельных участках или ином недвижимом имуществе, находящемся в муниципальной собственности на территории МО «Чемальский район»</w:t>
            </w:r>
          </w:p>
        </w:tc>
      </w:tr>
      <w:tr w:rsidR="001E778A" w:rsidTr="00402D31">
        <w:tc>
          <w:tcPr>
            <w:tcW w:w="2583" w:type="pct"/>
            <w:gridSpan w:val="15"/>
          </w:tcPr>
          <w:p w:rsidR="001E778A" w:rsidRDefault="001E778A" w:rsidP="00402D31"/>
        </w:tc>
        <w:tc>
          <w:tcPr>
            <w:tcW w:w="2417" w:type="pct"/>
            <w:gridSpan w:val="19"/>
          </w:tcPr>
          <w:p w:rsidR="001E778A" w:rsidRDefault="001E778A" w:rsidP="00402D31"/>
        </w:tc>
      </w:tr>
      <w:tr w:rsidR="001E778A" w:rsidTr="00402D31">
        <w:tc>
          <w:tcPr>
            <w:tcW w:w="2583" w:type="pct"/>
            <w:gridSpan w:val="15"/>
          </w:tcPr>
          <w:p w:rsidR="001E778A" w:rsidRDefault="001E778A" w:rsidP="00402D31"/>
        </w:tc>
        <w:tc>
          <w:tcPr>
            <w:tcW w:w="2417" w:type="pct"/>
            <w:gridSpan w:val="19"/>
          </w:tcPr>
          <w:p w:rsidR="001E778A" w:rsidRDefault="001E778A" w:rsidP="00402D31">
            <w:r>
              <w:t>В администрацию Чемальского района</w:t>
            </w:r>
          </w:p>
        </w:tc>
      </w:tr>
      <w:tr w:rsidR="001E778A" w:rsidTr="00402D31">
        <w:tc>
          <w:tcPr>
            <w:tcW w:w="2583" w:type="pct"/>
            <w:gridSpan w:val="15"/>
          </w:tcPr>
          <w:p w:rsidR="001E778A" w:rsidRDefault="001E778A" w:rsidP="00402D31"/>
        </w:tc>
        <w:tc>
          <w:tcPr>
            <w:tcW w:w="2417" w:type="pct"/>
            <w:gridSpan w:val="19"/>
          </w:tcPr>
          <w:p w:rsidR="001E778A" w:rsidRDefault="001E778A" w:rsidP="00402D31"/>
        </w:tc>
      </w:tr>
      <w:tr w:rsidR="001E778A" w:rsidTr="00402D31">
        <w:tc>
          <w:tcPr>
            <w:tcW w:w="2583" w:type="pct"/>
            <w:gridSpan w:val="15"/>
          </w:tcPr>
          <w:p w:rsidR="001E778A" w:rsidRDefault="001E778A" w:rsidP="00402D31"/>
        </w:tc>
        <w:tc>
          <w:tcPr>
            <w:tcW w:w="2417" w:type="pct"/>
            <w:gridSpan w:val="19"/>
          </w:tcPr>
          <w:p w:rsidR="001E778A" w:rsidRDefault="001E778A" w:rsidP="00402D31">
            <w:r>
              <w:t>Ф.И.О. Главы</w:t>
            </w:r>
          </w:p>
        </w:tc>
      </w:tr>
      <w:tr w:rsidR="001E778A" w:rsidTr="00402D31">
        <w:tc>
          <w:tcPr>
            <w:tcW w:w="2583" w:type="pct"/>
            <w:gridSpan w:val="15"/>
          </w:tcPr>
          <w:p w:rsidR="001E778A" w:rsidRDefault="001E778A" w:rsidP="00402D31"/>
        </w:tc>
        <w:tc>
          <w:tcPr>
            <w:tcW w:w="2417" w:type="pct"/>
            <w:gridSpan w:val="19"/>
          </w:tcPr>
          <w:p w:rsidR="001E778A" w:rsidRDefault="001E778A" w:rsidP="00402D31"/>
        </w:tc>
      </w:tr>
      <w:tr w:rsidR="001E778A" w:rsidTr="00402D31">
        <w:tc>
          <w:tcPr>
            <w:tcW w:w="2583" w:type="pct"/>
            <w:gridSpan w:val="15"/>
          </w:tcPr>
          <w:p w:rsidR="001E778A" w:rsidRDefault="001E778A" w:rsidP="00402D31"/>
        </w:tc>
        <w:tc>
          <w:tcPr>
            <w:tcW w:w="295" w:type="pct"/>
            <w:gridSpan w:val="2"/>
          </w:tcPr>
          <w:p w:rsidR="001E778A" w:rsidRDefault="001E778A" w:rsidP="00402D31">
            <w:pPr>
              <w:ind w:right="-108"/>
            </w:pPr>
            <w:r>
              <w:t>От:</w:t>
            </w:r>
          </w:p>
        </w:tc>
        <w:tc>
          <w:tcPr>
            <w:tcW w:w="2122" w:type="pct"/>
            <w:gridSpan w:val="17"/>
            <w:tcBorders>
              <w:bottom w:val="single" w:sz="4" w:space="0" w:color="auto"/>
            </w:tcBorders>
          </w:tcPr>
          <w:p w:rsidR="001E778A" w:rsidRDefault="001E778A" w:rsidP="00402D31"/>
        </w:tc>
      </w:tr>
      <w:tr w:rsidR="001E778A" w:rsidTr="00402D31">
        <w:tc>
          <w:tcPr>
            <w:tcW w:w="2583" w:type="pct"/>
            <w:gridSpan w:val="15"/>
          </w:tcPr>
          <w:p w:rsidR="001E778A" w:rsidRDefault="001E778A" w:rsidP="00402D31"/>
        </w:tc>
        <w:tc>
          <w:tcPr>
            <w:tcW w:w="2417" w:type="pct"/>
            <w:gridSpan w:val="19"/>
            <w:tcBorders>
              <w:bottom w:val="single" w:sz="4" w:space="0" w:color="auto"/>
            </w:tcBorders>
          </w:tcPr>
          <w:p w:rsidR="001E778A" w:rsidRDefault="001E778A" w:rsidP="00402D31"/>
        </w:tc>
      </w:tr>
      <w:tr w:rsidR="001E778A" w:rsidTr="00402D31">
        <w:tc>
          <w:tcPr>
            <w:tcW w:w="2583" w:type="pct"/>
            <w:gridSpan w:val="15"/>
          </w:tcPr>
          <w:p w:rsidR="001E778A" w:rsidRDefault="001E778A" w:rsidP="00402D31"/>
        </w:tc>
        <w:tc>
          <w:tcPr>
            <w:tcW w:w="2417" w:type="pct"/>
            <w:gridSpan w:val="19"/>
            <w:tcBorders>
              <w:top w:val="single" w:sz="4" w:space="0" w:color="auto"/>
            </w:tcBorders>
          </w:tcPr>
          <w:p w:rsidR="001E778A" w:rsidRDefault="001E778A" w:rsidP="00402D31"/>
        </w:tc>
      </w:tr>
      <w:tr w:rsidR="001E778A" w:rsidTr="00402D31">
        <w:tc>
          <w:tcPr>
            <w:tcW w:w="2583" w:type="pct"/>
            <w:gridSpan w:val="15"/>
          </w:tcPr>
          <w:p w:rsidR="001E778A" w:rsidRDefault="001E778A" w:rsidP="00402D31"/>
        </w:tc>
        <w:tc>
          <w:tcPr>
            <w:tcW w:w="2417" w:type="pct"/>
            <w:gridSpan w:val="19"/>
            <w:tcBorders>
              <w:top w:val="single" w:sz="4" w:space="0" w:color="auto"/>
            </w:tcBorders>
          </w:tcPr>
          <w:p w:rsidR="001E778A" w:rsidRDefault="001E778A" w:rsidP="00402D31"/>
        </w:tc>
      </w:tr>
      <w:tr w:rsidR="001E778A" w:rsidTr="00402D31">
        <w:tc>
          <w:tcPr>
            <w:tcW w:w="2583" w:type="pct"/>
            <w:gridSpan w:val="15"/>
          </w:tcPr>
          <w:p w:rsidR="001E778A" w:rsidRDefault="001E778A" w:rsidP="00402D31"/>
        </w:tc>
        <w:tc>
          <w:tcPr>
            <w:tcW w:w="2417" w:type="pct"/>
            <w:gridSpan w:val="19"/>
          </w:tcPr>
          <w:p w:rsidR="001E778A" w:rsidRDefault="001E778A" w:rsidP="00402D31"/>
        </w:tc>
      </w:tr>
      <w:tr w:rsidR="001E778A" w:rsidTr="00402D31">
        <w:tc>
          <w:tcPr>
            <w:tcW w:w="5000" w:type="pct"/>
            <w:gridSpan w:val="34"/>
          </w:tcPr>
          <w:p w:rsidR="001E778A" w:rsidRDefault="001E778A" w:rsidP="00402D31">
            <w:pPr>
              <w:jc w:val="center"/>
            </w:pPr>
            <w:r>
              <w:t>ЗАЯВЛЕНИЕ</w:t>
            </w:r>
          </w:p>
        </w:tc>
      </w:tr>
      <w:tr w:rsidR="001E778A" w:rsidTr="00402D31">
        <w:tc>
          <w:tcPr>
            <w:tcW w:w="5000" w:type="pct"/>
            <w:gridSpan w:val="34"/>
          </w:tcPr>
          <w:p w:rsidR="001E778A" w:rsidRDefault="001E778A" w:rsidP="00402D31">
            <w:pPr>
              <w:jc w:val="center"/>
            </w:pPr>
          </w:p>
        </w:tc>
      </w:tr>
      <w:tr w:rsidR="001E778A" w:rsidTr="00402D31">
        <w:trPr>
          <w:trHeight w:val="283"/>
        </w:trPr>
        <w:tc>
          <w:tcPr>
            <w:tcW w:w="5000" w:type="pct"/>
            <w:gridSpan w:val="34"/>
          </w:tcPr>
          <w:p w:rsidR="001E778A" w:rsidRDefault="001E778A" w:rsidP="00402D31">
            <w:r>
              <w:t xml:space="preserve">         Прошу организовать торги на право заключения договора на установку </w:t>
            </w:r>
          </w:p>
        </w:tc>
      </w:tr>
      <w:tr w:rsidR="001E778A" w:rsidTr="00402D31">
        <w:trPr>
          <w:trHeight w:val="283"/>
        </w:trPr>
        <w:tc>
          <w:tcPr>
            <w:tcW w:w="5000" w:type="pct"/>
            <w:gridSpan w:val="34"/>
          </w:tcPr>
          <w:p w:rsidR="001E778A" w:rsidRDefault="001E778A" w:rsidP="00402D31">
            <w:r>
              <w:t xml:space="preserve">и эксплуатацию рекламной конструкции по  адресу: </w:t>
            </w:r>
            <w:r w:rsidRPr="00C14A7F">
              <w:rPr>
                <w:i/>
                <w:color w:val="0070C0"/>
              </w:rPr>
              <w:t>Республика Алтай,</w:t>
            </w:r>
            <w:r w:rsidRPr="00C14A7F">
              <w:rPr>
                <w:color w:val="0070C0"/>
              </w:rPr>
              <w:t xml:space="preserve"> </w:t>
            </w:r>
          </w:p>
        </w:tc>
      </w:tr>
      <w:tr w:rsidR="001E778A" w:rsidTr="00402D31">
        <w:trPr>
          <w:trHeight w:val="283"/>
        </w:trPr>
        <w:tc>
          <w:tcPr>
            <w:tcW w:w="1316" w:type="pct"/>
            <w:gridSpan w:val="4"/>
          </w:tcPr>
          <w:p w:rsidR="001E778A" w:rsidRPr="00C14A7F" w:rsidRDefault="001E778A" w:rsidP="00402D31">
            <w:pPr>
              <w:rPr>
                <w:i/>
              </w:rPr>
            </w:pPr>
            <w:r w:rsidRPr="00C14A7F">
              <w:rPr>
                <w:i/>
                <w:color w:val="0070C0"/>
              </w:rPr>
              <w:t>Чемальский район</w:t>
            </w:r>
            <w:r w:rsidRPr="00C14A7F">
              <w:rPr>
                <w:i/>
              </w:rPr>
              <w:t xml:space="preserve">, </w:t>
            </w:r>
          </w:p>
        </w:tc>
        <w:tc>
          <w:tcPr>
            <w:tcW w:w="3684" w:type="pct"/>
            <w:gridSpan w:val="30"/>
            <w:tcBorders>
              <w:bottom w:val="single" w:sz="4" w:space="0" w:color="auto"/>
            </w:tcBorders>
          </w:tcPr>
          <w:p w:rsidR="001E778A" w:rsidRDefault="001E778A" w:rsidP="00402D31"/>
        </w:tc>
      </w:tr>
      <w:tr w:rsidR="001E778A" w:rsidTr="00402D31">
        <w:trPr>
          <w:trHeight w:val="132"/>
        </w:trPr>
        <w:tc>
          <w:tcPr>
            <w:tcW w:w="1316" w:type="pct"/>
            <w:gridSpan w:val="4"/>
          </w:tcPr>
          <w:p w:rsidR="001E778A" w:rsidRPr="00192449" w:rsidRDefault="001E778A" w:rsidP="00402D31">
            <w:pPr>
              <w:jc w:val="center"/>
              <w:rPr>
                <w:color w:val="0070C0"/>
                <w:sz w:val="20"/>
                <w:szCs w:val="20"/>
                <w:vertAlign w:val="superscript"/>
              </w:rPr>
            </w:pPr>
          </w:p>
        </w:tc>
        <w:tc>
          <w:tcPr>
            <w:tcW w:w="3684" w:type="pct"/>
            <w:gridSpan w:val="30"/>
          </w:tcPr>
          <w:p w:rsidR="001E778A" w:rsidRPr="00192449" w:rsidRDefault="001E778A" w:rsidP="00402D31">
            <w:pPr>
              <w:jc w:val="center"/>
              <w:rPr>
                <w:sz w:val="20"/>
                <w:szCs w:val="20"/>
                <w:vertAlign w:val="superscript"/>
              </w:rPr>
            </w:pPr>
            <w:r w:rsidRPr="00192449">
              <w:rPr>
                <w:sz w:val="20"/>
                <w:szCs w:val="20"/>
                <w:vertAlign w:val="superscript"/>
              </w:rPr>
              <w:t>Адрес  расположения рекламной конструкции</w:t>
            </w:r>
          </w:p>
        </w:tc>
      </w:tr>
      <w:tr w:rsidR="001E778A" w:rsidTr="00402D31">
        <w:trPr>
          <w:trHeight w:val="397"/>
        </w:trPr>
        <w:tc>
          <w:tcPr>
            <w:tcW w:w="5000" w:type="pct"/>
            <w:gridSpan w:val="34"/>
            <w:tcBorders>
              <w:bottom w:val="single" w:sz="4" w:space="0" w:color="auto"/>
            </w:tcBorders>
          </w:tcPr>
          <w:p w:rsidR="001E778A" w:rsidRDefault="001E778A" w:rsidP="00402D31"/>
        </w:tc>
      </w:tr>
      <w:tr w:rsidR="001E778A" w:rsidTr="00402D31">
        <w:trPr>
          <w:trHeight w:val="454"/>
        </w:trPr>
        <w:tc>
          <w:tcPr>
            <w:tcW w:w="2583" w:type="pct"/>
            <w:gridSpan w:val="15"/>
            <w:tcBorders>
              <w:top w:val="single" w:sz="4" w:space="0" w:color="auto"/>
            </w:tcBorders>
            <w:vAlign w:val="bottom"/>
          </w:tcPr>
          <w:p w:rsidR="001E778A" w:rsidRDefault="001E778A" w:rsidP="00402D31">
            <w:pPr>
              <w:ind w:right="-108"/>
            </w:pPr>
            <w:r w:rsidRPr="00E2432A">
              <w:t>Привязка к километражному столбу км.</w:t>
            </w:r>
          </w:p>
        </w:tc>
        <w:tc>
          <w:tcPr>
            <w:tcW w:w="495" w:type="pct"/>
            <w:gridSpan w:val="5"/>
            <w:tcBorders>
              <w:top w:val="single" w:sz="4" w:space="0" w:color="auto"/>
              <w:bottom w:val="single" w:sz="4" w:space="0" w:color="auto"/>
            </w:tcBorders>
            <w:vAlign w:val="bottom"/>
          </w:tcPr>
          <w:p w:rsidR="001E778A" w:rsidRDefault="001E778A" w:rsidP="00402D31"/>
        </w:tc>
        <w:tc>
          <w:tcPr>
            <w:tcW w:w="247" w:type="pct"/>
            <w:tcBorders>
              <w:top w:val="single" w:sz="4" w:space="0" w:color="auto"/>
            </w:tcBorders>
            <w:vAlign w:val="bottom"/>
          </w:tcPr>
          <w:p w:rsidR="001E778A" w:rsidRDefault="001E778A" w:rsidP="00402D31">
            <w:r>
              <w:t>+</w:t>
            </w:r>
          </w:p>
        </w:tc>
        <w:tc>
          <w:tcPr>
            <w:tcW w:w="212" w:type="pct"/>
            <w:tcBorders>
              <w:top w:val="single" w:sz="4" w:space="0" w:color="auto"/>
            </w:tcBorders>
            <w:vAlign w:val="bottom"/>
          </w:tcPr>
          <w:p w:rsidR="001E778A" w:rsidRDefault="001E778A" w:rsidP="00402D31">
            <w:pPr>
              <w:ind w:right="-117"/>
            </w:pPr>
            <w:r>
              <w:t>м.</w:t>
            </w:r>
          </w:p>
        </w:tc>
        <w:tc>
          <w:tcPr>
            <w:tcW w:w="545" w:type="pct"/>
            <w:gridSpan w:val="6"/>
            <w:tcBorders>
              <w:top w:val="single" w:sz="4" w:space="0" w:color="auto"/>
              <w:bottom w:val="single" w:sz="4" w:space="0" w:color="auto"/>
            </w:tcBorders>
            <w:vAlign w:val="bottom"/>
          </w:tcPr>
          <w:p w:rsidR="001E778A" w:rsidRDefault="001E778A" w:rsidP="00402D31"/>
        </w:tc>
        <w:tc>
          <w:tcPr>
            <w:tcW w:w="917" w:type="pct"/>
            <w:gridSpan w:val="6"/>
            <w:tcBorders>
              <w:top w:val="single" w:sz="4" w:space="0" w:color="auto"/>
            </w:tcBorders>
            <w:vAlign w:val="bottom"/>
          </w:tcPr>
          <w:p w:rsidR="001E778A" w:rsidRDefault="001E778A" w:rsidP="00402D31">
            <w:pPr>
              <w:ind w:right="-157"/>
            </w:pPr>
            <w:r>
              <w:t>справа/слева.</w:t>
            </w:r>
          </w:p>
        </w:tc>
      </w:tr>
      <w:tr w:rsidR="001E778A" w:rsidTr="00402D31">
        <w:trPr>
          <w:trHeight w:val="204"/>
        </w:trPr>
        <w:tc>
          <w:tcPr>
            <w:tcW w:w="4083" w:type="pct"/>
            <w:gridSpan w:val="28"/>
          </w:tcPr>
          <w:p w:rsidR="001E778A" w:rsidRPr="00745431" w:rsidRDefault="001E778A" w:rsidP="00402D31">
            <w:pPr>
              <w:ind w:right="-15"/>
              <w:jc w:val="right"/>
              <w:rPr>
                <w:sz w:val="20"/>
                <w:szCs w:val="20"/>
              </w:rPr>
            </w:pPr>
          </w:p>
        </w:tc>
        <w:tc>
          <w:tcPr>
            <w:tcW w:w="917" w:type="pct"/>
            <w:gridSpan w:val="6"/>
          </w:tcPr>
          <w:p w:rsidR="001E778A" w:rsidRPr="001C2E47" w:rsidRDefault="001E778A" w:rsidP="00402D31">
            <w:pPr>
              <w:ind w:right="-15"/>
              <w:jc w:val="center"/>
              <w:rPr>
                <w:sz w:val="20"/>
                <w:szCs w:val="20"/>
                <w:vertAlign w:val="superscript"/>
              </w:rPr>
            </w:pPr>
            <w:r>
              <w:rPr>
                <w:sz w:val="20"/>
                <w:szCs w:val="20"/>
                <w:vertAlign w:val="superscript"/>
              </w:rPr>
              <w:t>(</w:t>
            </w:r>
            <w:r w:rsidRPr="001C2E47">
              <w:rPr>
                <w:sz w:val="20"/>
                <w:szCs w:val="20"/>
                <w:vertAlign w:val="superscript"/>
              </w:rPr>
              <w:t>Подчеркнуть</w:t>
            </w:r>
            <w:r>
              <w:rPr>
                <w:sz w:val="20"/>
                <w:szCs w:val="20"/>
                <w:vertAlign w:val="superscript"/>
              </w:rPr>
              <w:t>)</w:t>
            </w:r>
          </w:p>
        </w:tc>
      </w:tr>
      <w:tr w:rsidR="001E778A" w:rsidTr="00402D31">
        <w:trPr>
          <w:trHeight w:val="113"/>
        </w:trPr>
        <w:tc>
          <w:tcPr>
            <w:tcW w:w="1919" w:type="pct"/>
            <w:gridSpan w:val="10"/>
            <w:vAlign w:val="bottom"/>
          </w:tcPr>
          <w:p w:rsidR="001E778A" w:rsidRPr="00745431" w:rsidRDefault="001E778A" w:rsidP="00402D31">
            <w:pPr>
              <w:ind w:right="-157"/>
            </w:pPr>
            <w:r w:rsidRPr="00230E1F">
              <w:rPr>
                <w:color w:val="000000"/>
              </w:rPr>
              <w:lastRenderedPageBreak/>
              <w:t>Реестровый номер объекта</w:t>
            </w:r>
            <w:r w:rsidRPr="00230E1F">
              <w:rPr>
                <w:rStyle w:val="af5"/>
                <w:color w:val="000000"/>
              </w:rPr>
              <w:footnoteReference w:id="1"/>
            </w:r>
          </w:p>
        </w:tc>
        <w:tc>
          <w:tcPr>
            <w:tcW w:w="3081" w:type="pct"/>
            <w:gridSpan w:val="24"/>
            <w:tcBorders>
              <w:bottom w:val="single" w:sz="4" w:space="0" w:color="auto"/>
            </w:tcBorders>
            <w:vAlign w:val="bottom"/>
          </w:tcPr>
          <w:p w:rsidR="001E778A" w:rsidRPr="00745431" w:rsidRDefault="001E778A" w:rsidP="00402D31">
            <w:pPr>
              <w:ind w:right="-157"/>
            </w:pPr>
          </w:p>
        </w:tc>
      </w:tr>
      <w:tr w:rsidR="001E778A" w:rsidTr="00402D31">
        <w:trPr>
          <w:trHeight w:val="397"/>
        </w:trPr>
        <w:tc>
          <w:tcPr>
            <w:tcW w:w="2362" w:type="pct"/>
            <w:gridSpan w:val="13"/>
            <w:vAlign w:val="bottom"/>
          </w:tcPr>
          <w:p w:rsidR="001E778A" w:rsidRDefault="001E778A" w:rsidP="00402D31">
            <w:pPr>
              <w:ind w:right="-157"/>
            </w:pPr>
            <w:r>
              <w:t>Тип и вид рекламной конструкции:</w:t>
            </w:r>
            <w:r>
              <w:rPr>
                <w:rStyle w:val="af5"/>
              </w:rPr>
              <w:footnoteReference w:id="2"/>
            </w:r>
          </w:p>
        </w:tc>
        <w:tc>
          <w:tcPr>
            <w:tcW w:w="2638" w:type="pct"/>
            <w:gridSpan w:val="21"/>
            <w:tcBorders>
              <w:bottom w:val="single" w:sz="4" w:space="0" w:color="auto"/>
            </w:tcBorders>
            <w:vAlign w:val="bottom"/>
          </w:tcPr>
          <w:p w:rsidR="001E778A" w:rsidRPr="00745431" w:rsidRDefault="001E778A" w:rsidP="00402D31">
            <w:pPr>
              <w:ind w:right="-157"/>
            </w:pPr>
          </w:p>
        </w:tc>
      </w:tr>
      <w:tr w:rsidR="001E778A" w:rsidTr="00402D31">
        <w:trPr>
          <w:trHeight w:val="397"/>
        </w:trPr>
        <w:tc>
          <w:tcPr>
            <w:tcW w:w="5000" w:type="pct"/>
            <w:gridSpan w:val="34"/>
            <w:tcBorders>
              <w:bottom w:val="single" w:sz="4" w:space="0" w:color="auto"/>
            </w:tcBorders>
          </w:tcPr>
          <w:p w:rsidR="001E778A" w:rsidRDefault="001E778A" w:rsidP="00402D31">
            <w:pPr>
              <w:ind w:right="-157"/>
            </w:pPr>
          </w:p>
        </w:tc>
      </w:tr>
      <w:tr w:rsidR="001E778A" w:rsidTr="00402D31">
        <w:trPr>
          <w:trHeight w:val="397"/>
        </w:trPr>
        <w:tc>
          <w:tcPr>
            <w:tcW w:w="3743" w:type="pct"/>
            <w:gridSpan w:val="24"/>
            <w:tcBorders>
              <w:top w:val="single" w:sz="4" w:space="0" w:color="auto"/>
            </w:tcBorders>
            <w:vAlign w:val="bottom"/>
          </w:tcPr>
          <w:p w:rsidR="001E778A" w:rsidRDefault="001E778A" w:rsidP="00402D31">
            <w:pPr>
              <w:ind w:right="-157"/>
            </w:pPr>
            <w:r>
              <w:t>Размеры информационного поля рекламной конструкции:</w:t>
            </w:r>
          </w:p>
        </w:tc>
        <w:tc>
          <w:tcPr>
            <w:tcW w:w="1257" w:type="pct"/>
            <w:gridSpan w:val="10"/>
            <w:tcBorders>
              <w:top w:val="single" w:sz="4" w:space="0" w:color="auto"/>
            </w:tcBorders>
            <w:vAlign w:val="bottom"/>
          </w:tcPr>
          <w:p w:rsidR="001E778A" w:rsidRDefault="001E778A" w:rsidP="00402D31">
            <w:pPr>
              <w:ind w:right="-157"/>
            </w:pPr>
          </w:p>
        </w:tc>
      </w:tr>
      <w:tr w:rsidR="001E778A" w:rsidTr="00402D31">
        <w:trPr>
          <w:trHeight w:val="397"/>
        </w:trPr>
        <w:tc>
          <w:tcPr>
            <w:tcW w:w="658" w:type="pct"/>
            <w:vAlign w:val="bottom"/>
          </w:tcPr>
          <w:p w:rsidR="001E778A" w:rsidRDefault="001E778A" w:rsidP="00402D31">
            <w:pPr>
              <w:ind w:right="-157"/>
            </w:pPr>
            <w:r>
              <w:t>Высота</w:t>
            </w:r>
          </w:p>
        </w:tc>
        <w:tc>
          <w:tcPr>
            <w:tcW w:w="672" w:type="pct"/>
            <w:gridSpan w:val="4"/>
            <w:tcBorders>
              <w:bottom w:val="single" w:sz="4" w:space="0" w:color="auto"/>
            </w:tcBorders>
            <w:vAlign w:val="bottom"/>
          </w:tcPr>
          <w:p w:rsidR="001E778A" w:rsidRDefault="001E778A" w:rsidP="00402D31">
            <w:pPr>
              <w:ind w:right="-157"/>
            </w:pPr>
          </w:p>
        </w:tc>
        <w:tc>
          <w:tcPr>
            <w:tcW w:w="580" w:type="pct"/>
            <w:gridSpan w:val="4"/>
            <w:vAlign w:val="bottom"/>
          </w:tcPr>
          <w:p w:rsidR="001E778A" w:rsidRDefault="001E778A" w:rsidP="00402D31">
            <w:pPr>
              <w:ind w:right="-157"/>
            </w:pPr>
            <w:r>
              <w:t>метров,</w:t>
            </w:r>
          </w:p>
        </w:tc>
        <w:tc>
          <w:tcPr>
            <w:tcW w:w="674" w:type="pct"/>
            <w:gridSpan w:val="6"/>
            <w:vAlign w:val="bottom"/>
          </w:tcPr>
          <w:p w:rsidR="001E778A" w:rsidRDefault="001E778A" w:rsidP="00402D31">
            <w:pPr>
              <w:ind w:right="-157"/>
            </w:pPr>
            <w:r>
              <w:t>ширина</w:t>
            </w:r>
          </w:p>
        </w:tc>
        <w:tc>
          <w:tcPr>
            <w:tcW w:w="472" w:type="pct"/>
            <w:gridSpan w:val="4"/>
            <w:tcBorders>
              <w:bottom w:val="single" w:sz="4" w:space="0" w:color="auto"/>
            </w:tcBorders>
            <w:vAlign w:val="bottom"/>
          </w:tcPr>
          <w:p w:rsidR="001E778A" w:rsidRDefault="001E778A" w:rsidP="00402D31">
            <w:pPr>
              <w:ind w:right="-157"/>
            </w:pPr>
          </w:p>
        </w:tc>
        <w:tc>
          <w:tcPr>
            <w:tcW w:w="687" w:type="pct"/>
            <w:gridSpan w:val="5"/>
            <w:vAlign w:val="bottom"/>
          </w:tcPr>
          <w:p w:rsidR="001E778A" w:rsidRDefault="001E778A" w:rsidP="00402D31">
            <w:pPr>
              <w:ind w:right="-157"/>
            </w:pPr>
            <w:r>
              <w:t>метров.</w:t>
            </w:r>
          </w:p>
        </w:tc>
        <w:tc>
          <w:tcPr>
            <w:tcW w:w="1257" w:type="pct"/>
            <w:gridSpan w:val="10"/>
            <w:vAlign w:val="bottom"/>
          </w:tcPr>
          <w:p w:rsidR="001E778A" w:rsidRDefault="001E778A" w:rsidP="00402D31">
            <w:pPr>
              <w:ind w:right="-157"/>
            </w:pPr>
          </w:p>
        </w:tc>
      </w:tr>
      <w:tr w:rsidR="001E778A" w:rsidTr="00402D31">
        <w:trPr>
          <w:trHeight w:val="454"/>
        </w:trPr>
        <w:tc>
          <w:tcPr>
            <w:tcW w:w="3543" w:type="pct"/>
            <w:gridSpan w:val="23"/>
            <w:vAlign w:val="bottom"/>
          </w:tcPr>
          <w:p w:rsidR="001E778A" w:rsidRPr="008074AD" w:rsidRDefault="001E778A" w:rsidP="00402D31">
            <w:pPr>
              <w:ind w:right="-157"/>
            </w:pPr>
            <w:r>
              <w:t>Площадь и количество информационного поля (полей)</w:t>
            </w:r>
          </w:p>
        </w:tc>
        <w:tc>
          <w:tcPr>
            <w:tcW w:w="467" w:type="pct"/>
            <w:gridSpan w:val="4"/>
            <w:tcBorders>
              <w:bottom w:val="single" w:sz="4" w:space="0" w:color="auto"/>
            </w:tcBorders>
            <w:vAlign w:val="bottom"/>
          </w:tcPr>
          <w:p w:rsidR="001E778A" w:rsidRPr="008074AD" w:rsidRDefault="001E778A" w:rsidP="00402D31">
            <w:pPr>
              <w:ind w:right="-157"/>
            </w:pPr>
          </w:p>
        </w:tc>
        <w:tc>
          <w:tcPr>
            <w:tcW w:w="345" w:type="pct"/>
            <w:gridSpan w:val="3"/>
            <w:tcBorders>
              <w:left w:val="nil"/>
            </w:tcBorders>
            <w:vAlign w:val="bottom"/>
          </w:tcPr>
          <w:p w:rsidR="001E778A" w:rsidRPr="008074AD" w:rsidRDefault="001E778A" w:rsidP="00402D31">
            <w:pPr>
              <w:ind w:left="-68" w:right="-157"/>
            </w:pPr>
            <w:r>
              <w:t>кв.м.</w:t>
            </w:r>
          </w:p>
        </w:tc>
        <w:tc>
          <w:tcPr>
            <w:tcW w:w="369" w:type="pct"/>
            <w:gridSpan w:val="2"/>
            <w:tcBorders>
              <w:bottom w:val="single" w:sz="4" w:space="0" w:color="auto"/>
            </w:tcBorders>
            <w:vAlign w:val="bottom"/>
          </w:tcPr>
          <w:p w:rsidR="001E778A" w:rsidRPr="008074AD" w:rsidRDefault="001E778A" w:rsidP="00402D31">
            <w:pPr>
              <w:ind w:right="-157"/>
            </w:pPr>
          </w:p>
        </w:tc>
        <w:tc>
          <w:tcPr>
            <w:tcW w:w="276" w:type="pct"/>
            <w:gridSpan w:val="2"/>
            <w:vAlign w:val="bottom"/>
          </w:tcPr>
          <w:p w:rsidR="001E778A" w:rsidRPr="008074AD" w:rsidRDefault="001E778A" w:rsidP="00402D31">
            <w:pPr>
              <w:ind w:left="-108" w:right="-157"/>
              <w:jc w:val="center"/>
            </w:pPr>
            <w:r>
              <w:t>шт.</w:t>
            </w:r>
          </w:p>
        </w:tc>
      </w:tr>
      <w:tr w:rsidR="001E778A" w:rsidTr="00402D31">
        <w:trPr>
          <w:trHeight w:val="397"/>
        </w:trPr>
        <w:tc>
          <w:tcPr>
            <w:tcW w:w="799" w:type="pct"/>
            <w:gridSpan w:val="2"/>
            <w:vAlign w:val="bottom"/>
          </w:tcPr>
          <w:p w:rsidR="001E778A" w:rsidRPr="008074AD" w:rsidRDefault="001E778A" w:rsidP="00402D31">
            <w:pPr>
              <w:ind w:right="-157"/>
            </w:pPr>
            <w:r>
              <w:t>Подсветка</w:t>
            </w:r>
          </w:p>
        </w:tc>
        <w:tc>
          <w:tcPr>
            <w:tcW w:w="884" w:type="pct"/>
            <w:gridSpan w:val="5"/>
            <w:tcBorders>
              <w:bottom w:val="single" w:sz="4" w:space="0" w:color="auto"/>
            </w:tcBorders>
            <w:vAlign w:val="bottom"/>
          </w:tcPr>
          <w:p w:rsidR="001E778A" w:rsidRPr="008074AD" w:rsidRDefault="001E778A" w:rsidP="00402D31">
            <w:pPr>
              <w:ind w:right="-157"/>
            </w:pPr>
          </w:p>
        </w:tc>
        <w:tc>
          <w:tcPr>
            <w:tcW w:w="1316" w:type="pct"/>
            <w:gridSpan w:val="11"/>
            <w:vAlign w:val="bottom"/>
          </w:tcPr>
          <w:p w:rsidR="001E778A" w:rsidRPr="008074AD" w:rsidRDefault="001E778A" w:rsidP="00402D31">
            <w:pPr>
              <w:ind w:right="-157"/>
            </w:pPr>
            <w:r>
              <w:t>Звуковые эффекты</w:t>
            </w:r>
          </w:p>
        </w:tc>
        <w:tc>
          <w:tcPr>
            <w:tcW w:w="842" w:type="pct"/>
            <w:gridSpan w:val="7"/>
            <w:tcBorders>
              <w:bottom w:val="single" w:sz="4" w:space="0" w:color="auto"/>
            </w:tcBorders>
            <w:vAlign w:val="bottom"/>
          </w:tcPr>
          <w:p w:rsidR="001E778A" w:rsidRPr="008074AD" w:rsidRDefault="001E778A" w:rsidP="00402D31">
            <w:pPr>
              <w:ind w:right="-157"/>
            </w:pPr>
          </w:p>
        </w:tc>
        <w:tc>
          <w:tcPr>
            <w:tcW w:w="1159" w:type="pct"/>
            <w:gridSpan w:val="9"/>
            <w:vAlign w:val="bottom"/>
          </w:tcPr>
          <w:p w:rsidR="001E778A" w:rsidRPr="008074AD" w:rsidRDefault="001E778A" w:rsidP="00402D31">
            <w:pPr>
              <w:ind w:right="-157"/>
            </w:pPr>
            <w:r>
              <w:t>Прочие эффекты</w:t>
            </w:r>
          </w:p>
        </w:tc>
      </w:tr>
      <w:tr w:rsidR="001E778A" w:rsidTr="00402D31">
        <w:trPr>
          <w:trHeight w:val="340"/>
        </w:trPr>
        <w:tc>
          <w:tcPr>
            <w:tcW w:w="1683" w:type="pct"/>
            <w:gridSpan w:val="7"/>
            <w:tcBorders>
              <w:bottom w:val="single" w:sz="4" w:space="0" w:color="auto"/>
            </w:tcBorders>
            <w:vAlign w:val="bottom"/>
          </w:tcPr>
          <w:p w:rsidR="001E778A" w:rsidRPr="008074AD" w:rsidRDefault="001E778A" w:rsidP="00402D31">
            <w:pPr>
              <w:ind w:right="-157"/>
            </w:pPr>
          </w:p>
        </w:tc>
        <w:tc>
          <w:tcPr>
            <w:tcW w:w="742" w:type="pct"/>
            <w:gridSpan w:val="7"/>
            <w:vAlign w:val="bottom"/>
          </w:tcPr>
          <w:p w:rsidR="001E778A" w:rsidRDefault="001E778A" w:rsidP="00402D31">
            <w:pPr>
              <w:ind w:right="-157"/>
            </w:pPr>
            <w:r>
              <w:t>Материал</w:t>
            </w:r>
          </w:p>
        </w:tc>
        <w:tc>
          <w:tcPr>
            <w:tcW w:w="2574" w:type="pct"/>
            <w:gridSpan w:val="20"/>
            <w:tcBorders>
              <w:bottom w:val="single" w:sz="4" w:space="0" w:color="auto"/>
            </w:tcBorders>
            <w:vAlign w:val="bottom"/>
          </w:tcPr>
          <w:p w:rsidR="001E778A" w:rsidRDefault="001E778A" w:rsidP="00402D31">
            <w:pPr>
              <w:ind w:right="-157"/>
            </w:pPr>
          </w:p>
        </w:tc>
      </w:tr>
      <w:tr w:rsidR="001E778A" w:rsidTr="00402D31">
        <w:trPr>
          <w:trHeight w:val="397"/>
        </w:trPr>
        <w:tc>
          <w:tcPr>
            <w:tcW w:w="799" w:type="pct"/>
            <w:gridSpan w:val="2"/>
            <w:vAlign w:val="bottom"/>
          </w:tcPr>
          <w:p w:rsidR="001E778A" w:rsidRDefault="001E778A" w:rsidP="00402D31">
            <w:pPr>
              <w:ind w:right="-157"/>
            </w:pPr>
            <w:r>
              <w:t xml:space="preserve">Кому </w:t>
            </w:r>
          </w:p>
        </w:tc>
        <w:tc>
          <w:tcPr>
            <w:tcW w:w="4201" w:type="pct"/>
            <w:gridSpan w:val="32"/>
            <w:tcBorders>
              <w:bottom w:val="single" w:sz="4" w:space="0" w:color="auto"/>
            </w:tcBorders>
            <w:vAlign w:val="bottom"/>
          </w:tcPr>
          <w:p w:rsidR="001E778A" w:rsidRDefault="001E778A" w:rsidP="00402D31">
            <w:pPr>
              <w:ind w:right="-157"/>
            </w:pPr>
          </w:p>
        </w:tc>
      </w:tr>
      <w:tr w:rsidR="001E778A" w:rsidTr="00402D31">
        <w:trPr>
          <w:trHeight w:val="182"/>
        </w:trPr>
        <w:tc>
          <w:tcPr>
            <w:tcW w:w="799" w:type="pct"/>
            <w:gridSpan w:val="2"/>
          </w:tcPr>
          <w:p w:rsidR="001E778A" w:rsidRPr="00C14A7F" w:rsidRDefault="001E778A" w:rsidP="00402D31">
            <w:pPr>
              <w:ind w:right="-157"/>
              <w:rPr>
                <w:vertAlign w:val="superscript"/>
              </w:rPr>
            </w:pPr>
          </w:p>
        </w:tc>
        <w:tc>
          <w:tcPr>
            <w:tcW w:w="4201" w:type="pct"/>
            <w:gridSpan w:val="32"/>
          </w:tcPr>
          <w:p w:rsidR="001E778A" w:rsidRPr="001C2E47" w:rsidRDefault="001E778A" w:rsidP="00402D31">
            <w:pPr>
              <w:ind w:right="-157"/>
              <w:rPr>
                <w:sz w:val="20"/>
                <w:szCs w:val="20"/>
                <w:vertAlign w:val="superscript"/>
              </w:rPr>
            </w:pPr>
            <w:r w:rsidRPr="001C2E47">
              <w:rPr>
                <w:sz w:val="20"/>
                <w:szCs w:val="20"/>
                <w:vertAlign w:val="superscript"/>
              </w:rPr>
              <w:t xml:space="preserve">(Ф.И.О. для физических лиц и индивидуальных предпринимателей, организационно-правовая форма, </w:t>
            </w:r>
          </w:p>
        </w:tc>
      </w:tr>
      <w:tr w:rsidR="001E778A" w:rsidTr="00402D31">
        <w:trPr>
          <w:trHeight w:val="20"/>
        </w:trPr>
        <w:tc>
          <w:tcPr>
            <w:tcW w:w="5000" w:type="pct"/>
            <w:gridSpan w:val="34"/>
            <w:tcBorders>
              <w:bottom w:val="single" w:sz="4" w:space="0" w:color="auto"/>
            </w:tcBorders>
            <w:vAlign w:val="bottom"/>
          </w:tcPr>
          <w:p w:rsidR="001E778A" w:rsidRPr="00B81255" w:rsidRDefault="001E778A" w:rsidP="00402D31">
            <w:pPr>
              <w:ind w:right="-157"/>
            </w:pPr>
          </w:p>
        </w:tc>
      </w:tr>
      <w:tr w:rsidR="001E778A" w:rsidTr="00402D31">
        <w:trPr>
          <w:trHeight w:val="258"/>
        </w:trPr>
        <w:tc>
          <w:tcPr>
            <w:tcW w:w="5000" w:type="pct"/>
            <w:gridSpan w:val="34"/>
            <w:tcBorders>
              <w:top w:val="single" w:sz="4" w:space="0" w:color="auto"/>
            </w:tcBorders>
          </w:tcPr>
          <w:p w:rsidR="001E778A" w:rsidRPr="001C2E47" w:rsidRDefault="001E778A" w:rsidP="00402D31">
            <w:pPr>
              <w:ind w:right="-157"/>
              <w:jc w:val="center"/>
              <w:rPr>
                <w:sz w:val="20"/>
                <w:szCs w:val="20"/>
                <w:vertAlign w:val="superscript"/>
              </w:rPr>
            </w:pPr>
            <w:r w:rsidRPr="001C2E47">
              <w:rPr>
                <w:sz w:val="20"/>
                <w:szCs w:val="20"/>
                <w:vertAlign w:val="superscript"/>
              </w:rPr>
              <w:t>наименование – для юридических лиц)</w:t>
            </w:r>
          </w:p>
        </w:tc>
      </w:tr>
      <w:tr w:rsidR="001E778A" w:rsidTr="00402D31">
        <w:trPr>
          <w:trHeight w:val="20"/>
        </w:trPr>
        <w:tc>
          <w:tcPr>
            <w:tcW w:w="1337" w:type="pct"/>
            <w:gridSpan w:val="6"/>
            <w:vAlign w:val="bottom"/>
          </w:tcPr>
          <w:p w:rsidR="001E778A" w:rsidRPr="00C14A7F" w:rsidRDefault="001E778A" w:rsidP="00402D31">
            <w:pPr>
              <w:ind w:right="-157"/>
            </w:pPr>
            <w:r>
              <w:t>Адрес регистрации:</w:t>
            </w:r>
          </w:p>
        </w:tc>
        <w:tc>
          <w:tcPr>
            <w:tcW w:w="3663" w:type="pct"/>
            <w:gridSpan w:val="28"/>
            <w:tcBorders>
              <w:bottom w:val="single" w:sz="4" w:space="0" w:color="auto"/>
            </w:tcBorders>
          </w:tcPr>
          <w:p w:rsidR="001E778A" w:rsidRPr="00C14A7F" w:rsidRDefault="001E778A" w:rsidP="00402D31">
            <w:pPr>
              <w:ind w:right="-157"/>
              <w:jc w:val="both"/>
            </w:pPr>
          </w:p>
        </w:tc>
      </w:tr>
      <w:tr w:rsidR="001E778A" w:rsidTr="00402D31">
        <w:trPr>
          <w:trHeight w:val="170"/>
        </w:trPr>
        <w:tc>
          <w:tcPr>
            <w:tcW w:w="1337" w:type="pct"/>
            <w:gridSpan w:val="6"/>
          </w:tcPr>
          <w:p w:rsidR="001E778A" w:rsidRPr="001C2E47" w:rsidRDefault="001E778A" w:rsidP="00402D31">
            <w:pPr>
              <w:ind w:right="-157"/>
              <w:jc w:val="both"/>
              <w:rPr>
                <w:sz w:val="20"/>
                <w:szCs w:val="20"/>
              </w:rPr>
            </w:pPr>
          </w:p>
        </w:tc>
        <w:tc>
          <w:tcPr>
            <w:tcW w:w="3663" w:type="pct"/>
            <w:gridSpan w:val="28"/>
          </w:tcPr>
          <w:p w:rsidR="001E778A" w:rsidRPr="001C2E47" w:rsidRDefault="001E778A" w:rsidP="00402D31">
            <w:pPr>
              <w:ind w:left="-124" w:right="-157"/>
              <w:jc w:val="both"/>
              <w:rPr>
                <w:sz w:val="20"/>
                <w:szCs w:val="20"/>
                <w:vertAlign w:val="superscript"/>
              </w:rPr>
            </w:pPr>
            <w:r>
              <w:rPr>
                <w:sz w:val="20"/>
                <w:szCs w:val="20"/>
                <w:vertAlign w:val="superscript"/>
              </w:rPr>
              <w:t>(</w:t>
            </w:r>
            <w:r w:rsidRPr="001C2E47">
              <w:rPr>
                <w:sz w:val="20"/>
                <w:szCs w:val="20"/>
                <w:vertAlign w:val="superscript"/>
              </w:rPr>
              <w:t>Фактического проживания, адрес местонахождения (юридического и (или) фактического)</w:t>
            </w:r>
          </w:p>
        </w:tc>
      </w:tr>
      <w:tr w:rsidR="001E778A" w:rsidTr="00402D31">
        <w:trPr>
          <w:trHeight w:val="20"/>
        </w:trPr>
        <w:tc>
          <w:tcPr>
            <w:tcW w:w="5000" w:type="pct"/>
            <w:gridSpan w:val="34"/>
            <w:tcBorders>
              <w:bottom w:val="single" w:sz="4" w:space="0" w:color="auto"/>
            </w:tcBorders>
          </w:tcPr>
          <w:p w:rsidR="001E778A" w:rsidRDefault="001E778A" w:rsidP="00402D31">
            <w:pPr>
              <w:ind w:right="-157"/>
              <w:jc w:val="both"/>
            </w:pPr>
          </w:p>
        </w:tc>
      </w:tr>
      <w:tr w:rsidR="001E778A" w:rsidTr="00402D31">
        <w:trPr>
          <w:trHeight w:val="340"/>
        </w:trPr>
        <w:tc>
          <w:tcPr>
            <w:tcW w:w="5000" w:type="pct"/>
            <w:gridSpan w:val="34"/>
            <w:tcBorders>
              <w:top w:val="single" w:sz="4" w:space="0" w:color="auto"/>
              <w:bottom w:val="single" w:sz="4" w:space="0" w:color="auto"/>
            </w:tcBorders>
            <w:vAlign w:val="bottom"/>
          </w:tcPr>
          <w:p w:rsidR="001E778A" w:rsidRDefault="001E778A" w:rsidP="00402D31">
            <w:pPr>
              <w:ind w:right="-157"/>
            </w:pPr>
          </w:p>
        </w:tc>
      </w:tr>
      <w:tr w:rsidR="001E778A" w:rsidTr="00402D31">
        <w:trPr>
          <w:trHeight w:val="397"/>
        </w:trPr>
        <w:tc>
          <w:tcPr>
            <w:tcW w:w="2288" w:type="pct"/>
            <w:gridSpan w:val="12"/>
            <w:tcBorders>
              <w:top w:val="single" w:sz="4" w:space="0" w:color="auto"/>
            </w:tcBorders>
            <w:vAlign w:val="bottom"/>
          </w:tcPr>
          <w:p w:rsidR="001E778A" w:rsidRDefault="001E778A" w:rsidP="00402D31">
            <w:pPr>
              <w:ind w:right="-157"/>
            </w:pPr>
            <w:r>
              <w:t>Ф.И.О. руководителя организации:</w:t>
            </w:r>
          </w:p>
        </w:tc>
        <w:tc>
          <w:tcPr>
            <w:tcW w:w="2712" w:type="pct"/>
            <w:gridSpan w:val="22"/>
            <w:tcBorders>
              <w:top w:val="single" w:sz="4" w:space="0" w:color="auto"/>
              <w:bottom w:val="single" w:sz="4" w:space="0" w:color="auto"/>
            </w:tcBorders>
            <w:vAlign w:val="bottom"/>
          </w:tcPr>
          <w:p w:rsidR="001E778A" w:rsidRDefault="001E778A" w:rsidP="00402D31">
            <w:pPr>
              <w:ind w:right="-157"/>
            </w:pPr>
          </w:p>
        </w:tc>
      </w:tr>
      <w:tr w:rsidR="001E778A" w:rsidTr="00402D31">
        <w:trPr>
          <w:trHeight w:val="397"/>
        </w:trPr>
        <w:tc>
          <w:tcPr>
            <w:tcW w:w="5000" w:type="pct"/>
            <w:gridSpan w:val="34"/>
            <w:tcBorders>
              <w:bottom w:val="single" w:sz="4" w:space="0" w:color="auto"/>
            </w:tcBorders>
            <w:vAlign w:val="bottom"/>
          </w:tcPr>
          <w:p w:rsidR="001E778A" w:rsidRDefault="001E778A" w:rsidP="00402D31">
            <w:pPr>
              <w:ind w:right="-157"/>
            </w:pPr>
          </w:p>
        </w:tc>
      </w:tr>
      <w:tr w:rsidR="001E778A" w:rsidTr="00402D31">
        <w:trPr>
          <w:trHeight w:val="283"/>
        </w:trPr>
        <w:tc>
          <w:tcPr>
            <w:tcW w:w="1772" w:type="pct"/>
            <w:gridSpan w:val="8"/>
            <w:tcBorders>
              <w:top w:val="single" w:sz="4" w:space="0" w:color="auto"/>
            </w:tcBorders>
            <w:vAlign w:val="bottom"/>
          </w:tcPr>
          <w:p w:rsidR="001E778A" w:rsidRDefault="001E778A" w:rsidP="00402D31">
            <w:pPr>
              <w:ind w:right="-157"/>
            </w:pPr>
            <w:r>
              <w:t>Телефон/факс:</w:t>
            </w:r>
          </w:p>
        </w:tc>
        <w:tc>
          <w:tcPr>
            <w:tcW w:w="3228" w:type="pct"/>
            <w:gridSpan w:val="26"/>
            <w:tcBorders>
              <w:top w:val="single" w:sz="4" w:space="0" w:color="auto"/>
              <w:bottom w:val="single" w:sz="4" w:space="0" w:color="auto"/>
            </w:tcBorders>
            <w:vAlign w:val="bottom"/>
          </w:tcPr>
          <w:p w:rsidR="001E778A" w:rsidRDefault="001E778A" w:rsidP="00402D31">
            <w:pPr>
              <w:ind w:right="-157"/>
            </w:pPr>
          </w:p>
        </w:tc>
      </w:tr>
      <w:tr w:rsidR="001E778A" w:rsidTr="00402D31">
        <w:trPr>
          <w:trHeight w:val="283"/>
        </w:trPr>
        <w:tc>
          <w:tcPr>
            <w:tcW w:w="1772" w:type="pct"/>
            <w:gridSpan w:val="8"/>
            <w:vAlign w:val="bottom"/>
          </w:tcPr>
          <w:p w:rsidR="001E778A" w:rsidRDefault="001E778A" w:rsidP="00402D31">
            <w:pPr>
              <w:ind w:right="-157"/>
            </w:pPr>
            <w:r>
              <w:t>Адрес электронной почты:</w:t>
            </w:r>
          </w:p>
        </w:tc>
        <w:tc>
          <w:tcPr>
            <w:tcW w:w="3228" w:type="pct"/>
            <w:gridSpan w:val="26"/>
            <w:tcBorders>
              <w:top w:val="single" w:sz="4" w:space="0" w:color="auto"/>
              <w:bottom w:val="single" w:sz="4" w:space="0" w:color="auto"/>
            </w:tcBorders>
            <w:vAlign w:val="bottom"/>
          </w:tcPr>
          <w:p w:rsidR="001E778A" w:rsidRDefault="001E778A" w:rsidP="00402D31">
            <w:pPr>
              <w:ind w:right="-157"/>
            </w:pPr>
          </w:p>
        </w:tc>
      </w:tr>
      <w:tr w:rsidR="001E778A" w:rsidTr="00402D31">
        <w:trPr>
          <w:trHeight w:val="510"/>
        </w:trPr>
        <w:tc>
          <w:tcPr>
            <w:tcW w:w="3961" w:type="pct"/>
            <w:gridSpan w:val="26"/>
            <w:vAlign w:val="bottom"/>
          </w:tcPr>
          <w:p w:rsidR="001E778A" w:rsidRDefault="001E778A" w:rsidP="00402D31">
            <w:pPr>
              <w:ind w:right="-157"/>
            </w:pPr>
            <w:r>
              <w:t>Должность, Ф.И.О. физического лица, подавшего заявление:</w:t>
            </w:r>
          </w:p>
        </w:tc>
        <w:tc>
          <w:tcPr>
            <w:tcW w:w="1039" w:type="pct"/>
            <w:gridSpan w:val="8"/>
            <w:tcBorders>
              <w:bottom w:val="single" w:sz="4" w:space="0" w:color="auto"/>
            </w:tcBorders>
            <w:vAlign w:val="bottom"/>
          </w:tcPr>
          <w:p w:rsidR="001E778A" w:rsidRDefault="001E778A" w:rsidP="00402D31">
            <w:pPr>
              <w:ind w:right="-157"/>
            </w:pPr>
          </w:p>
        </w:tc>
      </w:tr>
      <w:tr w:rsidR="001E778A" w:rsidTr="00402D31">
        <w:trPr>
          <w:trHeight w:val="397"/>
        </w:trPr>
        <w:tc>
          <w:tcPr>
            <w:tcW w:w="5000" w:type="pct"/>
            <w:gridSpan w:val="34"/>
            <w:tcBorders>
              <w:bottom w:val="single" w:sz="4" w:space="0" w:color="auto"/>
            </w:tcBorders>
            <w:vAlign w:val="bottom"/>
          </w:tcPr>
          <w:p w:rsidR="001E778A" w:rsidRDefault="001E778A" w:rsidP="00402D31">
            <w:pPr>
              <w:ind w:right="-157"/>
            </w:pPr>
          </w:p>
        </w:tc>
      </w:tr>
      <w:tr w:rsidR="001E778A" w:rsidTr="00402D31">
        <w:trPr>
          <w:trHeight w:val="397"/>
        </w:trPr>
        <w:tc>
          <w:tcPr>
            <w:tcW w:w="5000" w:type="pct"/>
            <w:gridSpan w:val="34"/>
            <w:tcBorders>
              <w:top w:val="single" w:sz="4" w:space="0" w:color="auto"/>
              <w:bottom w:val="single" w:sz="4" w:space="0" w:color="auto"/>
            </w:tcBorders>
            <w:vAlign w:val="bottom"/>
          </w:tcPr>
          <w:p w:rsidR="001E778A" w:rsidRDefault="001E778A" w:rsidP="00402D31">
            <w:pPr>
              <w:ind w:right="-157"/>
            </w:pPr>
          </w:p>
        </w:tc>
      </w:tr>
      <w:tr w:rsidR="001E778A" w:rsidTr="00402D31">
        <w:trPr>
          <w:trHeight w:val="397"/>
        </w:trPr>
        <w:tc>
          <w:tcPr>
            <w:tcW w:w="1772" w:type="pct"/>
            <w:gridSpan w:val="8"/>
            <w:tcBorders>
              <w:top w:val="single" w:sz="4" w:space="0" w:color="auto"/>
            </w:tcBorders>
            <w:vAlign w:val="bottom"/>
          </w:tcPr>
          <w:p w:rsidR="001E778A" w:rsidRDefault="001E778A" w:rsidP="00402D31">
            <w:pPr>
              <w:ind w:right="-157"/>
            </w:pPr>
            <w:r>
              <w:t>Телефон/факс:</w:t>
            </w:r>
          </w:p>
        </w:tc>
        <w:tc>
          <w:tcPr>
            <w:tcW w:w="3228" w:type="pct"/>
            <w:gridSpan w:val="26"/>
            <w:tcBorders>
              <w:top w:val="single" w:sz="4" w:space="0" w:color="auto"/>
              <w:bottom w:val="single" w:sz="4" w:space="0" w:color="auto"/>
            </w:tcBorders>
            <w:vAlign w:val="bottom"/>
          </w:tcPr>
          <w:p w:rsidR="001E778A" w:rsidRDefault="001E778A" w:rsidP="00402D31">
            <w:pPr>
              <w:ind w:right="-157"/>
            </w:pPr>
          </w:p>
        </w:tc>
      </w:tr>
      <w:tr w:rsidR="001E778A" w:rsidTr="00402D31">
        <w:trPr>
          <w:trHeight w:val="397"/>
        </w:trPr>
        <w:tc>
          <w:tcPr>
            <w:tcW w:w="1772" w:type="pct"/>
            <w:gridSpan w:val="8"/>
            <w:vAlign w:val="bottom"/>
          </w:tcPr>
          <w:p w:rsidR="001E778A" w:rsidRDefault="001E778A" w:rsidP="00402D31">
            <w:pPr>
              <w:ind w:right="-157"/>
            </w:pPr>
            <w:r>
              <w:t>Адрес электронной почты:</w:t>
            </w:r>
          </w:p>
        </w:tc>
        <w:tc>
          <w:tcPr>
            <w:tcW w:w="3228" w:type="pct"/>
            <w:gridSpan w:val="26"/>
            <w:tcBorders>
              <w:top w:val="single" w:sz="4" w:space="0" w:color="auto"/>
              <w:bottom w:val="single" w:sz="4" w:space="0" w:color="auto"/>
            </w:tcBorders>
            <w:vAlign w:val="bottom"/>
          </w:tcPr>
          <w:p w:rsidR="001E778A" w:rsidRDefault="001E778A" w:rsidP="00402D31">
            <w:pPr>
              <w:ind w:right="-157"/>
            </w:pPr>
          </w:p>
        </w:tc>
      </w:tr>
      <w:tr w:rsidR="001E778A" w:rsidTr="00402D31">
        <w:trPr>
          <w:trHeight w:val="397"/>
        </w:trPr>
        <w:tc>
          <w:tcPr>
            <w:tcW w:w="5000" w:type="pct"/>
            <w:gridSpan w:val="34"/>
            <w:tcBorders>
              <w:bottom w:val="single" w:sz="4" w:space="0" w:color="auto"/>
            </w:tcBorders>
            <w:vAlign w:val="bottom"/>
          </w:tcPr>
          <w:p w:rsidR="001E778A" w:rsidRDefault="001E778A" w:rsidP="00402D31">
            <w:pPr>
              <w:ind w:right="-157"/>
            </w:pPr>
          </w:p>
        </w:tc>
      </w:tr>
      <w:tr w:rsidR="001E778A" w:rsidTr="00402D31">
        <w:trPr>
          <w:trHeight w:val="470"/>
        </w:trPr>
        <w:tc>
          <w:tcPr>
            <w:tcW w:w="5000" w:type="pct"/>
            <w:gridSpan w:val="34"/>
          </w:tcPr>
          <w:p w:rsidR="001E778A" w:rsidRDefault="001E778A" w:rsidP="00402D31">
            <w:pPr>
              <w:jc w:val="both"/>
            </w:pPr>
          </w:p>
        </w:tc>
      </w:tr>
      <w:tr w:rsidR="001E778A" w:rsidTr="00402D31">
        <w:trPr>
          <w:trHeight w:val="209"/>
        </w:trPr>
        <w:tc>
          <w:tcPr>
            <w:tcW w:w="1047" w:type="pct"/>
            <w:gridSpan w:val="3"/>
          </w:tcPr>
          <w:p w:rsidR="001E778A" w:rsidRDefault="001E778A" w:rsidP="00402D31">
            <w:pPr>
              <w:jc w:val="both"/>
            </w:pPr>
          </w:p>
        </w:tc>
        <w:tc>
          <w:tcPr>
            <w:tcW w:w="1634" w:type="pct"/>
            <w:gridSpan w:val="13"/>
            <w:tcBorders>
              <w:bottom w:val="single" w:sz="4" w:space="0" w:color="auto"/>
            </w:tcBorders>
          </w:tcPr>
          <w:p w:rsidR="001E778A" w:rsidRDefault="001E778A" w:rsidP="00402D31">
            <w:pPr>
              <w:jc w:val="both"/>
            </w:pPr>
          </w:p>
        </w:tc>
        <w:tc>
          <w:tcPr>
            <w:tcW w:w="198" w:type="pct"/>
          </w:tcPr>
          <w:p w:rsidR="001E778A" w:rsidRDefault="001E778A" w:rsidP="00402D31">
            <w:pPr>
              <w:jc w:val="both"/>
            </w:pPr>
            <w:r>
              <w:t>/</w:t>
            </w:r>
          </w:p>
        </w:tc>
        <w:tc>
          <w:tcPr>
            <w:tcW w:w="1919" w:type="pct"/>
            <w:gridSpan w:val="16"/>
            <w:tcBorders>
              <w:bottom w:val="single" w:sz="4" w:space="0" w:color="auto"/>
            </w:tcBorders>
          </w:tcPr>
          <w:p w:rsidR="001E778A" w:rsidRDefault="001E778A" w:rsidP="00402D31">
            <w:pPr>
              <w:jc w:val="both"/>
            </w:pPr>
          </w:p>
        </w:tc>
        <w:tc>
          <w:tcPr>
            <w:tcW w:w="203" w:type="pct"/>
          </w:tcPr>
          <w:p w:rsidR="001E778A" w:rsidRDefault="001E778A" w:rsidP="00402D31">
            <w:pPr>
              <w:jc w:val="both"/>
            </w:pPr>
            <w:r>
              <w:t>/</w:t>
            </w:r>
          </w:p>
        </w:tc>
      </w:tr>
      <w:tr w:rsidR="001E778A" w:rsidTr="00402D31">
        <w:trPr>
          <w:trHeight w:val="209"/>
        </w:trPr>
        <w:tc>
          <w:tcPr>
            <w:tcW w:w="1047" w:type="pct"/>
            <w:gridSpan w:val="3"/>
          </w:tcPr>
          <w:p w:rsidR="001E778A" w:rsidRDefault="001E778A" w:rsidP="00402D31">
            <w:pPr>
              <w:jc w:val="both"/>
            </w:pPr>
          </w:p>
        </w:tc>
        <w:tc>
          <w:tcPr>
            <w:tcW w:w="1634" w:type="pct"/>
            <w:gridSpan w:val="13"/>
          </w:tcPr>
          <w:p w:rsidR="001E778A" w:rsidRPr="001C2E47" w:rsidRDefault="001E778A" w:rsidP="00402D31">
            <w:pPr>
              <w:jc w:val="center"/>
              <w:rPr>
                <w:sz w:val="20"/>
                <w:szCs w:val="20"/>
                <w:vertAlign w:val="superscript"/>
              </w:rPr>
            </w:pPr>
            <w:r w:rsidRPr="001C2E47">
              <w:rPr>
                <w:sz w:val="20"/>
                <w:szCs w:val="20"/>
                <w:vertAlign w:val="superscript"/>
              </w:rPr>
              <w:t>Подпись заявителя</w:t>
            </w:r>
          </w:p>
        </w:tc>
        <w:tc>
          <w:tcPr>
            <w:tcW w:w="198" w:type="pct"/>
          </w:tcPr>
          <w:p w:rsidR="001E778A" w:rsidRPr="001C2E47" w:rsidRDefault="001E778A" w:rsidP="00402D31">
            <w:pPr>
              <w:jc w:val="center"/>
              <w:rPr>
                <w:sz w:val="20"/>
                <w:szCs w:val="20"/>
                <w:vertAlign w:val="superscript"/>
              </w:rPr>
            </w:pPr>
          </w:p>
        </w:tc>
        <w:tc>
          <w:tcPr>
            <w:tcW w:w="1919" w:type="pct"/>
            <w:gridSpan w:val="16"/>
          </w:tcPr>
          <w:p w:rsidR="001E778A" w:rsidRPr="001C2E47" w:rsidRDefault="001E778A" w:rsidP="00402D31">
            <w:pPr>
              <w:jc w:val="center"/>
              <w:rPr>
                <w:sz w:val="20"/>
                <w:szCs w:val="20"/>
                <w:vertAlign w:val="superscript"/>
              </w:rPr>
            </w:pPr>
            <w:r w:rsidRPr="001C2E47">
              <w:rPr>
                <w:sz w:val="20"/>
                <w:szCs w:val="20"/>
                <w:vertAlign w:val="superscript"/>
              </w:rPr>
              <w:t>Расшифровка подписи</w:t>
            </w:r>
          </w:p>
        </w:tc>
        <w:tc>
          <w:tcPr>
            <w:tcW w:w="203" w:type="pct"/>
          </w:tcPr>
          <w:p w:rsidR="001E778A" w:rsidRDefault="001E778A" w:rsidP="00402D31">
            <w:pPr>
              <w:jc w:val="both"/>
            </w:pPr>
          </w:p>
        </w:tc>
      </w:tr>
      <w:tr w:rsidR="001E778A" w:rsidTr="00402D31">
        <w:trPr>
          <w:trHeight w:val="209"/>
        </w:trPr>
        <w:tc>
          <w:tcPr>
            <w:tcW w:w="1047" w:type="pct"/>
            <w:gridSpan w:val="3"/>
          </w:tcPr>
          <w:p w:rsidR="001E778A" w:rsidRDefault="001E778A" w:rsidP="00402D31">
            <w:pPr>
              <w:jc w:val="both"/>
            </w:pPr>
          </w:p>
        </w:tc>
        <w:tc>
          <w:tcPr>
            <w:tcW w:w="1634" w:type="pct"/>
            <w:gridSpan w:val="13"/>
          </w:tcPr>
          <w:p w:rsidR="001E778A" w:rsidRPr="001C2E47" w:rsidRDefault="001E778A" w:rsidP="00402D31">
            <w:pPr>
              <w:jc w:val="center"/>
              <w:rPr>
                <w:sz w:val="20"/>
                <w:szCs w:val="20"/>
                <w:vertAlign w:val="superscript"/>
              </w:rPr>
            </w:pPr>
            <w:r w:rsidRPr="001C2E47">
              <w:rPr>
                <w:sz w:val="20"/>
                <w:szCs w:val="20"/>
                <w:vertAlign w:val="superscript"/>
              </w:rPr>
              <w:t>М.П.</w:t>
            </w:r>
          </w:p>
        </w:tc>
        <w:tc>
          <w:tcPr>
            <w:tcW w:w="2319" w:type="pct"/>
            <w:gridSpan w:val="18"/>
          </w:tcPr>
          <w:p w:rsidR="001E778A" w:rsidRPr="001C2E47" w:rsidRDefault="001E778A" w:rsidP="00402D31">
            <w:pPr>
              <w:ind w:right="-144"/>
              <w:jc w:val="both"/>
              <w:rPr>
                <w:sz w:val="20"/>
                <w:szCs w:val="20"/>
              </w:rPr>
            </w:pPr>
          </w:p>
        </w:tc>
      </w:tr>
      <w:tr w:rsidR="001E778A" w:rsidTr="00402D31">
        <w:trPr>
          <w:trHeight w:val="209"/>
        </w:trPr>
        <w:tc>
          <w:tcPr>
            <w:tcW w:w="1047" w:type="pct"/>
            <w:gridSpan w:val="3"/>
          </w:tcPr>
          <w:p w:rsidR="001E778A" w:rsidRDefault="001E778A" w:rsidP="00402D31">
            <w:pPr>
              <w:jc w:val="both"/>
            </w:pPr>
          </w:p>
        </w:tc>
        <w:tc>
          <w:tcPr>
            <w:tcW w:w="1167" w:type="pct"/>
            <w:gridSpan w:val="8"/>
            <w:vAlign w:val="bottom"/>
          </w:tcPr>
          <w:p w:rsidR="001E778A" w:rsidRPr="00F30A15" w:rsidRDefault="001E778A" w:rsidP="00402D31">
            <w:pPr>
              <w:rPr>
                <w:vertAlign w:val="superscript"/>
              </w:rPr>
            </w:pPr>
          </w:p>
        </w:tc>
        <w:tc>
          <w:tcPr>
            <w:tcW w:w="148" w:type="pct"/>
            <w:gridSpan w:val="2"/>
            <w:vAlign w:val="bottom"/>
          </w:tcPr>
          <w:p w:rsidR="001E778A" w:rsidRPr="001C2E47" w:rsidRDefault="001E778A" w:rsidP="00402D31">
            <w:pPr>
              <w:ind w:left="-132" w:right="-155"/>
              <w:jc w:val="center"/>
            </w:pPr>
            <w:r w:rsidRPr="001C2E47">
              <w:t>«</w:t>
            </w:r>
          </w:p>
        </w:tc>
        <w:tc>
          <w:tcPr>
            <w:tcW w:w="319" w:type="pct"/>
            <w:gridSpan w:val="3"/>
            <w:tcBorders>
              <w:bottom w:val="single" w:sz="4" w:space="0" w:color="auto"/>
            </w:tcBorders>
            <w:vAlign w:val="bottom"/>
          </w:tcPr>
          <w:p w:rsidR="001E778A" w:rsidRPr="001C2E47" w:rsidRDefault="001E778A" w:rsidP="00402D31">
            <w:pPr>
              <w:jc w:val="center"/>
            </w:pPr>
          </w:p>
        </w:tc>
        <w:tc>
          <w:tcPr>
            <w:tcW w:w="198" w:type="pct"/>
            <w:vAlign w:val="bottom"/>
          </w:tcPr>
          <w:p w:rsidR="001E778A" w:rsidRPr="001C2E47" w:rsidRDefault="001E778A" w:rsidP="00402D31">
            <w:pPr>
              <w:ind w:right="-108"/>
            </w:pPr>
            <w:r w:rsidRPr="001C2E47">
              <w:t>»</w:t>
            </w:r>
          </w:p>
        </w:tc>
        <w:tc>
          <w:tcPr>
            <w:tcW w:w="1329" w:type="pct"/>
            <w:gridSpan w:val="12"/>
            <w:tcBorders>
              <w:bottom w:val="single" w:sz="4" w:space="0" w:color="auto"/>
            </w:tcBorders>
            <w:vAlign w:val="bottom"/>
          </w:tcPr>
          <w:p w:rsidR="001E778A" w:rsidRPr="00F30A15" w:rsidRDefault="001E778A" w:rsidP="00402D31"/>
        </w:tc>
        <w:tc>
          <w:tcPr>
            <w:tcW w:w="221" w:type="pct"/>
            <w:gridSpan w:val="2"/>
            <w:vAlign w:val="bottom"/>
          </w:tcPr>
          <w:p w:rsidR="001E778A" w:rsidRPr="00F30A15" w:rsidRDefault="001E778A" w:rsidP="00402D31">
            <w:pPr>
              <w:ind w:right="-130"/>
            </w:pPr>
            <w:r>
              <w:t>20</w:t>
            </w:r>
          </w:p>
        </w:tc>
        <w:tc>
          <w:tcPr>
            <w:tcW w:w="369" w:type="pct"/>
            <w:gridSpan w:val="2"/>
            <w:tcBorders>
              <w:bottom w:val="single" w:sz="4" w:space="0" w:color="auto"/>
            </w:tcBorders>
            <w:vAlign w:val="bottom"/>
          </w:tcPr>
          <w:p w:rsidR="001E778A" w:rsidRPr="00F30A15" w:rsidRDefault="001E778A" w:rsidP="00402D31"/>
        </w:tc>
        <w:tc>
          <w:tcPr>
            <w:tcW w:w="203" w:type="pct"/>
            <w:vAlign w:val="bottom"/>
          </w:tcPr>
          <w:p w:rsidR="001E778A" w:rsidRDefault="001E778A" w:rsidP="00402D31">
            <w:pPr>
              <w:ind w:right="-144"/>
            </w:pPr>
            <w:r>
              <w:t>г.</w:t>
            </w:r>
          </w:p>
        </w:tc>
      </w:tr>
      <w:tr w:rsidR="001E778A" w:rsidTr="00402D31">
        <w:trPr>
          <w:trHeight w:val="209"/>
        </w:trPr>
        <w:tc>
          <w:tcPr>
            <w:tcW w:w="2878" w:type="pct"/>
            <w:gridSpan w:val="17"/>
          </w:tcPr>
          <w:p w:rsidR="001E778A" w:rsidRPr="00F30A15" w:rsidRDefault="001E778A" w:rsidP="00402D31">
            <w:pPr>
              <w:jc w:val="center"/>
              <w:rPr>
                <w:vertAlign w:val="superscript"/>
              </w:rPr>
            </w:pPr>
          </w:p>
        </w:tc>
        <w:tc>
          <w:tcPr>
            <w:tcW w:w="1329" w:type="pct"/>
            <w:gridSpan w:val="12"/>
          </w:tcPr>
          <w:p w:rsidR="001E778A" w:rsidRPr="001C2E47" w:rsidRDefault="001E778A" w:rsidP="00402D31">
            <w:pPr>
              <w:jc w:val="center"/>
              <w:rPr>
                <w:sz w:val="20"/>
                <w:szCs w:val="20"/>
                <w:vertAlign w:val="superscript"/>
              </w:rPr>
            </w:pPr>
            <w:r w:rsidRPr="001C2E47">
              <w:rPr>
                <w:sz w:val="20"/>
                <w:szCs w:val="20"/>
                <w:vertAlign w:val="superscript"/>
              </w:rPr>
              <w:t>Дата</w:t>
            </w:r>
          </w:p>
        </w:tc>
        <w:tc>
          <w:tcPr>
            <w:tcW w:w="221" w:type="pct"/>
            <w:gridSpan w:val="2"/>
          </w:tcPr>
          <w:p w:rsidR="001E778A" w:rsidRDefault="001E778A" w:rsidP="00402D31">
            <w:pPr>
              <w:ind w:right="-130"/>
              <w:jc w:val="center"/>
            </w:pPr>
          </w:p>
        </w:tc>
        <w:tc>
          <w:tcPr>
            <w:tcW w:w="369" w:type="pct"/>
            <w:gridSpan w:val="2"/>
          </w:tcPr>
          <w:p w:rsidR="001E778A" w:rsidRPr="00F30A15" w:rsidRDefault="001E778A" w:rsidP="00402D31">
            <w:pPr>
              <w:jc w:val="center"/>
            </w:pPr>
          </w:p>
        </w:tc>
        <w:tc>
          <w:tcPr>
            <w:tcW w:w="203" w:type="pct"/>
          </w:tcPr>
          <w:p w:rsidR="001E778A" w:rsidRDefault="001E778A" w:rsidP="00402D31">
            <w:pPr>
              <w:ind w:right="-144"/>
              <w:jc w:val="both"/>
            </w:pPr>
          </w:p>
        </w:tc>
      </w:tr>
    </w:tbl>
    <w:p w:rsidR="001E778A" w:rsidRDefault="001E778A" w:rsidP="001E778A"/>
    <w:tbl>
      <w:tblPr>
        <w:tblStyle w:val="a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713"/>
        <w:gridCol w:w="1263"/>
        <w:gridCol w:w="662"/>
        <w:gridCol w:w="321"/>
        <w:gridCol w:w="1236"/>
        <w:gridCol w:w="37"/>
        <w:gridCol w:w="276"/>
        <w:gridCol w:w="278"/>
        <w:gridCol w:w="282"/>
        <w:gridCol w:w="280"/>
        <w:gridCol w:w="140"/>
        <w:gridCol w:w="159"/>
        <w:gridCol w:w="197"/>
        <w:gridCol w:w="1693"/>
        <w:gridCol w:w="138"/>
        <w:gridCol w:w="280"/>
        <w:gridCol w:w="138"/>
        <w:gridCol w:w="277"/>
        <w:gridCol w:w="90"/>
        <w:gridCol w:w="302"/>
      </w:tblGrid>
      <w:tr w:rsidR="001E778A" w:rsidTr="00402D31">
        <w:trPr>
          <w:trHeight w:val="1147"/>
        </w:trPr>
        <w:tc>
          <w:tcPr>
            <w:tcW w:w="5000" w:type="pct"/>
            <w:gridSpan w:val="21"/>
            <w:vAlign w:val="center"/>
          </w:tcPr>
          <w:p w:rsidR="001E778A" w:rsidRDefault="001E778A" w:rsidP="00402D31">
            <w:pPr>
              <w:jc w:val="center"/>
              <w:rPr>
                <w:b/>
              </w:rPr>
            </w:pPr>
            <w:r w:rsidRPr="007458F8">
              <w:rPr>
                <w:b/>
              </w:rPr>
              <w:t>Согласие на обработку персональных данных</w:t>
            </w:r>
          </w:p>
          <w:p w:rsidR="001E778A" w:rsidRPr="007458F8" w:rsidRDefault="001E778A" w:rsidP="00402D31">
            <w:pPr>
              <w:jc w:val="center"/>
              <w:rPr>
                <w:b/>
              </w:rPr>
            </w:pPr>
          </w:p>
        </w:tc>
      </w:tr>
      <w:tr w:rsidR="001E778A" w:rsidTr="00402D31">
        <w:trPr>
          <w:trHeight w:val="397"/>
        </w:trPr>
        <w:tc>
          <w:tcPr>
            <w:tcW w:w="556" w:type="pct"/>
            <w:vAlign w:val="bottom"/>
          </w:tcPr>
          <w:p w:rsidR="001E778A" w:rsidRDefault="001E778A" w:rsidP="00402D31">
            <w:pPr>
              <w:jc w:val="right"/>
            </w:pPr>
            <w:r>
              <w:t>Я,</w:t>
            </w:r>
          </w:p>
        </w:tc>
        <w:tc>
          <w:tcPr>
            <w:tcW w:w="4444" w:type="pct"/>
            <w:gridSpan w:val="20"/>
            <w:tcBorders>
              <w:bottom w:val="single" w:sz="4" w:space="0" w:color="auto"/>
            </w:tcBorders>
            <w:vAlign w:val="bottom"/>
          </w:tcPr>
          <w:p w:rsidR="001E778A" w:rsidRDefault="001E778A" w:rsidP="00402D31"/>
        </w:tc>
      </w:tr>
      <w:tr w:rsidR="001E778A" w:rsidTr="00402D31">
        <w:trPr>
          <w:trHeight w:val="183"/>
        </w:trPr>
        <w:tc>
          <w:tcPr>
            <w:tcW w:w="5000" w:type="pct"/>
            <w:gridSpan w:val="21"/>
            <w:vAlign w:val="bottom"/>
          </w:tcPr>
          <w:p w:rsidR="001E778A" w:rsidRPr="001C2E47" w:rsidRDefault="001E778A" w:rsidP="00402D31">
            <w:pPr>
              <w:jc w:val="center"/>
              <w:rPr>
                <w:sz w:val="20"/>
                <w:szCs w:val="20"/>
                <w:vertAlign w:val="superscript"/>
              </w:rPr>
            </w:pPr>
            <w:r w:rsidRPr="001C2E47">
              <w:rPr>
                <w:sz w:val="20"/>
                <w:szCs w:val="20"/>
                <w:vertAlign w:val="superscript"/>
              </w:rPr>
              <w:t>Ф.И.О. полностью</w:t>
            </w:r>
          </w:p>
        </w:tc>
      </w:tr>
      <w:tr w:rsidR="001E778A" w:rsidTr="00402D31">
        <w:trPr>
          <w:trHeight w:val="397"/>
        </w:trPr>
        <w:tc>
          <w:tcPr>
            <w:tcW w:w="5000" w:type="pct"/>
            <w:gridSpan w:val="21"/>
            <w:tcBorders>
              <w:bottom w:val="single" w:sz="4" w:space="0" w:color="auto"/>
            </w:tcBorders>
            <w:vAlign w:val="bottom"/>
          </w:tcPr>
          <w:p w:rsidR="001E778A" w:rsidRPr="007458F8" w:rsidRDefault="001E778A" w:rsidP="00402D31">
            <w:pPr>
              <w:jc w:val="both"/>
            </w:pPr>
          </w:p>
        </w:tc>
      </w:tr>
      <w:tr w:rsidR="001E778A" w:rsidTr="00402D31">
        <w:trPr>
          <w:trHeight w:val="397"/>
        </w:trPr>
        <w:tc>
          <w:tcPr>
            <w:tcW w:w="5000" w:type="pct"/>
            <w:gridSpan w:val="21"/>
            <w:tcBorders>
              <w:top w:val="single" w:sz="4" w:space="0" w:color="auto"/>
            </w:tcBorders>
            <w:vAlign w:val="bottom"/>
          </w:tcPr>
          <w:p w:rsidR="001E778A" w:rsidRDefault="001E778A" w:rsidP="00402D31">
            <w:r>
              <w:t xml:space="preserve">подписавший заявление на участие в открытом аукционе на право заключения </w:t>
            </w:r>
          </w:p>
        </w:tc>
      </w:tr>
      <w:tr w:rsidR="001E778A" w:rsidTr="00402D31">
        <w:trPr>
          <w:trHeight w:val="380"/>
        </w:trPr>
        <w:tc>
          <w:tcPr>
            <w:tcW w:w="5000" w:type="pct"/>
            <w:gridSpan w:val="21"/>
            <w:vAlign w:val="bottom"/>
          </w:tcPr>
          <w:p w:rsidR="001E778A" w:rsidRDefault="001E778A" w:rsidP="00402D31">
            <w:r>
              <w:t xml:space="preserve">договоров на установку и эксплуатацию рекламных конструкций </w:t>
            </w:r>
          </w:p>
        </w:tc>
      </w:tr>
      <w:tr w:rsidR="001E778A" w:rsidTr="00402D31">
        <w:trPr>
          <w:trHeight w:val="397"/>
        </w:trPr>
        <w:tc>
          <w:tcPr>
            <w:tcW w:w="1901" w:type="pct"/>
            <w:gridSpan w:val="4"/>
            <w:vAlign w:val="bottom"/>
          </w:tcPr>
          <w:p w:rsidR="001E778A" w:rsidRDefault="001E778A" w:rsidP="00402D31">
            <w:pPr>
              <w:ind w:right="-108"/>
            </w:pPr>
            <w:r>
              <w:t>проживающий(ая) по адресу:</w:t>
            </w:r>
          </w:p>
        </w:tc>
        <w:tc>
          <w:tcPr>
            <w:tcW w:w="3099" w:type="pct"/>
            <w:gridSpan w:val="17"/>
            <w:tcBorders>
              <w:bottom w:val="single" w:sz="4" w:space="0" w:color="auto"/>
            </w:tcBorders>
            <w:vAlign w:val="bottom"/>
          </w:tcPr>
          <w:p w:rsidR="001E778A" w:rsidRDefault="001E778A" w:rsidP="00402D31"/>
        </w:tc>
      </w:tr>
      <w:tr w:rsidR="001E778A" w:rsidTr="00402D31">
        <w:trPr>
          <w:trHeight w:val="397"/>
        </w:trPr>
        <w:tc>
          <w:tcPr>
            <w:tcW w:w="5000" w:type="pct"/>
            <w:gridSpan w:val="21"/>
            <w:tcBorders>
              <w:bottom w:val="single" w:sz="4" w:space="0" w:color="auto"/>
            </w:tcBorders>
            <w:vAlign w:val="bottom"/>
          </w:tcPr>
          <w:p w:rsidR="001E778A" w:rsidRDefault="001E778A" w:rsidP="00402D31"/>
        </w:tc>
      </w:tr>
      <w:tr w:rsidR="001E778A" w:rsidTr="00402D31">
        <w:trPr>
          <w:trHeight w:val="397"/>
        </w:trPr>
        <w:tc>
          <w:tcPr>
            <w:tcW w:w="5000" w:type="pct"/>
            <w:gridSpan w:val="21"/>
            <w:tcBorders>
              <w:top w:val="single" w:sz="4" w:space="0" w:color="auto"/>
              <w:bottom w:val="single" w:sz="4" w:space="0" w:color="auto"/>
            </w:tcBorders>
            <w:vAlign w:val="bottom"/>
          </w:tcPr>
          <w:p w:rsidR="001E778A" w:rsidRDefault="001E778A" w:rsidP="00402D31"/>
        </w:tc>
      </w:tr>
      <w:tr w:rsidR="001E778A" w:rsidTr="00402D31">
        <w:trPr>
          <w:trHeight w:val="454"/>
        </w:trPr>
        <w:tc>
          <w:tcPr>
            <w:tcW w:w="3427" w:type="pct"/>
            <w:gridSpan w:val="13"/>
            <w:tcBorders>
              <w:top w:val="single" w:sz="4" w:space="0" w:color="auto"/>
            </w:tcBorders>
            <w:vAlign w:val="bottom"/>
          </w:tcPr>
          <w:p w:rsidR="001E778A" w:rsidRDefault="001E778A" w:rsidP="00402D31">
            <w:r>
              <w:t>Наименование удостоверяющего личность документа:</w:t>
            </w:r>
          </w:p>
        </w:tc>
        <w:tc>
          <w:tcPr>
            <w:tcW w:w="1573" w:type="pct"/>
            <w:gridSpan w:val="8"/>
            <w:tcBorders>
              <w:top w:val="single" w:sz="4" w:space="0" w:color="auto"/>
              <w:bottom w:val="single" w:sz="4" w:space="0" w:color="auto"/>
            </w:tcBorders>
            <w:vAlign w:val="bottom"/>
          </w:tcPr>
          <w:p w:rsidR="001E778A" w:rsidRDefault="001E778A" w:rsidP="00402D31"/>
        </w:tc>
      </w:tr>
      <w:tr w:rsidR="001E778A" w:rsidTr="00402D31">
        <w:trPr>
          <w:trHeight w:val="397"/>
        </w:trPr>
        <w:tc>
          <w:tcPr>
            <w:tcW w:w="5000" w:type="pct"/>
            <w:gridSpan w:val="21"/>
            <w:vAlign w:val="bottom"/>
          </w:tcPr>
          <w:p w:rsidR="001E778A" w:rsidRDefault="001E778A" w:rsidP="00402D31"/>
        </w:tc>
      </w:tr>
      <w:tr w:rsidR="001E778A" w:rsidTr="00402D31">
        <w:trPr>
          <w:trHeight w:val="397"/>
        </w:trPr>
        <w:tc>
          <w:tcPr>
            <w:tcW w:w="556" w:type="pct"/>
            <w:vAlign w:val="bottom"/>
          </w:tcPr>
          <w:p w:rsidR="001E778A" w:rsidRDefault="001E778A" w:rsidP="00402D31">
            <w:r>
              <w:t>Серия</w:t>
            </w:r>
          </w:p>
        </w:tc>
        <w:tc>
          <w:tcPr>
            <w:tcW w:w="1007" w:type="pct"/>
            <w:gridSpan w:val="2"/>
            <w:tcBorders>
              <w:bottom w:val="single" w:sz="4" w:space="0" w:color="auto"/>
            </w:tcBorders>
            <w:vAlign w:val="bottom"/>
          </w:tcPr>
          <w:p w:rsidR="001E778A" w:rsidRDefault="001E778A" w:rsidP="00402D31"/>
        </w:tc>
        <w:tc>
          <w:tcPr>
            <w:tcW w:w="503" w:type="pct"/>
            <w:gridSpan w:val="2"/>
            <w:vAlign w:val="bottom"/>
          </w:tcPr>
          <w:p w:rsidR="001E778A" w:rsidRDefault="001E778A" w:rsidP="00402D31">
            <w:pPr>
              <w:ind w:right="-100"/>
            </w:pPr>
            <w:r>
              <w:t>Номер</w:t>
            </w:r>
          </w:p>
        </w:tc>
        <w:tc>
          <w:tcPr>
            <w:tcW w:w="935" w:type="pct"/>
            <w:gridSpan w:val="4"/>
            <w:tcBorders>
              <w:bottom w:val="single" w:sz="4" w:space="0" w:color="auto"/>
            </w:tcBorders>
            <w:vAlign w:val="bottom"/>
          </w:tcPr>
          <w:p w:rsidR="001E778A" w:rsidRDefault="001E778A" w:rsidP="00402D31"/>
        </w:tc>
        <w:tc>
          <w:tcPr>
            <w:tcW w:w="144" w:type="pct"/>
            <w:vAlign w:val="bottom"/>
          </w:tcPr>
          <w:p w:rsidR="001E778A" w:rsidRDefault="001E778A" w:rsidP="00402D31">
            <w:pPr>
              <w:ind w:left="-105"/>
              <w:jc w:val="center"/>
            </w:pPr>
            <w:r>
              <w:t>«</w:t>
            </w:r>
          </w:p>
        </w:tc>
        <w:tc>
          <w:tcPr>
            <w:tcW w:w="217" w:type="pct"/>
            <w:gridSpan w:val="2"/>
            <w:tcBorders>
              <w:bottom w:val="single" w:sz="4" w:space="0" w:color="auto"/>
            </w:tcBorders>
            <w:vAlign w:val="bottom"/>
          </w:tcPr>
          <w:p w:rsidR="001E778A" w:rsidRDefault="001E778A" w:rsidP="00402D31">
            <w:pPr>
              <w:ind w:right="-108"/>
            </w:pPr>
          </w:p>
        </w:tc>
        <w:tc>
          <w:tcPr>
            <w:tcW w:w="144" w:type="pct"/>
            <w:gridSpan w:val="2"/>
            <w:vAlign w:val="bottom"/>
          </w:tcPr>
          <w:p w:rsidR="001E778A" w:rsidRDefault="001E778A" w:rsidP="00402D31">
            <w:pPr>
              <w:jc w:val="center"/>
            </w:pPr>
            <w:r>
              <w:t>»</w:t>
            </w:r>
          </w:p>
        </w:tc>
        <w:tc>
          <w:tcPr>
            <w:tcW w:w="933" w:type="pct"/>
            <w:gridSpan w:val="2"/>
            <w:tcBorders>
              <w:bottom w:val="single" w:sz="4" w:space="0" w:color="auto"/>
            </w:tcBorders>
            <w:vAlign w:val="bottom"/>
          </w:tcPr>
          <w:p w:rsidR="001E778A" w:rsidRDefault="001E778A" w:rsidP="00402D31"/>
        </w:tc>
        <w:tc>
          <w:tcPr>
            <w:tcW w:w="216" w:type="pct"/>
            <w:gridSpan w:val="2"/>
            <w:vAlign w:val="bottom"/>
          </w:tcPr>
          <w:p w:rsidR="001E778A" w:rsidRDefault="001E778A" w:rsidP="00402D31">
            <w:pPr>
              <w:ind w:right="-108"/>
            </w:pPr>
            <w:r>
              <w:t>20</w:t>
            </w:r>
          </w:p>
        </w:tc>
        <w:tc>
          <w:tcPr>
            <w:tcW w:w="189" w:type="pct"/>
            <w:gridSpan w:val="2"/>
            <w:tcBorders>
              <w:bottom w:val="single" w:sz="4" w:space="0" w:color="auto"/>
            </w:tcBorders>
            <w:vAlign w:val="bottom"/>
          </w:tcPr>
          <w:p w:rsidR="001E778A" w:rsidRDefault="001E778A" w:rsidP="00402D31"/>
        </w:tc>
        <w:tc>
          <w:tcPr>
            <w:tcW w:w="158" w:type="pct"/>
            <w:vAlign w:val="bottom"/>
          </w:tcPr>
          <w:p w:rsidR="001E778A" w:rsidRDefault="001E778A" w:rsidP="00402D31">
            <w:pPr>
              <w:ind w:left="-103"/>
            </w:pPr>
            <w:r>
              <w:t>г.</w:t>
            </w:r>
          </w:p>
        </w:tc>
      </w:tr>
      <w:tr w:rsidR="001E778A" w:rsidTr="00402D31">
        <w:trPr>
          <w:trHeight w:val="131"/>
        </w:trPr>
        <w:tc>
          <w:tcPr>
            <w:tcW w:w="556" w:type="pct"/>
          </w:tcPr>
          <w:p w:rsidR="001E778A" w:rsidRPr="00915369" w:rsidRDefault="001E778A" w:rsidP="00402D31">
            <w:pPr>
              <w:jc w:val="center"/>
              <w:rPr>
                <w:sz w:val="20"/>
                <w:szCs w:val="20"/>
              </w:rPr>
            </w:pPr>
          </w:p>
        </w:tc>
        <w:tc>
          <w:tcPr>
            <w:tcW w:w="1007" w:type="pct"/>
            <w:gridSpan w:val="2"/>
          </w:tcPr>
          <w:p w:rsidR="001E778A" w:rsidRPr="00915369" w:rsidRDefault="001E778A" w:rsidP="00402D31">
            <w:pPr>
              <w:jc w:val="center"/>
              <w:rPr>
                <w:sz w:val="20"/>
                <w:szCs w:val="20"/>
              </w:rPr>
            </w:pPr>
          </w:p>
        </w:tc>
        <w:tc>
          <w:tcPr>
            <w:tcW w:w="503" w:type="pct"/>
            <w:gridSpan w:val="2"/>
          </w:tcPr>
          <w:p w:rsidR="001E778A" w:rsidRPr="00915369" w:rsidRDefault="001E778A" w:rsidP="00402D31">
            <w:pPr>
              <w:jc w:val="center"/>
              <w:rPr>
                <w:sz w:val="20"/>
                <w:szCs w:val="20"/>
              </w:rPr>
            </w:pPr>
          </w:p>
        </w:tc>
        <w:tc>
          <w:tcPr>
            <w:tcW w:w="935" w:type="pct"/>
            <w:gridSpan w:val="4"/>
          </w:tcPr>
          <w:p w:rsidR="001E778A" w:rsidRPr="00915369" w:rsidRDefault="001E778A" w:rsidP="00402D31">
            <w:pPr>
              <w:jc w:val="center"/>
              <w:rPr>
                <w:sz w:val="20"/>
                <w:szCs w:val="20"/>
              </w:rPr>
            </w:pPr>
          </w:p>
        </w:tc>
        <w:tc>
          <w:tcPr>
            <w:tcW w:w="144" w:type="pct"/>
          </w:tcPr>
          <w:p w:rsidR="001E778A" w:rsidRPr="00915369" w:rsidRDefault="001E778A" w:rsidP="00402D31">
            <w:pPr>
              <w:jc w:val="center"/>
              <w:rPr>
                <w:sz w:val="20"/>
                <w:szCs w:val="20"/>
              </w:rPr>
            </w:pPr>
          </w:p>
        </w:tc>
        <w:tc>
          <w:tcPr>
            <w:tcW w:w="217" w:type="pct"/>
            <w:gridSpan w:val="2"/>
          </w:tcPr>
          <w:p w:rsidR="001E778A" w:rsidRPr="00915369" w:rsidRDefault="001E778A" w:rsidP="00402D31">
            <w:pPr>
              <w:jc w:val="center"/>
              <w:rPr>
                <w:sz w:val="20"/>
                <w:szCs w:val="20"/>
              </w:rPr>
            </w:pPr>
          </w:p>
        </w:tc>
        <w:tc>
          <w:tcPr>
            <w:tcW w:w="144" w:type="pct"/>
            <w:gridSpan w:val="2"/>
          </w:tcPr>
          <w:p w:rsidR="001E778A" w:rsidRPr="00915369" w:rsidRDefault="001E778A" w:rsidP="00402D31">
            <w:pPr>
              <w:jc w:val="center"/>
              <w:rPr>
                <w:sz w:val="20"/>
                <w:szCs w:val="20"/>
              </w:rPr>
            </w:pPr>
          </w:p>
        </w:tc>
        <w:tc>
          <w:tcPr>
            <w:tcW w:w="933" w:type="pct"/>
            <w:gridSpan w:val="2"/>
          </w:tcPr>
          <w:p w:rsidR="001E778A" w:rsidRPr="00915369" w:rsidRDefault="001E778A" w:rsidP="00402D31">
            <w:pPr>
              <w:jc w:val="center"/>
              <w:rPr>
                <w:sz w:val="20"/>
                <w:szCs w:val="20"/>
                <w:vertAlign w:val="superscript"/>
              </w:rPr>
            </w:pPr>
            <w:r w:rsidRPr="00915369">
              <w:rPr>
                <w:sz w:val="20"/>
                <w:szCs w:val="20"/>
                <w:vertAlign w:val="superscript"/>
              </w:rPr>
              <w:t>Дата выдачи</w:t>
            </w:r>
          </w:p>
        </w:tc>
        <w:tc>
          <w:tcPr>
            <w:tcW w:w="216" w:type="pct"/>
            <w:gridSpan w:val="2"/>
          </w:tcPr>
          <w:p w:rsidR="001E778A" w:rsidRPr="00915369" w:rsidRDefault="001E778A" w:rsidP="00402D31">
            <w:pPr>
              <w:jc w:val="center"/>
              <w:rPr>
                <w:sz w:val="20"/>
                <w:szCs w:val="20"/>
              </w:rPr>
            </w:pPr>
          </w:p>
        </w:tc>
        <w:tc>
          <w:tcPr>
            <w:tcW w:w="189" w:type="pct"/>
            <w:gridSpan w:val="2"/>
          </w:tcPr>
          <w:p w:rsidR="001E778A" w:rsidRPr="00915369" w:rsidRDefault="001E778A" w:rsidP="00402D31">
            <w:pPr>
              <w:jc w:val="center"/>
              <w:rPr>
                <w:sz w:val="20"/>
                <w:szCs w:val="20"/>
              </w:rPr>
            </w:pPr>
          </w:p>
        </w:tc>
        <w:tc>
          <w:tcPr>
            <w:tcW w:w="158" w:type="pct"/>
          </w:tcPr>
          <w:p w:rsidR="001E778A" w:rsidRPr="00915369" w:rsidRDefault="001E778A" w:rsidP="00402D31">
            <w:pPr>
              <w:ind w:left="-103"/>
              <w:jc w:val="center"/>
              <w:rPr>
                <w:sz w:val="20"/>
                <w:szCs w:val="20"/>
              </w:rPr>
            </w:pPr>
          </w:p>
        </w:tc>
      </w:tr>
      <w:tr w:rsidR="001E778A" w:rsidTr="00402D31">
        <w:trPr>
          <w:trHeight w:val="397"/>
        </w:trPr>
        <w:tc>
          <w:tcPr>
            <w:tcW w:w="556" w:type="pct"/>
            <w:vAlign w:val="bottom"/>
          </w:tcPr>
          <w:p w:rsidR="001E778A" w:rsidRDefault="001E778A" w:rsidP="00402D31">
            <w:pPr>
              <w:ind w:right="-108"/>
            </w:pPr>
            <w:r>
              <w:t>Выдан</w:t>
            </w:r>
          </w:p>
        </w:tc>
        <w:tc>
          <w:tcPr>
            <w:tcW w:w="4444" w:type="pct"/>
            <w:gridSpan w:val="20"/>
            <w:tcBorders>
              <w:bottom w:val="single" w:sz="4" w:space="0" w:color="auto"/>
            </w:tcBorders>
            <w:vAlign w:val="bottom"/>
          </w:tcPr>
          <w:p w:rsidR="001E778A" w:rsidRPr="00915369" w:rsidRDefault="001E778A" w:rsidP="00402D31"/>
        </w:tc>
      </w:tr>
      <w:tr w:rsidR="001E778A" w:rsidTr="00402D31">
        <w:tc>
          <w:tcPr>
            <w:tcW w:w="5000" w:type="pct"/>
            <w:gridSpan w:val="21"/>
            <w:vAlign w:val="bottom"/>
          </w:tcPr>
          <w:p w:rsidR="001E778A" w:rsidRPr="001C2E47" w:rsidRDefault="001E778A" w:rsidP="00402D31">
            <w:pPr>
              <w:jc w:val="center"/>
              <w:rPr>
                <w:sz w:val="20"/>
                <w:szCs w:val="20"/>
              </w:rPr>
            </w:pPr>
            <w:r w:rsidRPr="001C2E47">
              <w:rPr>
                <w:sz w:val="20"/>
                <w:szCs w:val="20"/>
                <w:vertAlign w:val="superscript"/>
              </w:rPr>
              <w:t>Наименование органа выдавший документ</w:t>
            </w:r>
          </w:p>
        </w:tc>
      </w:tr>
      <w:tr w:rsidR="001E778A" w:rsidTr="00402D31">
        <w:trPr>
          <w:trHeight w:val="113"/>
        </w:trPr>
        <w:tc>
          <w:tcPr>
            <w:tcW w:w="5000" w:type="pct"/>
            <w:gridSpan w:val="21"/>
            <w:vAlign w:val="bottom"/>
          </w:tcPr>
          <w:p w:rsidR="001E778A" w:rsidRDefault="001E778A" w:rsidP="00402D31">
            <w:pPr>
              <w:jc w:val="both"/>
            </w:pPr>
          </w:p>
        </w:tc>
      </w:tr>
      <w:tr w:rsidR="001E778A" w:rsidTr="00402D31">
        <w:trPr>
          <w:trHeight w:val="1005"/>
        </w:trPr>
        <w:tc>
          <w:tcPr>
            <w:tcW w:w="5000" w:type="pct"/>
            <w:gridSpan w:val="21"/>
            <w:vAlign w:val="bottom"/>
          </w:tcPr>
          <w:p w:rsidR="001E778A" w:rsidRDefault="001E778A" w:rsidP="00402D31">
            <w:pPr>
              <w:pStyle w:val="20"/>
              <w:widowControl/>
              <w:shd w:val="clear" w:color="auto" w:fill="auto"/>
              <w:spacing w:line="240" w:lineRule="auto"/>
              <w:jc w:val="both"/>
            </w:pPr>
            <w:r>
              <w:rPr>
                <w:color w:val="000000"/>
                <w:lang w:eastAsia="ru-RU" w:bidi="ru-RU"/>
              </w:rPr>
              <w:t xml:space="preserve">в соответствии со статьей 9 Федерального закона от 27 июля 2006 года </w:t>
            </w:r>
            <w:r>
              <w:rPr>
                <w:color w:val="000000"/>
                <w:lang w:val="en-US" w:bidi="en-US"/>
              </w:rPr>
              <w:t>N</w:t>
            </w:r>
            <w:r w:rsidRPr="008A1C57">
              <w:rPr>
                <w:color w:val="000000"/>
                <w:lang w:bidi="en-US"/>
              </w:rPr>
              <w:t xml:space="preserve"> </w:t>
            </w:r>
            <w:r>
              <w:rPr>
                <w:color w:val="000000"/>
                <w:lang w:eastAsia="ru-RU" w:bidi="ru-RU"/>
              </w:rPr>
              <w:t>152-ФЗ «О персональных данных» даю свое согласие Администрации муниципального образования «Чемальский район»</w:t>
            </w:r>
            <w:r>
              <w:t xml:space="preserve"> </w:t>
            </w:r>
            <w:r>
              <w:rPr>
                <w:color w:val="000000"/>
                <w:lang w:eastAsia="ru-RU" w:bidi="ru-RU"/>
              </w:rPr>
              <w:t>на обработку моих персональных данных, а именно:</w:t>
            </w:r>
          </w:p>
          <w:p w:rsidR="001E778A" w:rsidRDefault="001E778A" w:rsidP="001E778A">
            <w:pPr>
              <w:pStyle w:val="20"/>
              <w:widowControl/>
              <w:numPr>
                <w:ilvl w:val="0"/>
                <w:numId w:val="39"/>
              </w:numPr>
              <w:shd w:val="clear" w:color="auto" w:fill="auto"/>
              <w:tabs>
                <w:tab w:val="left" w:pos="408"/>
                <w:tab w:val="left" w:pos="929"/>
              </w:tabs>
              <w:spacing w:line="240" w:lineRule="auto"/>
              <w:jc w:val="both"/>
            </w:pPr>
            <w:r>
              <w:rPr>
                <w:color w:val="000000"/>
                <w:lang w:eastAsia="ru-RU" w:bidi="ru-RU"/>
              </w:rPr>
              <w:t>Фамилия, имя, отчество.</w:t>
            </w:r>
          </w:p>
          <w:p w:rsidR="001E778A" w:rsidRDefault="001E778A" w:rsidP="001E778A">
            <w:pPr>
              <w:pStyle w:val="20"/>
              <w:widowControl/>
              <w:numPr>
                <w:ilvl w:val="0"/>
                <w:numId w:val="39"/>
              </w:numPr>
              <w:shd w:val="clear" w:color="auto" w:fill="auto"/>
              <w:tabs>
                <w:tab w:val="left" w:pos="408"/>
                <w:tab w:val="left" w:pos="958"/>
              </w:tabs>
              <w:spacing w:line="240" w:lineRule="auto"/>
              <w:jc w:val="both"/>
            </w:pPr>
            <w:r>
              <w:rPr>
                <w:color w:val="000000"/>
                <w:lang w:eastAsia="ru-RU" w:bidi="ru-RU"/>
              </w:rPr>
              <w:lastRenderedPageBreak/>
              <w:t>Данные документа, удостоверяющего личность.</w:t>
            </w:r>
          </w:p>
          <w:p w:rsidR="001E778A" w:rsidRDefault="001E778A" w:rsidP="001E778A">
            <w:pPr>
              <w:pStyle w:val="20"/>
              <w:widowControl/>
              <w:numPr>
                <w:ilvl w:val="0"/>
                <w:numId w:val="39"/>
              </w:numPr>
              <w:shd w:val="clear" w:color="auto" w:fill="auto"/>
              <w:tabs>
                <w:tab w:val="left" w:pos="408"/>
                <w:tab w:val="left" w:pos="958"/>
              </w:tabs>
              <w:spacing w:line="240" w:lineRule="auto"/>
              <w:jc w:val="both"/>
            </w:pPr>
            <w:r>
              <w:rPr>
                <w:color w:val="000000"/>
                <w:lang w:eastAsia="ru-RU" w:bidi="ru-RU"/>
              </w:rPr>
              <w:t>Адрес места жительства и адрес фактического проживания.</w:t>
            </w:r>
          </w:p>
          <w:p w:rsidR="001E778A" w:rsidRDefault="001E778A" w:rsidP="001E778A">
            <w:pPr>
              <w:pStyle w:val="20"/>
              <w:widowControl/>
              <w:numPr>
                <w:ilvl w:val="0"/>
                <w:numId w:val="39"/>
              </w:numPr>
              <w:shd w:val="clear" w:color="auto" w:fill="auto"/>
              <w:tabs>
                <w:tab w:val="left" w:pos="408"/>
                <w:tab w:val="left" w:pos="962"/>
              </w:tabs>
              <w:spacing w:line="240" w:lineRule="auto"/>
              <w:jc w:val="both"/>
            </w:pPr>
            <w:r>
              <w:rPr>
                <w:color w:val="000000"/>
                <w:lang w:eastAsia="ru-RU" w:bidi="ru-RU"/>
              </w:rPr>
              <w:t>Контактный телефон, факс и адрес электронной почты.</w:t>
            </w:r>
          </w:p>
          <w:p w:rsidR="001E778A" w:rsidRDefault="001E778A" w:rsidP="00402D31">
            <w:pPr>
              <w:pStyle w:val="20"/>
              <w:widowControl/>
              <w:shd w:val="clear" w:color="auto" w:fill="auto"/>
              <w:spacing w:line="240" w:lineRule="auto"/>
              <w:ind w:firstLine="580"/>
              <w:jc w:val="both"/>
            </w:pPr>
            <w:r>
              <w:rPr>
                <w:color w:val="000000"/>
                <w:lang w:eastAsia="ru-RU" w:bidi="ru-RU"/>
              </w:rPr>
              <w:t>Целью предоставления и обработки персональных данных является участие в открытом аукционе на право заключения договора на установку и эксплуатацию рекламных конструкций.</w:t>
            </w:r>
          </w:p>
          <w:p w:rsidR="001E778A" w:rsidRDefault="001E778A" w:rsidP="00402D31">
            <w:pPr>
              <w:pStyle w:val="20"/>
              <w:widowControl/>
              <w:shd w:val="clear" w:color="auto" w:fill="auto"/>
              <w:tabs>
                <w:tab w:val="left" w:pos="8208"/>
              </w:tabs>
              <w:spacing w:line="240" w:lineRule="auto"/>
              <w:ind w:firstLine="580"/>
              <w:jc w:val="both"/>
            </w:pPr>
            <w:r>
              <w:rPr>
                <w:color w:val="000000"/>
                <w:lang w:eastAsia="ru-RU" w:bidi="ru-RU"/>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Настоящее согласие вступает в силу с момента его подписания и действует в течение пяти лет. Я уведомлен(а) о своем праве отозвать согласие путем подачи в Администрацию муниципального образования «Чемальский район»</w:t>
            </w:r>
            <w:r>
              <w:t xml:space="preserve"> </w:t>
            </w:r>
            <w:r>
              <w:rPr>
                <w:color w:val="000000"/>
                <w:lang w:eastAsia="ru-RU" w:bidi="ru-RU"/>
              </w:rPr>
              <w:t>письменного заявления.</w:t>
            </w:r>
          </w:p>
          <w:p w:rsidR="001E778A" w:rsidRDefault="001E778A" w:rsidP="00402D31">
            <w:pPr>
              <w:pStyle w:val="20"/>
              <w:widowControl/>
              <w:spacing w:line="240" w:lineRule="auto"/>
              <w:jc w:val="both"/>
            </w:pPr>
            <w:r>
              <w:rPr>
                <w:color w:val="000000"/>
                <w:lang w:eastAsia="ru-RU" w:bidi="ru-RU"/>
              </w:rPr>
              <w:t>Подтверждаю, что ознакомлен(а) с положениями Федерального закона от 27.07.2006 № 152-ФЗ «О персональных данных» и Федерального закона от 27.07.2006 № 149-ФЗ «Об информации, информационных технологиях и о защите информации», права и обязанности в области защиты персональных данных мне разъяснены.</w:t>
            </w:r>
          </w:p>
        </w:tc>
      </w:tr>
      <w:tr w:rsidR="001E778A" w:rsidTr="00402D31">
        <w:trPr>
          <w:trHeight w:val="652"/>
        </w:trPr>
        <w:tc>
          <w:tcPr>
            <w:tcW w:w="5000" w:type="pct"/>
            <w:gridSpan w:val="21"/>
            <w:vAlign w:val="bottom"/>
          </w:tcPr>
          <w:p w:rsidR="001E778A" w:rsidRDefault="001E778A" w:rsidP="00402D31">
            <w:pPr>
              <w:pStyle w:val="20"/>
              <w:widowControl/>
              <w:shd w:val="clear" w:color="auto" w:fill="auto"/>
              <w:spacing w:line="240" w:lineRule="auto"/>
              <w:jc w:val="both"/>
              <w:rPr>
                <w:color w:val="000000"/>
                <w:lang w:eastAsia="ru-RU" w:bidi="ru-RU"/>
              </w:rPr>
            </w:pPr>
            <w:r>
              <w:rPr>
                <w:color w:val="000000"/>
                <w:lang w:eastAsia="ru-RU" w:bidi="ru-RU"/>
              </w:rPr>
              <w:lastRenderedPageBreak/>
              <w:t>Подпись субъекта персональных данных</w:t>
            </w:r>
          </w:p>
          <w:p w:rsidR="001E778A" w:rsidRPr="003F087E" w:rsidRDefault="001E778A" w:rsidP="00402D31">
            <w:pPr>
              <w:pStyle w:val="20"/>
              <w:widowControl/>
              <w:shd w:val="clear" w:color="auto" w:fill="auto"/>
              <w:spacing w:line="240" w:lineRule="auto"/>
              <w:jc w:val="both"/>
            </w:pPr>
          </w:p>
        </w:tc>
      </w:tr>
      <w:tr w:rsidR="001E778A" w:rsidTr="00402D31">
        <w:trPr>
          <w:trHeight w:val="209"/>
        </w:trPr>
        <w:tc>
          <w:tcPr>
            <w:tcW w:w="920" w:type="pct"/>
            <w:gridSpan w:val="2"/>
            <w:vAlign w:val="bottom"/>
          </w:tcPr>
          <w:p w:rsidR="001E778A" w:rsidRDefault="001E778A" w:rsidP="00402D31">
            <w:pPr>
              <w:jc w:val="both"/>
            </w:pPr>
          </w:p>
        </w:tc>
        <w:tc>
          <w:tcPr>
            <w:tcW w:w="1775" w:type="pct"/>
            <w:gridSpan w:val="4"/>
            <w:tcBorders>
              <w:bottom w:val="single" w:sz="4" w:space="0" w:color="auto"/>
            </w:tcBorders>
            <w:vAlign w:val="bottom"/>
          </w:tcPr>
          <w:p w:rsidR="001E778A" w:rsidRDefault="001E778A" w:rsidP="00402D31">
            <w:pPr>
              <w:jc w:val="both"/>
            </w:pPr>
          </w:p>
        </w:tc>
        <w:tc>
          <w:tcPr>
            <w:tcW w:w="162" w:type="pct"/>
            <w:gridSpan w:val="2"/>
            <w:vAlign w:val="bottom"/>
          </w:tcPr>
          <w:p w:rsidR="001E778A" w:rsidRDefault="001E778A" w:rsidP="00402D31">
            <w:pPr>
              <w:jc w:val="both"/>
            </w:pPr>
            <w:r>
              <w:t>/</w:t>
            </w:r>
          </w:p>
        </w:tc>
        <w:tc>
          <w:tcPr>
            <w:tcW w:w="1940" w:type="pct"/>
            <w:gridSpan w:val="11"/>
            <w:tcBorders>
              <w:bottom w:val="single" w:sz="4" w:space="0" w:color="auto"/>
            </w:tcBorders>
            <w:vAlign w:val="bottom"/>
          </w:tcPr>
          <w:p w:rsidR="001E778A" w:rsidRDefault="001E778A" w:rsidP="00402D31">
            <w:pPr>
              <w:jc w:val="both"/>
            </w:pPr>
          </w:p>
        </w:tc>
        <w:tc>
          <w:tcPr>
            <w:tcW w:w="203" w:type="pct"/>
            <w:gridSpan w:val="2"/>
            <w:vAlign w:val="bottom"/>
          </w:tcPr>
          <w:p w:rsidR="001E778A" w:rsidRDefault="001E778A" w:rsidP="00402D31">
            <w:pPr>
              <w:jc w:val="both"/>
            </w:pPr>
            <w:r>
              <w:t>/</w:t>
            </w:r>
          </w:p>
        </w:tc>
      </w:tr>
      <w:tr w:rsidR="001E778A" w:rsidTr="00402D31">
        <w:trPr>
          <w:trHeight w:val="209"/>
        </w:trPr>
        <w:tc>
          <w:tcPr>
            <w:tcW w:w="920" w:type="pct"/>
            <w:gridSpan w:val="2"/>
            <w:vAlign w:val="bottom"/>
          </w:tcPr>
          <w:p w:rsidR="001E778A" w:rsidRDefault="001E778A" w:rsidP="00402D31">
            <w:pPr>
              <w:jc w:val="both"/>
            </w:pPr>
          </w:p>
        </w:tc>
        <w:tc>
          <w:tcPr>
            <w:tcW w:w="1775" w:type="pct"/>
            <w:gridSpan w:val="4"/>
            <w:vAlign w:val="bottom"/>
          </w:tcPr>
          <w:p w:rsidR="001E778A" w:rsidRPr="00F30A15" w:rsidRDefault="001E778A" w:rsidP="00402D31">
            <w:pPr>
              <w:jc w:val="center"/>
              <w:rPr>
                <w:vertAlign w:val="superscript"/>
              </w:rPr>
            </w:pPr>
            <w:r w:rsidRPr="00F30A15">
              <w:rPr>
                <w:vertAlign w:val="superscript"/>
              </w:rPr>
              <w:t>Подпись заявителя</w:t>
            </w:r>
          </w:p>
        </w:tc>
        <w:tc>
          <w:tcPr>
            <w:tcW w:w="162" w:type="pct"/>
            <w:gridSpan w:val="2"/>
            <w:vAlign w:val="bottom"/>
          </w:tcPr>
          <w:p w:rsidR="001E778A" w:rsidRPr="00F30A15" w:rsidRDefault="001E778A" w:rsidP="00402D31">
            <w:pPr>
              <w:jc w:val="center"/>
              <w:rPr>
                <w:vertAlign w:val="superscript"/>
              </w:rPr>
            </w:pPr>
          </w:p>
        </w:tc>
        <w:tc>
          <w:tcPr>
            <w:tcW w:w="1940" w:type="pct"/>
            <w:gridSpan w:val="11"/>
            <w:vAlign w:val="bottom"/>
          </w:tcPr>
          <w:p w:rsidR="001E778A" w:rsidRPr="00F30A15" w:rsidRDefault="001E778A" w:rsidP="00402D31">
            <w:pPr>
              <w:jc w:val="center"/>
              <w:rPr>
                <w:vertAlign w:val="superscript"/>
              </w:rPr>
            </w:pPr>
            <w:r w:rsidRPr="00F30A15">
              <w:rPr>
                <w:vertAlign w:val="superscript"/>
              </w:rPr>
              <w:t>Расшифровка подписи</w:t>
            </w:r>
          </w:p>
        </w:tc>
        <w:tc>
          <w:tcPr>
            <w:tcW w:w="203" w:type="pct"/>
            <w:gridSpan w:val="2"/>
            <w:vAlign w:val="bottom"/>
          </w:tcPr>
          <w:p w:rsidR="001E778A" w:rsidRDefault="001E778A" w:rsidP="00402D31">
            <w:pPr>
              <w:jc w:val="both"/>
            </w:pPr>
          </w:p>
        </w:tc>
      </w:tr>
      <w:tr w:rsidR="001E778A" w:rsidTr="00402D31">
        <w:trPr>
          <w:trHeight w:val="209"/>
        </w:trPr>
        <w:tc>
          <w:tcPr>
            <w:tcW w:w="920" w:type="pct"/>
            <w:gridSpan w:val="2"/>
            <w:vAlign w:val="bottom"/>
          </w:tcPr>
          <w:p w:rsidR="001E778A" w:rsidRDefault="001E778A" w:rsidP="00402D31">
            <w:pPr>
              <w:jc w:val="both"/>
            </w:pPr>
          </w:p>
        </w:tc>
        <w:tc>
          <w:tcPr>
            <w:tcW w:w="1775" w:type="pct"/>
            <w:gridSpan w:val="4"/>
            <w:vAlign w:val="bottom"/>
          </w:tcPr>
          <w:p w:rsidR="001E778A" w:rsidRPr="00F30A15" w:rsidRDefault="001E778A" w:rsidP="00402D31">
            <w:pPr>
              <w:rPr>
                <w:vertAlign w:val="superscript"/>
              </w:rPr>
            </w:pPr>
          </w:p>
        </w:tc>
        <w:tc>
          <w:tcPr>
            <w:tcW w:w="2305" w:type="pct"/>
            <w:gridSpan w:val="15"/>
            <w:vAlign w:val="bottom"/>
          </w:tcPr>
          <w:p w:rsidR="001E778A" w:rsidRDefault="001E778A" w:rsidP="00402D31">
            <w:pPr>
              <w:ind w:right="-144"/>
              <w:jc w:val="both"/>
            </w:pPr>
          </w:p>
        </w:tc>
      </w:tr>
      <w:tr w:rsidR="001E778A" w:rsidTr="00402D31">
        <w:trPr>
          <w:trHeight w:val="209"/>
        </w:trPr>
        <w:tc>
          <w:tcPr>
            <w:tcW w:w="920" w:type="pct"/>
            <w:gridSpan w:val="2"/>
            <w:vAlign w:val="bottom"/>
          </w:tcPr>
          <w:p w:rsidR="001E778A" w:rsidRDefault="001E778A" w:rsidP="00402D31">
            <w:pPr>
              <w:jc w:val="both"/>
            </w:pPr>
          </w:p>
        </w:tc>
        <w:tc>
          <w:tcPr>
            <w:tcW w:w="1795" w:type="pct"/>
            <w:gridSpan w:val="5"/>
            <w:vAlign w:val="bottom"/>
          </w:tcPr>
          <w:p w:rsidR="001E778A" w:rsidRPr="00CB1B45" w:rsidRDefault="001E778A" w:rsidP="00402D31"/>
        </w:tc>
        <w:tc>
          <w:tcPr>
            <w:tcW w:w="143" w:type="pct"/>
            <w:vAlign w:val="bottom"/>
          </w:tcPr>
          <w:p w:rsidR="001E778A" w:rsidRPr="00CB1B45" w:rsidRDefault="001E778A" w:rsidP="00402D31">
            <w:pPr>
              <w:ind w:left="-132"/>
              <w:jc w:val="right"/>
            </w:pPr>
            <w:r w:rsidRPr="00CB1B45">
              <w:t>«</w:t>
            </w:r>
          </w:p>
        </w:tc>
        <w:tc>
          <w:tcPr>
            <w:tcW w:w="288" w:type="pct"/>
            <w:gridSpan w:val="2"/>
            <w:tcBorders>
              <w:bottom w:val="single" w:sz="4" w:space="0" w:color="auto"/>
            </w:tcBorders>
            <w:vAlign w:val="bottom"/>
          </w:tcPr>
          <w:p w:rsidR="001E778A" w:rsidRPr="00CB1B45" w:rsidRDefault="001E778A" w:rsidP="00402D31">
            <w:pPr>
              <w:jc w:val="center"/>
            </w:pPr>
          </w:p>
        </w:tc>
        <w:tc>
          <w:tcPr>
            <w:tcW w:w="144" w:type="pct"/>
            <w:vAlign w:val="bottom"/>
          </w:tcPr>
          <w:p w:rsidR="001E778A" w:rsidRPr="00CB1B45" w:rsidRDefault="001E778A" w:rsidP="00402D31">
            <w:pPr>
              <w:ind w:right="-108"/>
            </w:pPr>
            <w:r w:rsidRPr="00CB1B45">
              <w:t>»</w:t>
            </w:r>
          </w:p>
        </w:tc>
        <w:tc>
          <w:tcPr>
            <w:tcW w:w="1078" w:type="pct"/>
            <w:gridSpan w:val="4"/>
            <w:tcBorders>
              <w:bottom w:val="single" w:sz="4" w:space="0" w:color="auto"/>
            </w:tcBorders>
            <w:vAlign w:val="bottom"/>
          </w:tcPr>
          <w:p w:rsidR="001E778A" w:rsidRPr="00CB1B45" w:rsidRDefault="001E778A" w:rsidP="00402D31"/>
        </w:tc>
        <w:tc>
          <w:tcPr>
            <w:tcW w:w="216" w:type="pct"/>
            <w:gridSpan w:val="2"/>
            <w:vAlign w:val="bottom"/>
          </w:tcPr>
          <w:p w:rsidR="001E778A" w:rsidRPr="00F30A15" w:rsidRDefault="001E778A" w:rsidP="00402D31">
            <w:pPr>
              <w:ind w:right="-130"/>
            </w:pPr>
            <w:r>
              <w:t>20</w:t>
            </w:r>
          </w:p>
        </w:tc>
        <w:tc>
          <w:tcPr>
            <w:tcW w:w="260" w:type="pct"/>
            <w:gridSpan w:val="3"/>
            <w:tcBorders>
              <w:bottom w:val="single" w:sz="4" w:space="0" w:color="auto"/>
            </w:tcBorders>
            <w:vAlign w:val="bottom"/>
          </w:tcPr>
          <w:p w:rsidR="001E778A" w:rsidRPr="00F30A15" w:rsidRDefault="001E778A" w:rsidP="00402D31"/>
        </w:tc>
        <w:tc>
          <w:tcPr>
            <w:tcW w:w="158" w:type="pct"/>
            <w:vAlign w:val="bottom"/>
          </w:tcPr>
          <w:p w:rsidR="001E778A" w:rsidRDefault="001E778A" w:rsidP="00402D31">
            <w:pPr>
              <w:ind w:left="-60" w:right="-144"/>
            </w:pPr>
            <w:r>
              <w:t>г.</w:t>
            </w:r>
          </w:p>
        </w:tc>
      </w:tr>
      <w:tr w:rsidR="001E778A" w:rsidTr="00402D31">
        <w:trPr>
          <w:trHeight w:val="209"/>
        </w:trPr>
        <w:tc>
          <w:tcPr>
            <w:tcW w:w="3288" w:type="pct"/>
            <w:gridSpan w:val="11"/>
            <w:vAlign w:val="bottom"/>
          </w:tcPr>
          <w:p w:rsidR="001E778A" w:rsidRPr="00F30A15" w:rsidRDefault="001E778A" w:rsidP="00402D31">
            <w:pPr>
              <w:jc w:val="center"/>
              <w:rPr>
                <w:vertAlign w:val="superscript"/>
              </w:rPr>
            </w:pPr>
          </w:p>
        </w:tc>
        <w:tc>
          <w:tcPr>
            <w:tcW w:w="1078" w:type="pct"/>
            <w:gridSpan w:val="4"/>
            <w:vAlign w:val="bottom"/>
          </w:tcPr>
          <w:p w:rsidR="001E778A" w:rsidRPr="00F30A15" w:rsidRDefault="001E778A" w:rsidP="00402D31">
            <w:pPr>
              <w:jc w:val="center"/>
              <w:rPr>
                <w:vertAlign w:val="superscript"/>
              </w:rPr>
            </w:pPr>
            <w:r w:rsidRPr="00F30A15">
              <w:rPr>
                <w:vertAlign w:val="superscript"/>
              </w:rPr>
              <w:t>Дата</w:t>
            </w:r>
          </w:p>
        </w:tc>
        <w:tc>
          <w:tcPr>
            <w:tcW w:w="216" w:type="pct"/>
            <w:gridSpan w:val="2"/>
            <w:vAlign w:val="bottom"/>
          </w:tcPr>
          <w:p w:rsidR="001E778A" w:rsidRDefault="001E778A" w:rsidP="00402D31">
            <w:pPr>
              <w:ind w:right="-130"/>
              <w:jc w:val="center"/>
            </w:pPr>
          </w:p>
        </w:tc>
        <w:tc>
          <w:tcPr>
            <w:tcW w:w="260" w:type="pct"/>
            <w:gridSpan w:val="3"/>
            <w:vAlign w:val="bottom"/>
          </w:tcPr>
          <w:p w:rsidR="001E778A" w:rsidRPr="00F30A15" w:rsidRDefault="001E778A" w:rsidP="00402D31">
            <w:pPr>
              <w:jc w:val="center"/>
            </w:pPr>
          </w:p>
        </w:tc>
        <w:tc>
          <w:tcPr>
            <w:tcW w:w="158" w:type="pct"/>
            <w:vAlign w:val="bottom"/>
          </w:tcPr>
          <w:p w:rsidR="001E778A" w:rsidRDefault="001E778A" w:rsidP="00402D31">
            <w:pPr>
              <w:ind w:right="-144"/>
              <w:jc w:val="both"/>
            </w:pPr>
          </w:p>
        </w:tc>
      </w:tr>
    </w:tbl>
    <w:p w:rsidR="001E778A" w:rsidRDefault="001E778A" w:rsidP="001E778A">
      <w:pPr>
        <w:pStyle w:val="20"/>
        <w:shd w:val="clear" w:color="auto" w:fill="auto"/>
        <w:tabs>
          <w:tab w:val="left" w:pos="709"/>
          <w:tab w:val="left" w:pos="851"/>
        </w:tabs>
        <w:spacing w:line="240" w:lineRule="auto"/>
        <w:jc w:val="both"/>
      </w:pPr>
    </w:p>
    <w:tbl>
      <w:tblPr>
        <w:tblStyle w:val="af7"/>
        <w:tblW w:w="97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0"/>
        <w:gridCol w:w="41"/>
        <w:gridCol w:w="105"/>
        <w:gridCol w:w="14"/>
        <w:gridCol w:w="6"/>
        <w:gridCol w:w="508"/>
        <w:gridCol w:w="283"/>
        <w:gridCol w:w="322"/>
        <w:gridCol w:w="300"/>
        <w:gridCol w:w="86"/>
        <w:gridCol w:w="142"/>
        <w:gridCol w:w="98"/>
        <w:gridCol w:w="67"/>
        <w:gridCol w:w="36"/>
        <w:gridCol w:w="141"/>
        <w:gridCol w:w="16"/>
        <w:gridCol w:w="106"/>
        <w:gridCol w:w="123"/>
        <w:gridCol w:w="19"/>
        <w:gridCol w:w="12"/>
        <w:gridCol w:w="8"/>
        <w:gridCol w:w="18"/>
        <w:gridCol w:w="104"/>
        <w:gridCol w:w="30"/>
        <w:gridCol w:w="214"/>
        <w:gridCol w:w="138"/>
        <w:gridCol w:w="853"/>
        <w:gridCol w:w="142"/>
        <w:gridCol w:w="194"/>
        <w:gridCol w:w="145"/>
        <w:gridCol w:w="63"/>
        <w:gridCol w:w="15"/>
        <w:gridCol w:w="16"/>
        <w:gridCol w:w="189"/>
        <w:gridCol w:w="81"/>
        <w:gridCol w:w="6"/>
        <w:gridCol w:w="122"/>
        <w:gridCol w:w="7"/>
        <w:gridCol w:w="28"/>
        <w:gridCol w:w="126"/>
        <w:gridCol w:w="118"/>
        <w:gridCol w:w="18"/>
        <w:gridCol w:w="17"/>
        <w:gridCol w:w="6"/>
        <w:gridCol w:w="23"/>
        <w:gridCol w:w="18"/>
        <w:gridCol w:w="220"/>
        <w:gridCol w:w="7"/>
        <w:gridCol w:w="30"/>
        <w:gridCol w:w="11"/>
        <w:gridCol w:w="85"/>
        <w:gridCol w:w="157"/>
        <w:gridCol w:w="54"/>
        <w:gridCol w:w="25"/>
        <w:gridCol w:w="213"/>
        <w:gridCol w:w="429"/>
        <w:gridCol w:w="184"/>
        <w:gridCol w:w="82"/>
        <w:gridCol w:w="31"/>
        <w:gridCol w:w="33"/>
        <w:gridCol w:w="393"/>
        <w:gridCol w:w="111"/>
        <w:gridCol w:w="147"/>
        <w:gridCol w:w="31"/>
        <w:gridCol w:w="22"/>
        <w:gridCol w:w="80"/>
        <w:gridCol w:w="155"/>
        <w:gridCol w:w="52"/>
        <w:gridCol w:w="2"/>
        <w:gridCol w:w="216"/>
        <w:gridCol w:w="158"/>
        <w:gridCol w:w="49"/>
        <w:gridCol w:w="2"/>
        <w:gridCol w:w="97"/>
        <w:gridCol w:w="164"/>
        <w:gridCol w:w="97"/>
        <w:gridCol w:w="4"/>
        <w:gridCol w:w="61"/>
        <w:gridCol w:w="6"/>
        <w:gridCol w:w="98"/>
        <w:gridCol w:w="84"/>
        <w:gridCol w:w="73"/>
      </w:tblGrid>
      <w:tr w:rsidR="001E778A" w:rsidTr="00402D31">
        <w:trPr>
          <w:gridAfter w:val="2"/>
          <w:wAfter w:w="157" w:type="dxa"/>
        </w:trPr>
        <w:tc>
          <w:tcPr>
            <w:tcW w:w="4902" w:type="dxa"/>
            <w:gridSpan w:val="28"/>
          </w:tcPr>
          <w:p w:rsidR="001E778A" w:rsidRDefault="001E778A" w:rsidP="00402D31"/>
        </w:tc>
        <w:tc>
          <w:tcPr>
            <w:tcW w:w="4698" w:type="dxa"/>
            <w:gridSpan w:val="52"/>
          </w:tcPr>
          <w:p w:rsidR="001E778A" w:rsidRDefault="001E778A" w:rsidP="00402D31">
            <w:pPr>
              <w:jc w:val="both"/>
            </w:pPr>
          </w:p>
          <w:p w:rsidR="001E778A" w:rsidRDefault="001E778A" w:rsidP="00402D31">
            <w:pPr>
              <w:jc w:val="both"/>
            </w:pPr>
          </w:p>
          <w:p w:rsidR="001E778A" w:rsidRDefault="001E778A" w:rsidP="00402D31">
            <w:pPr>
              <w:jc w:val="both"/>
            </w:pPr>
          </w:p>
          <w:p w:rsidR="001E778A" w:rsidRDefault="001E778A" w:rsidP="00402D31">
            <w:pPr>
              <w:jc w:val="both"/>
            </w:pPr>
          </w:p>
          <w:p w:rsidR="001E778A" w:rsidRDefault="001E778A" w:rsidP="00402D31">
            <w:pPr>
              <w:jc w:val="both"/>
            </w:pPr>
          </w:p>
          <w:p w:rsidR="001E778A" w:rsidRDefault="001E778A" w:rsidP="00402D31">
            <w:pPr>
              <w:jc w:val="both"/>
            </w:pPr>
          </w:p>
          <w:p w:rsidR="001E778A" w:rsidRDefault="001E778A" w:rsidP="00402D31">
            <w:pPr>
              <w:jc w:val="both"/>
            </w:pPr>
          </w:p>
          <w:p w:rsidR="001E778A" w:rsidRDefault="001E778A" w:rsidP="00402D31">
            <w:pPr>
              <w:jc w:val="both"/>
            </w:pPr>
          </w:p>
          <w:p w:rsidR="001E778A" w:rsidRDefault="001E778A" w:rsidP="00402D31">
            <w:pPr>
              <w:jc w:val="both"/>
            </w:pPr>
            <w:r w:rsidRPr="0023388F">
              <w:lastRenderedPageBreak/>
              <w:t>Приложение № 2</w:t>
            </w:r>
          </w:p>
          <w:p w:rsidR="001E778A" w:rsidRDefault="001E778A" w:rsidP="00402D31">
            <w:pPr>
              <w:jc w:val="both"/>
            </w:pPr>
            <w:r>
              <w:t>к Положению о порядке проведения аукциона на право заключения договора на установку и эксплуатацию рекламных конструкций на земельных участках или ином недвижимом имуществе, находящемся в муниципальной собственности на территории МО «Чемальский район»</w:t>
            </w:r>
          </w:p>
        </w:tc>
      </w:tr>
      <w:tr w:rsidR="001E778A" w:rsidTr="00402D31">
        <w:trPr>
          <w:gridAfter w:val="2"/>
          <w:wAfter w:w="157" w:type="dxa"/>
        </w:trPr>
        <w:tc>
          <w:tcPr>
            <w:tcW w:w="4902" w:type="dxa"/>
            <w:gridSpan w:val="28"/>
          </w:tcPr>
          <w:p w:rsidR="001E778A" w:rsidRDefault="001E778A" w:rsidP="00402D31"/>
        </w:tc>
        <w:tc>
          <w:tcPr>
            <w:tcW w:w="4698" w:type="dxa"/>
            <w:gridSpan w:val="52"/>
          </w:tcPr>
          <w:p w:rsidR="001E778A" w:rsidRDefault="001E778A" w:rsidP="00402D31"/>
        </w:tc>
      </w:tr>
      <w:tr w:rsidR="001E778A" w:rsidTr="00402D31">
        <w:trPr>
          <w:gridAfter w:val="2"/>
          <w:wAfter w:w="157" w:type="dxa"/>
        </w:trPr>
        <w:tc>
          <w:tcPr>
            <w:tcW w:w="4902" w:type="dxa"/>
            <w:gridSpan w:val="28"/>
          </w:tcPr>
          <w:p w:rsidR="001E778A" w:rsidRDefault="001E778A" w:rsidP="00402D31"/>
        </w:tc>
        <w:tc>
          <w:tcPr>
            <w:tcW w:w="4698" w:type="dxa"/>
            <w:gridSpan w:val="52"/>
          </w:tcPr>
          <w:p w:rsidR="001E778A" w:rsidRDefault="001E778A" w:rsidP="00402D31"/>
        </w:tc>
      </w:tr>
      <w:tr w:rsidR="001E778A" w:rsidTr="00402D31">
        <w:trPr>
          <w:gridAfter w:val="2"/>
          <w:wAfter w:w="157" w:type="dxa"/>
        </w:trPr>
        <w:tc>
          <w:tcPr>
            <w:tcW w:w="9600" w:type="dxa"/>
            <w:gridSpan w:val="80"/>
          </w:tcPr>
          <w:p w:rsidR="001E778A" w:rsidRPr="00B36277" w:rsidRDefault="001E778A" w:rsidP="00402D31">
            <w:pPr>
              <w:jc w:val="center"/>
              <w:rPr>
                <w:b/>
              </w:rPr>
            </w:pPr>
            <w:r w:rsidRPr="00B36277">
              <w:rPr>
                <w:b/>
              </w:rPr>
              <w:t>ЗАЯВКА</w:t>
            </w:r>
          </w:p>
        </w:tc>
      </w:tr>
      <w:tr w:rsidR="001E778A" w:rsidTr="00402D31">
        <w:trPr>
          <w:gridAfter w:val="2"/>
          <w:wAfter w:w="157" w:type="dxa"/>
        </w:trPr>
        <w:tc>
          <w:tcPr>
            <w:tcW w:w="9600" w:type="dxa"/>
            <w:gridSpan w:val="80"/>
          </w:tcPr>
          <w:p w:rsidR="001E778A" w:rsidRPr="00B36277" w:rsidRDefault="001E778A" w:rsidP="00402D31">
            <w:pPr>
              <w:ind w:firstLine="602"/>
              <w:jc w:val="center"/>
              <w:rPr>
                <w:b/>
              </w:rPr>
            </w:pPr>
            <w:r>
              <w:rPr>
                <w:b/>
              </w:rPr>
              <w:t>н</w:t>
            </w:r>
            <w:r w:rsidRPr="00B36277">
              <w:rPr>
                <w:b/>
              </w:rPr>
              <w:t xml:space="preserve">а участие </w:t>
            </w:r>
            <w:r>
              <w:rPr>
                <w:b/>
              </w:rPr>
              <w:t>в аукционе по продаже права на установку и эксплуатацию рекламной конструкции по лоту № _______</w:t>
            </w:r>
          </w:p>
        </w:tc>
      </w:tr>
      <w:tr w:rsidR="001E778A" w:rsidTr="00402D31">
        <w:trPr>
          <w:gridAfter w:val="2"/>
          <w:wAfter w:w="157" w:type="dxa"/>
          <w:trHeight w:val="283"/>
        </w:trPr>
        <w:tc>
          <w:tcPr>
            <w:tcW w:w="9600" w:type="dxa"/>
            <w:gridSpan w:val="80"/>
          </w:tcPr>
          <w:p w:rsidR="001E778A" w:rsidRDefault="001E778A" w:rsidP="00402D31"/>
        </w:tc>
      </w:tr>
      <w:tr w:rsidR="001E778A" w:rsidTr="00402D31">
        <w:trPr>
          <w:gridAfter w:val="2"/>
          <w:wAfter w:w="157" w:type="dxa"/>
          <w:trHeight w:val="397"/>
        </w:trPr>
        <w:tc>
          <w:tcPr>
            <w:tcW w:w="1644" w:type="dxa"/>
            <w:gridSpan w:val="6"/>
          </w:tcPr>
          <w:p w:rsidR="001E778A" w:rsidRPr="00292614" w:rsidRDefault="001E778A" w:rsidP="00402D31">
            <w:pPr>
              <w:widowControl w:val="0"/>
              <w:jc w:val="both"/>
              <w:rPr>
                <w:rFonts w:eastAsia="Courier New"/>
                <w:color w:val="000000"/>
                <w:lang w:eastAsia="ru-RU" w:bidi="ru-RU"/>
              </w:rPr>
            </w:pPr>
            <w:r w:rsidRPr="00292614">
              <w:rPr>
                <w:rFonts w:eastAsia="Courier New"/>
                <w:color w:val="000000"/>
                <w:lang w:eastAsia="ru-RU" w:bidi="ru-RU"/>
              </w:rPr>
              <w:t xml:space="preserve">Претендент </w:t>
            </w:r>
          </w:p>
        </w:tc>
        <w:tc>
          <w:tcPr>
            <w:tcW w:w="7956" w:type="dxa"/>
            <w:gridSpan w:val="74"/>
            <w:tcBorders>
              <w:bottom w:val="single" w:sz="4" w:space="0" w:color="auto"/>
            </w:tcBorders>
          </w:tcPr>
          <w:p w:rsidR="001E778A" w:rsidRDefault="001E778A" w:rsidP="00402D31"/>
        </w:tc>
      </w:tr>
      <w:tr w:rsidR="001E778A" w:rsidTr="00402D31">
        <w:trPr>
          <w:gridAfter w:val="2"/>
          <w:wAfter w:w="157" w:type="dxa"/>
          <w:trHeight w:val="109"/>
        </w:trPr>
        <w:tc>
          <w:tcPr>
            <w:tcW w:w="9600" w:type="dxa"/>
            <w:gridSpan w:val="80"/>
          </w:tcPr>
          <w:p w:rsidR="001E778A" w:rsidRPr="00292614" w:rsidRDefault="001E778A" w:rsidP="00402D31">
            <w:pPr>
              <w:jc w:val="center"/>
              <w:rPr>
                <w:sz w:val="20"/>
                <w:szCs w:val="20"/>
              </w:rPr>
            </w:pPr>
            <w:r w:rsidRPr="00292614">
              <w:rPr>
                <w:rFonts w:eastAsia="Courier New"/>
                <w:color w:val="000000"/>
                <w:sz w:val="20"/>
                <w:szCs w:val="20"/>
                <w:vertAlign w:val="superscript"/>
                <w:lang w:eastAsia="ru-RU" w:bidi="ru-RU"/>
              </w:rPr>
              <w:t>(полное наименование юридического лица, подающего заявку, фамилия, имя, отчество</w:t>
            </w:r>
          </w:p>
        </w:tc>
      </w:tr>
      <w:tr w:rsidR="001E778A" w:rsidTr="00402D31">
        <w:trPr>
          <w:gridAfter w:val="2"/>
          <w:wAfter w:w="157" w:type="dxa"/>
          <w:trHeight w:val="397"/>
        </w:trPr>
        <w:tc>
          <w:tcPr>
            <w:tcW w:w="9600" w:type="dxa"/>
            <w:gridSpan w:val="80"/>
            <w:tcBorders>
              <w:bottom w:val="single" w:sz="4" w:space="0" w:color="auto"/>
            </w:tcBorders>
          </w:tcPr>
          <w:p w:rsidR="001E778A" w:rsidRDefault="001E778A" w:rsidP="00402D31"/>
        </w:tc>
      </w:tr>
      <w:tr w:rsidR="001E778A" w:rsidTr="00402D31">
        <w:trPr>
          <w:gridAfter w:val="2"/>
          <w:wAfter w:w="157" w:type="dxa"/>
          <w:trHeight w:val="234"/>
        </w:trPr>
        <w:tc>
          <w:tcPr>
            <w:tcW w:w="9600" w:type="dxa"/>
            <w:gridSpan w:val="80"/>
            <w:tcBorders>
              <w:top w:val="single" w:sz="4" w:space="0" w:color="auto"/>
            </w:tcBorders>
          </w:tcPr>
          <w:p w:rsidR="001E778A" w:rsidRPr="00292614" w:rsidRDefault="001E778A" w:rsidP="00402D31">
            <w:pPr>
              <w:widowControl w:val="0"/>
              <w:jc w:val="center"/>
              <w:rPr>
                <w:rFonts w:eastAsia="Courier New"/>
                <w:color w:val="000000"/>
                <w:sz w:val="20"/>
                <w:szCs w:val="20"/>
                <w:lang w:eastAsia="ru-RU" w:bidi="ru-RU"/>
              </w:rPr>
            </w:pPr>
            <w:r w:rsidRPr="00292614">
              <w:rPr>
                <w:rFonts w:eastAsia="Courier New"/>
                <w:color w:val="000000"/>
                <w:sz w:val="20"/>
                <w:szCs w:val="20"/>
                <w:vertAlign w:val="superscript"/>
                <w:lang w:eastAsia="ru-RU" w:bidi="ru-RU"/>
              </w:rPr>
              <w:t>физического лица, подающего заявку)</w:t>
            </w:r>
          </w:p>
        </w:tc>
      </w:tr>
      <w:tr w:rsidR="001E778A" w:rsidTr="00402D31">
        <w:trPr>
          <w:gridAfter w:val="2"/>
          <w:wAfter w:w="157" w:type="dxa"/>
          <w:trHeight w:val="283"/>
        </w:trPr>
        <w:tc>
          <w:tcPr>
            <w:tcW w:w="2978" w:type="dxa"/>
            <w:gridSpan w:val="14"/>
            <w:tcBorders>
              <w:bottom w:val="single" w:sz="4" w:space="0" w:color="auto"/>
            </w:tcBorders>
            <w:vAlign w:val="bottom"/>
          </w:tcPr>
          <w:p w:rsidR="001E778A" w:rsidRPr="00292614" w:rsidRDefault="001E778A" w:rsidP="00402D31">
            <w:pPr>
              <w:widowControl w:val="0"/>
              <w:ind w:right="-108"/>
              <w:rPr>
                <w:rFonts w:eastAsia="Courier New"/>
                <w:color w:val="000000"/>
                <w:lang w:eastAsia="ru-RU" w:bidi="ru-RU"/>
              </w:rPr>
            </w:pPr>
            <w:r w:rsidRPr="00292614">
              <w:rPr>
                <w:rFonts w:eastAsia="Courier New"/>
                <w:color w:val="000000"/>
                <w:lang w:eastAsia="ru-RU" w:bidi="ru-RU"/>
              </w:rPr>
              <w:t>(для физических лиц)</w:t>
            </w:r>
            <w:r>
              <w:rPr>
                <w:rFonts w:eastAsia="Courier New"/>
                <w:color w:val="000000"/>
                <w:lang w:eastAsia="ru-RU" w:bidi="ru-RU"/>
              </w:rPr>
              <w:t>:</w:t>
            </w:r>
            <w:r w:rsidRPr="00292614">
              <w:rPr>
                <w:rFonts w:eastAsia="Courier New"/>
                <w:color w:val="000000"/>
                <w:lang w:eastAsia="ru-RU" w:bidi="ru-RU"/>
              </w:rPr>
              <w:t xml:space="preserve"> </w:t>
            </w:r>
          </w:p>
        </w:tc>
        <w:tc>
          <w:tcPr>
            <w:tcW w:w="6622" w:type="dxa"/>
            <w:gridSpan w:val="66"/>
            <w:tcBorders>
              <w:bottom w:val="single" w:sz="4" w:space="0" w:color="auto"/>
            </w:tcBorders>
            <w:vAlign w:val="bottom"/>
          </w:tcPr>
          <w:p w:rsidR="001E778A" w:rsidRPr="00292614" w:rsidRDefault="001E778A" w:rsidP="00402D31">
            <w:pPr>
              <w:widowControl w:val="0"/>
              <w:jc w:val="both"/>
              <w:rPr>
                <w:rFonts w:eastAsia="Courier New"/>
                <w:color w:val="000000"/>
                <w:lang w:eastAsia="ru-RU" w:bidi="ru-RU"/>
              </w:rPr>
            </w:pPr>
          </w:p>
        </w:tc>
      </w:tr>
      <w:tr w:rsidR="001E778A" w:rsidTr="00402D31">
        <w:trPr>
          <w:gridAfter w:val="2"/>
          <w:wAfter w:w="157" w:type="dxa"/>
          <w:trHeight w:val="397"/>
        </w:trPr>
        <w:tc>
          <w:tcPr>
            <w:tcW w:w="4760" w:type="dxa"/>
            <w:gridSpan w:val="27"/>
            <w:vAlign w:val="bottom"/>
          </w:tcPr>
          <w:p w:rsidR="001E778A" w:rsidRPr="00292614" w:rsidRDefault="001E778A" w:rsidP="00402D31">
            <w:pPr>
              <w:ind w:right="-157"/>
            </w:pPr>
            <w:r>
              <w:t>Документ, удостоверяющий личность:</w:t>
            </w:r>
          </w:p>
        </w:tc>
        <w:tc>
          <w:tcPr>
            <w:tcW w:w="4840" w:type="dxa"/>
            <w:gridSpan w:val="53"/>
            <w:tcBorders>
              <w:bottom w:val="single" w:sz="4" w:space="0" w:color="auto"/>
            </w:tcBorders>
          </w:tcPr>
          <w:p w:rsidR="001E778A" w:rsidRPr="00292614" w:rsidRDefault="001E778A" w:rsidP="00402D31">
            <w:pPr>
              <w:ind w:right="-157"/>
            </w:pPr>
          </w:p>
        </w:tc>
      </w:tr>
      <w:tr w:rsidR="001E778A" w:rsidTr="00402D31">
        <w:trPr>
          <w:gridAfter w:val="2"/>
          <w:wAfter w:w="157" w:type="dxa"/>
          <w:trHeight w:val="340"/>
        </w:trPr>
        <w:tc>
          <w:tcPr>
            <w:tcW w:w="970" w:type="dxa"/>
            <w:vAlign w:val="bottom"/>
          </w:tcPr>
          <w:p w:rsidR="001E778A" w:rsidRPr="00B81255" w:rsidRDefault="001E778A" w:rsidP="00402D31">
            <w:pPr>
              <w:ind w:right="-157"/>
            </w:pPr>
            <w:r>
              <w:t>Серия</w:t>
            </w:r>
          </w:p>
        </w:tc>
        <w:tc>
          <w:tcPr>
            <w:tcW w:w="1905" w:type="dxa"/>
            <w:gridSpan w:val="11"/>
            <w:tcBorders>
              <w:bottom w:val="single" w:sz="4" w:space="0" w:color="auto"/>
            </w:tcBorders>
            <w:vAlign w:val="bottom"/>
          </w:tcPr>
          <w:p w:rsidR="001E778A" w:rsidRPr="00B81255" w:rsidRDefault="001E778A" w:rsidP="00402D31">
            <w:pPr>
              <w:ind w:right="-157"/>
            </w:pPr>
          </w:p>
        </w:tc>
        <w:tc>
          <w:tcPr>
            <w:tcW w:w="1032" w:type="dxa"/>
            <w:gridSpan w:val="14"/>
            <w:vAlign w:val="bottom"/>
          </w:tcPr>
          <w:p w:rsidR="001E778A" w:rsidRPr="00B81255" w:rsidRDefault="001E778A" w:rsidP="00402D31">
            <w:pPr>
              <w:ind w:right="-157"/>
            </w:pPr>
            <w:r>
              <w:t>Номер</w:t>
            </w:r>
          </w:p>
        </w:tc>
        <w:tc>
          <w:tcPr>
            <w:tcW w:w="1704" w:type="dxa"/>
            <w:gridSpan w:val="10"/>
            <w:tcBorders>
              <w:bottom w:val="single" w:sz="4" w:space="0" w:color="auto"/>
            </w:tcBorders>
            <w:vAlign w:val="bottom"/>
          </w:tcPr>
          <w:p w:rsidR="001E778A" w:rsidRPr="00B81255" w:rsidRDefault="001E778A" w:rsidP="00402D31">
            <w:pPr>
              <w:ind w:right="-157"/>
            </w:pPr>
          </w:p>
        </w:tc>
        <w:tc>
          <w:tcPr>
            <w:tcW w:w="283" w:type="dxa"/>
            <w:gridSpan w:val="4"/>
            <w:vAlign w:val="bottom"/>
          </w:tcPr>
          <w:p w:rsidR="001E778A" w:rsidRPr="00B81255" w:rsidRDefault="001E778A" w:rsidP="00402D31">
            <w:pPr>
              <w:ind w:right="-157"/>
            </w:pPr>
            <w:r>
              <w:t>«</w:t>
            </w:r>
          </w:p>
        </w:tc>
        <w:tc>
          <w:tcPr>
            <w:tcW w:w="427" w:type="dxa"/>
            <w:gridSpan w:val="8"/>
            <w:tcBorders>
              <w:bottom w:val="single" w:sz="4" w:space="0" w:color="auto"/>
            </w:tcBorders>
            <w:vAlign w:val="bottom"/>
          </w:tcPr>
          <w:p w:rsidR="001E778A" w:rsidRPr="00B81255" w:rsidRDefault="001E778A" w:rsidP="00402D31">
            <w:pPr>
              <w:ind w:right="-157"/>
            </w:pPr>
          </w:p>
        </w:tc>
        <w:tc>
          <w:tcPr>
            <w:tcW w:w="283" w:type="dxa"/>
            <w:gridSpan w:val="4"/>
            <w:vAlign w:val="bottom"/>
          </w:tcPr>
          <w:p w:rsidR="001E778A" w:rsidRPr="00B81255" w:rsidRDefault="001E778A" w:rsidP="00402D31">
            <w:pPr>
              <w:ind w:right="-157"/>
            </w:pPr>
            <w:r>
              <w:t>»</w:t>
            </w:r>
          </w:p>
        </w:tc>
        <w:tc>
          <w:tcPr>
            <w:tcW w:w="1555" w:type="dxa"/>
            <w:gridSpan w:val="10"/>
            <w:tcBorders>
              <w:bottom w:val="single" w:sz="4" w:space="0" w:color="auto"/>
            </w:tcBorders>
            <w:vAlign w:val="bottom"/>
          </w:tcPr>
          <w:p w:rsidR="001E778A" w:rsidRPr="00B81255" w:rsidRDefault="001E778A" w:rsidP="00402D31">
            <w:pPr>
              <w:ind w:right="-157"/>
            </w:pPr>
          </w:p>
        </w:tc>
        <w:tc>
          <w:tcPr>
            <w:tcW w:w="435" w:type="dxa"/>
            <w:gridSpan w:val="5"/>
            <w:vAlign w:val="bottom"/>
          </w:tcPr>
          <w:p w:rsidR="001E778A" w:rsidRPr="00B81255" w:rsidRDefault="001E778A" w:rsidP="00402D31">
            <w:pPr>
              <w:ind w:right="-157"/>
            </w:pPr>
            <w:r>
              <w:t>20</w:t>
            </w:r>
          </w:p>
        </w:tc>
        <w:tc>
          <w:tcPr>
            <w:tcW w:w="576" w:type="dxa"/>
            <w:gridSpan w:val="7"/>
            <w:tcBorders>
              <w:bottom w:val="single" w:sz="4" w:space="0" w:color="auto"/>
            </w:tcBorders>
            <w:vAlign w:val="bottom"/>
          </w:tcPr>
          <w:p w:rsidR="001E778A" w:rsidRPr="00B81255" w:rsidRDefault="001E778A" w:rsidP="00402D31">
            <w:pPr>
              <w:ind w:right="-157"/>
            </w:pPr>
          </w:p>
        </w:tc>
        <w:tc>
          <w:tcPr>
            <w:tcW w:w="430" w:type="dxa"/>
            <w:gridSpan w:val="6"/>
            <w:vAlign w:val="bottom"/>
          </w:tcPr>
          <w:p w:rsidR="001E778A" w:rsidRPr="00B81255" w:rsidRDefault="001E778A" w:rsidP="00402D31">
            <w:pPr>
              <w:ind w:left="-117" w:right="-157"/>
            </w:pPr>
            <w:r>
              <w:t>г.</w:t>
            </w:r>
          </w:p>
        </w:tc>
      </w:tr>
      <w:tr w:rsidR="001E778A" w:rsidTr="00402D31">
        <w:trPr>
          <w:gridAfter w:val="2"/>
          <w:wAfter w:w="157" w:type="dxa"/>
          <w:trHeight w:val="124"/>
        </w:trPr>
        <w:tc>
          <w:tcPr>
            <w:tcW w:w="5611" w:type="dxa"/>
            <w:gridSpan w:val="36"/>
          </w:tcPr>
          <w:p w:rsidR="001E778A" w:rsidRPr="001C2E47" w:rsidRDefault="001E778A" w:rsidP="00402D31">
            <w:pPr>
              <w:ind w:right="-157"/>
              <w:jc w:val="center"/>
              <w:rPr>
                <w:sz w:val="20"/>
                <w:szCs w:val="20"/>
                <w:vertAlign w:val="superscript"/>
              </w:rPr>
            </w:pPr>
          </w:p>
        </w:tc>
        <w:tc>
          <w:tcPr>
            <w:tcW w:w="283" w:type="dxa"/>
            <w:gridSpan w:val="4"/>
          </w:tcPr>
          <w:p w:rsidR="001E778A" w:rsidRPr="001C2E47" w:rsidRDefault="001E778A" w:rsidP="00402D31">
            <w:pPr>
              <w:ind w:right="-157"/>
              <w:jc w:val="center"/>
              <w:rPr>
                <w:sz w:val="20"/>
                <w:szCs w:val="20"/>
                <w:vertAlign w:val="superscript"/>
              </w:rPr>
            </w:pPr>
          </w:p>
        </w:tc>
        <w:tc>
          <w:tcPr>
            <w:tcW w:w="427" w:type="dxa"/>
            <w:gridSpan w:val="8"/>
          </w:tcPr>
          <w:p w:rsidR="001E778A" w:rsidRPr="001C2E47" w:rsidRDefault="001E778A" w:rsidP="00402D31">
            <w:pPr>
              <w:ind w:right="-157"/>
              <w:jc w:val="center"/>
              <w:rPr>
                <w:sz w:val="20"/>
                <w:szCs w:val="20"/>
                <w:vertAlign w:val="superscript"/>
              </w:rPr>
            </w:pPr>
          </w:p>
        </w:tc>
        <w:tc>
          <w:tcPr>
            <w:tcW w:w="283" w:type="dxa"/>
            <w:gridSpan w:val="4"/>
          </w:tcPr>
          <w:p w:rsidR="001E778A" w:rsidRPr="001C2E47" w:rsidRDefault="001E778A" w:rsidP="00402D31">
            <w:pPr>
              <w:ind w:right="-157"/>
              <w:jc w:val="center"/>
              <w:rPr>
                <w:sz w:val="20"/>
                <w:szCs w:val="20"/>
                <w:vertAlign w:val="superscript"/>
              </w:rPr>
            </w:pPr>
          </w:p>
        </w:tc>
        <w:tc>
          <w:tcPr>
            <w:tcW w:w="1555" w:type="dxa"/>
            <w:gridSpan w:val="10"/>
          </w:tcPr>
          <w:p w:rsidR="001E778A" w:rsidRPr="001C2E47" w:rsidRDefault="001E778A" w:rsidP="00402D31">
            <w:pPr>
              <w:ind w:right="-157"/>
              <w:jc w:val="center"/>
              <w:rPr>
                <w:sz w:val="20"/>
                <w:szCs w:val="20"/>
                <w:vertAlign w:val="superscript"/>
              </w:rPr>
            </w:pPr>
            <w:r>
              <w:rPr>
                <w:sz w:val="20"/>
                <w:szCs w:val="20"/>
                <w:vertAlign w:val="superscript"/>
              </w:rPr>
              <w:t>Дата</w:t>
            </w:r>
          </w:p>
        </w:tc>
        <w:tc>
          <w:tcPr>
            <w:tcW w:w="435" w:type="dxa"/>
            <w:gridSpan w:val="5"/>
          </w:tcPr>
          <w:p w:rsidR="001E778A" w:rsidRPr="001C2E47" w:rsidRDefault="001E778A" w:rsidP="00402D31">
            <w:pPr>
              <w:ind w:right="-157"/>
              <w:jc w:val="center"/>
              <w:rPr>
                <w:sz w:val="20"/>
                <w:szCs w:val="20"/>
                <w:vertAlign w:val="superscript"/>
              </w:rPr>
            </w:pPr>
          </w:p>
        </w:tc>
        <w:tc>
          <w:tcPr>
            <w:tcW w:w="576" w:type="dxa"/>
            <w:gridSpan w:val="7"/>
          </w:tcPr>
          <w:p w:rsidR="001E778A" w:rsidRPr="001C2E47" w:rsidRDefault="001E778A" w:rsidP="00402D31">
            <w:pPr>
              <w:ind w:right="-157"/>
              <w:jc w:val="center"/>
              <w:rPr>
                <w:sz w:val="20"/>
                <w:szCs w:val="20"/>
                <w:vertAlign w:val="superscript"/>
              </w:rPr>
            </w:pPr>
          </w:p>
        </w:tc>
        <w:tc>
          <w:tcPr>
            <w:tcW w:w="430" w:type="dxa"/>
            <w:gridSpan w:val="6"/>
          </w:tcPr>
          <w:p w:rsidR="001E778A" w:rsidRPr="001C2E47" w:rsidRDefault="001E778A" w:rsidP="00402D31">
            <w:pPr>
              <w:ind w:right="-157"/>
              <w:jc w:val="center"/>
              <w:rPr>
                <w:sz w:val="20"/>
                <w:szCs w:val="20"/>
                <w:vertAlign w:val="superscript"/>
              </w:rPr>
            </w:pPr>
          </w:p>
        </w:tc>
      </w:tr>
      <w:tr w:rsidR="001E778A" w:rsidTr="00402D31">
        <w:trPr>
          <w:gridAfter w:val="2"/>
          <w:wAfter w:w="157" w:type="dxa"/>
          <w:trHeight w:val="283"/>
        </w:trPr>
        <w:tc>
          <w:tcPr>
            <w:tcW w:w="970" w:type="dxa"/>
            <w:vAlign w:val="bottom"/>
          </w:tcPr>
          <w:p w:rsidR="001E778A" w:rsidRPr="00C14A7F" w:rsidRDefault="001E778A" w:rsidP="00402D31">
            <w:pPr>
              <w:ind w:right="-157"/>
              <w:jc w:val="both"/>
            </w:pPr>
            <w:r>
              <w:t>Выдан</w:t>
            </w:r>
          </w:p>
        </w:tc>
        <w:tc>
          <w:tcPr>
            <w:tcW w:w="8630" w:type="dxa"/>
            <w:gridSpan w:val="79"/>
            <w:tcBorders>
              <w:bottom w:val="single" w:sz="4" w:space="0" w:color="auto"/>
            </w:tcBorders>
            <w:vAlign w:val="bottom"/>
          </w:tcPr>
          <w:p w:rsidR="001E778A" w:rsidRPr="00C14A7F" w:rsidRDefault="001E778A" w:rsidP="00402D31">
            <w:pPr>
              <w:ind w:right="-157"/>
              <w:jc w:val="both"/>
            </w:pPr>
          </w:p>
        </w:tc>
      </w:tr>
      <w:tr w:rsidR="001E778A" w:rsidTr="00402D31">
        <w:trPr>
          <w:gridAfter w:val="2"/>
          <w:wAfter w:w="157" w:type="dxa"/>
          <w:trHeight w:val="20"/>
        </w:trPr>
        <w:tc>
          <w:tcPr>
            <w:tcW w:w="970" w:type="dxa"/>
          </w:tcPr>
          <w:p w:rsidR="001E778A" w:rsidRPr="001C2E47" w:rsidRDefault="001E778A" w:rsidP="00402D31">
            <w:pPr>
              <w:ind w:right="-157"/>
              <w:jc w:val="both"/>
              <w:rPr>
                <w:sz w:val="20"/>
                <w:szCs w:val="20"/>
              </w:rPr>
            </w:pPr>
          </w:p>
        </w:tc>
        <w:tc>
          <w:tcPr>
            <w:tcW w:w="8630" w:type="dxa"/>
            <w:gridSpan w:val="79"/>
          </w:tcPr>
          <w:p w:rsidR="001E778A" w:rsidRPr="001C2E47" w:rsidRDefault="001E778A" w:rsidP="00402D31">
            <w:pPr>
              <w:tabs>
                <w:tab w:val="left" w:pos="2663"/>
              </w:tabs>
              <w:ind w:left="-124" w:right="-157"/>
              <w:jc w:val="both"/>
              <w:rPr>
                <w:sz w:val="20"/>
                <w:szCs w:val="20"/>
                <w:vertAlign w:val="superscript"/>
              </w:rPr>
            </w:pPr>
            <w:r>
              <w:rPr>
                <w:sz w:val="20"/>
                <w:szCs w:val="20"/>
                <w:vertAlign w:val="superscript"/>
              </w:rPr>
              <w:tab/>
              <w:t>Наименование органа выдавшего документ</w:t>
            </w:r>
          </w:p>
        </w:tc>
      </w:tr>
      <w:tr w:rsidR="001E778A" w:rsidTr="00402D31">
        <w:trPr>
          <w:gridAfter w:val="2"/>
          <w:wAfter w:w="157" w:type="dxa"/>
          <w:trHeight w:val="20"/>
        </w:trPr>
        <w:tc>
          <w:tcPr>
            <w:tcW w:w="9600" w:type="dxa"/>
            <w:gridSpan w:val="80"/>
            <w:tcBorders>
              <w:bottom w:val="single" w:sz="4" w:space="0" w:color="auto"/>
            </w:tcBorders>
            <w:vAlign w:val="bottom"/>
          </w:tcPr>
          <w:p w:rsidR="001E778A" w:rsidRPr="00E36E91" w:rsidRDefault="001E778A" w:rsidP="00402D31">
            <w:pPr>
              <w:ind w:right="-157"/>
              <w:jc w:val="both"/>
            </w:pPr>
          </w:p>
        </w:tc>
      </w:tr>
      <w:tr w:rsidR="001E778A" w:rsidTr="00402D31">
        <w:trPr>
          <w:gridAfter w:val="2"/>
          <w:wAfter w:w="157" w:type="dxa"/>
          <w:trHeight w:val="397"/>
        </w:trPr>
        <w:tc>
          <w:tcPr>
            <w:tcW w:w="9600" w:type="dxa"/>
            <w:gridSpan w:val="80"/>
            <w:tcBorders>
              <w:top w:val="single" w:sz="4" w:space="0" w:color="auto"/>
              <w:bottom w:val="single" w:sz="4" w:space="0" w:color="auto"/>
            </w:tcBorders>
            <w:vAlign w:val="bottom"/>
          </w:tcPr>
          <w:p w:rsidR="001E778A" w:rsidRDefault="001E778A" w:rsidP="00402D31">
            <w:pPr>
              <w:ind w:right="-157"/>
            </w:pPr>
            <w:r>
              <w:t xml:space="preserve">Адрес места жительства: </w:t>
            </w:r>
          </w:p>
        </w:tc>
      </w:tr>
      <w:tr w:rsidR="001E778A" w:rsidTr="00402D31">
        <w:trPr>
          <w:gridAfter w:val="2"/>
          <w:wAfter w:w="157" w:type="dxa"/>
          <w:trHeight w:val="454"/>
        </w:trPr>
        <w:tc>
          <w:tcPr>
            <w:tcW w:w="3241" w:type="dxa"/>
            <w:gridSpan w:val="17"/>
            <w:tcBorders>
              <w:top w:val="single" w:sz="4" w:space="0" w:color="auto"/>
            </w:tcBorders>
            <w:vAlign w:val="bottom"/>
          </w:tcPr>
          <w:p w:rsidR="001E778A" w:rsidRDefault="001E778A" w:rsidP="00402D31">
            <w:pPr>
              <w:ind w:right="-157"/>
            </w:pPr>
            <w:r>
              <w:t>По документу (паспорту):</w:t>
            </w:r>
          </w:p>
        </w:tc>
        <w:tc>
          <w:tcPr>
            <w:tcW w:w="6359" w:type="dxa"/>
            <w:gridSpan w:val="63"/>
            <w:tcBorders>
              <w:top w:val="single" w:sz="4" w:space="0" w:color="auto"/>
              <w:bottom w:val="single" w:sz="4" w:space="0" w:color="auto"/>
            </w:tcBorders>
            <w:vAlign w:val="bottom"/>
          </w:tcPr>
          <w:p w:rsidR="001E778A" w:rsidRDefault="001E778A" w:rsidP="00402D31">
            <w:pPr>
              <w:ind w:right="-157"/>
            </w:pPr>
          </w:p>
        </w:tc>
      </w:tr>
      <w:tr w:rsidR="001E778A" w:rsidTr="00402D31">
        <w:trPr>
          <w:gridAfter w:val="2"/>
          <w:wAfter w:w="157" w:type="dxa"/>
          <w:trHeight w:val="397"/>
        </w:trPr>
        <w:tc>
          <w:tcPr>
            <w:tcW w:w="9600" w:type="dxa"/>
            <w:gridSpan w:val="80"/>
            <w:tcBorders>
              <w:bottom w:val="single" w:sz="4" w:space="0" w:color="auto"/>
            </w:tcBorders>
          </w:tcPr>
          <w:p w:rsidR="001E778A" w:rsidRDefault="001E778A" w:rsidP="00402D31">
            <w:pPr>
              <w:ind w:right="-157"/>
              <w:jc w:val="both"/>
            </w:pPr>
          </w:p>
        </w:tc>
      </w:tr>
      <w:tr w:rsidR="001E778A" w:rsidTr="00402D31">
        <w:trPr>
          <w:gridAfter w:val="2"/>
          <w:wAfter w:w="157" w:type="dxa"/>
          <w:trHeight w:val="397"/>
        </w:trPr>
        <w:tc>
          <w:tcPr>
            <w:tcW w:w="2549" w:type="dxa"/>
            <w:gridSpan w:val="9"/>
            <w:tcBorders>
              <w:top w:val="single" w:sz="4" w:space="0" w:color="auto"/>
            </w:tcBorders>
            <w:vAlign w:val="bottom"/>
          </w:tcPr>
          <w:p w:rsidR="001E778A" w:rsidRDefault="001E778A" w:rsidP="00402D31">
            <w:pPr>
              <w:ind w:right="-157"/>
            </w:pPr>
            <w:r>
              <w:t>Фактический адрес:</w:t>
            </w:r>
          </w:p>
        </w:tc>
        <w:tc>
          <w:tcPr>
            <w:tcW w:w="7051" w:type="dxa"/>
            <w:gridSpan w:val="71"/>
            <w:tcBorders>
              <w:top w:val="single" w:sz="4" w:space="0" w:color="auto"/>
              <w:bottom w:val="single" w:sz="4" w:space="0" w:color="auto"/>
            </w:tcBorders>
            <w:vAlign w:val="bottom"/>
          </w:tcPr>
          <w:p w:rsidR="001E778A" w:rsidRDefault="001E778A" w:rsidP="00402D31">
            <w:pPr>
              <w:ind w:right="-157"/>
            </w:pPr>
          </w:p>
        </w:tc>
      </w:tr>
      <w:tr w:rsidR="001E778A" w:rsidTr="00402D31">
        <w:trPr>
          <w:gridAfter w:val="2"/>
          <w:wAfter w:w="157" w:type="dxa"/>
          <w:trHeight w:val="397"/>
        </w:trPr>
        <w:tc>
          <w:tcPr>
            <w:tcW w:w="9600" w:type="dxa"/>
            <w:gridSpan w:val="80"/>
            <w:tcBorders>
              <w:bottom w:val="single" w:sz="4" w:space="0" w:color="auto"/>
            </w:tcBorders>
            <w:vAlign w:val="bottom"/>
          </w:tcPr>
          <w:p w:rsidR="001E778A" w:rsidRDefault="001E778A" w:rsidP="00402D31">
            <w:pPr>
              <w:ind w:right="-157"/>
            </w:pPr>
          </w:p>
        </w:tc>
      </w:tr>
      <w:tr w:rsidR="001E778A" w:rsidTr="00402D31">
        <w:trPr>
          <w:gridAfter w:val="2"/>
          <w:wAfter w:w="157" w:type="dxa"/>
          <w:trHeight w:val="454"/>
        </w:trPr>
        <w:tc>
          <w:tcPr>
            <w:tcW w:w="7591" w:type="dxa"/>
            <w:gridSpan w:val="58"/>
            <w:tcBorders>
              <w:bottom w:val="single" w:sz="4" w:space="0" w:color="auto"/>
            </w:tcBorders>
            <w:vAlign w:val="bottom"/>
          </w:tcPr>
          <w:p w:rsidR="001E778A" w:rsidRDefault="001E778A" w:rsidP="00402D31">
            <w:pPr>
              <w:ind w:right="-157"/>
            </w:pPr>
            <w:r>
              <w:lastRenderedPageBreak/>
              <w:t>(для юридических лиц) / индивидуальных предпринимателей):</w:t>
            </w:r>
          </w:p>
        </w:tc>
        <w:tc>
          <w:tcPr>
            <w:tcW w:w="2009" w:type="dxa"/>
            <w:gridSpan w:val="22"/>
            <w:tcBorders>
              <w:bottom w:val="single" w:sz="4" w:space="0" w:color="auto"/>
            </w:tcBorders>
            <w:vAlign w:val="bottom"/>
          </w:tcPr>
          <w:p w:rsidR="001E778A" w:rsidRPr="003E6485" w:rsidRDefault="001E778A" w:rsidP="00402D31">
            <w:pPr>
              <w:ind w:right="-157"/>
            </w:pPr>
          </w:p>
        </w:tc>
      </w:tr>
      <w:tr w:rsidR="001E778A" w:rsidTr="00402D31">
        <w:trPr>
          <w:gridAfter w:val="2"/>
          <w:wAfter w:w="157" w:type="dxa"/>
          <w:trHeight w:val="397"/>
        </w:trPr>
        <w:tc>
          <w:tcPr>
            <w:tcW w:w="5304" w:type="dxa"/>
            <w:gridSpan w:val="31"/>
            <w:vAlign w:val="bottom"/>
          </w:tcPr>
          <w:p w:rsidR="001E778A" w:rsidRPr="009B5FEA" w:rsidRDefault="001E778A" w:rsidP="00402D31">
            <w:pPr>
              <w:ind w:right="-157"/>
            </w:pPr>
            <w:r w:rsidRPr="009B5FEA">
              <w:rPr>
                <w:rFonts w:eastAsia="Courier New"/>
                <w:color w:val="000000"/>
                <w:lang w:eastAsia="ru-RU" w:bidi="ru-RU"/>
              </w:rPr>
              <w:t>Документ о государственной регистрации</w:t>
            </w:r>
            <w:r>
              <w:rPr>
                <w:rFonts w:eastAsia="Courier New"/>
                <w:color w:val="000000"/>
                <w:lang w:eastAsia="ru-RU" w:bidi="ru-RU"/>
              </w:rPr>
              <w:t>:</w:t>
            </w:r>
          </w:p>
        </w:tc>
        <w:tc>
          <w:tcPr>
            <w:tcW w:w="4296" w:type="dxa"/>
            <w:gridSpan w:val="49"/>
            <w:tcBorders>
              <w:bottom w:val="single" w:sz="4" w:space="0" w:color="auto"/>
            </w:tcBorders>
            <w:vAlign w:val="bottom"/>
          </w:tcPr>
          <w:p w:rsidR="001E778A" w:rsidRPr="009B5FEA" w:rsidRDefault="001E778A" w:rsidP="00402D31">
            <w:pPr>
              <w:ind w:right="-157"/>
            </w:pPr>
          </w:p>
        </w:tc>
      </w:tr>
      <w:tr w:rsidR="001E778A" w:rsidTr="00402D31">
        <w:trPr>
          <w:gridAfter w:val="2"/>
          <w:wAfter w:w="157" w:type="dxa"/>
          <w:trHeight w:val="397"/>
        </w:trPr>
        <w:tc>
          <w:tcPr>
            <w:tcW w:w="9600" w:type="dxa"/>
            <w:gridSpan w:val="80"/>
            <w:tcBorders>
              <w:bottom w:val="single" w:sz="4" w:space="0" w:color="auto"/>
            </w:tcBorders>
            <w:vAlign w:val="bottom"/>
          </w:tcPr>
          <w:p w:rsidR="001E778A" w:rsidRPr="009B5FEA" w:rsidRDefault="001E778A" w:rsidP="00402D31">
            <w:pPr>
              <w:ind w:right="-157"/>
              <w:rPr>
                <w:rFonts w:eastAsia="Courier New"/>
                <w:color w:val="000000"/>
                <w:lang w:eastAsia="ru-RU" w:bidi="ru-RU"/>
              </w:rPr>
            </w:pPr>
          </w:p>
        </w:tc>
      </w:tr>
      <w:tr w:rsidR="001E778A" w:rsidTr="00402D31">
        <w:trPr>
          <w:gridAfter w:val="2"/>
          <w:wAfter w:w="157" w:type="dxa"/>
          <w:trHeight w:val="397"/>
        </w:trPr>
        <w:tc>
          <w:tcPr>
            <w:tcW w:w="1011" w:type="dxa"/>
            <w:gridSpan w:val="2"/>
            <w:tcBorders>
              <w:top w:val="single" w:sz="4" w:space="0" w:color="auto"/>
            </w:tcBorders>
            <w:vAlign w:val="bottom"/>
          </w:tcPr>
          <w:p w:rsidR="001E778A" w:rsidRPr="009B5FEA" w:rsidRDefault="001E778A" w:rsidP="00402D31">
            <w:pPr>
              <w:ind w:right="-157"/>
            </w:pPr>
            <w:r>
              <w:t>Серия</w:t>
            </w:r>
          </w:p>
        </w:tc>
        <w:tc>
          <w:tcPr>
            <w:tcW w:w="1766" w:type="dxa"/>
            <w:gridSpan w:val="9"/>
            <w:tcBorders>
              <w:top w:val="single" w:sz="4" w:space="0" w:color="auto"/>
              <w:bottom w:val="single" w:sz="4" w:space="0" w:color="auto"/>
            </w:tcBorders>
            <w:vAlign w:val="bottom"/>
          </w:tcPr>
          <w:p w:rsidR="001E778A" w:rsidRPr="009B5FEA" w:rsidRDefault="001E778A" w:rsidP="00402D31">
            <w:pPr>
              <w:ind w:right="-157"/>
            </w:pPr>
          </w:p>
        </w:tc>
        <w:tc>
          <w:tcPr>
            <w:tcW w:w="992" w:type="dxa"/>
            <w:gridSpan w:val="14"/>
            <w:tcBorders>
              <w:top w:val="single" w:sz="4" w:space="0" w:color="auto"/>
            </w:tcBorders>
            <w:vAlign w:val="bottom"/>
          </w:tcPr>
          <w:p w:rsidR="001E778A" w:rsidRPr="009B5FEA" w:rsidRDefault="001E778A" w:rsidP="00402D31">
            <w:pPr>
              <w:ind w:right="-157"/>
            </w:pPr>
            <w:r>
              <w:t>Номер</w:t>
            </w:r>
          </w:p>
        </w:tc>
        <w:tc>
          <w:tcPr>
            <w:tcW w:w="1842" w:type="dxa"/>
            <w:gridSpan w:val="11"/>
            <w:tcBorders>
              <w:top w:val="single" w:sz="4" w:space="0" w:color="auto"/>
              <w:bottom w:val="single" w:sz="4" w:space="0" w:color="auto"/>
            </w:tcBorders>
            <w:vAlign w:val="bottom"/>
          </w:tcPr>
          <w:p w:rsidR="001E778A" w:rsidRPr="009B5FEA" w:rsidRDefault="001E778A" w:rsidP="00402D31">
            <w:pPr>
              <w:ind w:right="-157"/>
            </w:pPr>
          </w:p>
        </w:tc>
        <w:tc>
          <w:tcPr>
            <w:tcW w:w="283" w:type="dxa"/>
            <w:gridSpan w:val="4"/>
            <w:tcBorders>
              <w:top w:val="single" w:sz="4" w:space="0" w:color="auto"/>
            </w:tcBorders>
            <w:vAlign w:val="bottom"/>
          </w:tcPr>
          <w:p w:rsidR="001E778A" w:rsidRPr="009B5FEA" w:rsidRDefault="001E778A" w:rsidP="00402D31">
            <w:pPr>
              <w:ind w:right="-157"/>
            </w:pPr>
            <w:r>
              <w:t>«</w:t>
            </w:r>
          </w:p>
        </w:tc>
        <w:tc>
          <w:tcPr>
            <w:tcW w:w="427" w:type="dxa"/>
            <w:gridSpan w:val="8"/>
            <w:tcBorders>
              <w:top w:val="single" w:sz="4" w:space="0" w:color="auto"/>
              <w:bottom w:val="single" w:sz="4" w:space="0" w:color="auto"/>
            </w:tcBorders>
            <w:vAlign w:val="bottom"/>
          </w:tcPr>
          <w:p w:rsidR="001E778A" w:rsidRPr="009B5FEA" w:rsidRDefault="001E778A" w:rsidP="00402D31">
            <w:pPr>
              <w:ind w:right="-157"/>
            </w:pPr>
          </w:p>
        </w:tc>
        <w:tc>
          <w:tcPr>
            <w:tcW w:w="283" w:type="dxa"/>
            <w:gridSpan w:val="4"/>
            <w:tcBorders>
              <w:top w:val="single" w:sz="4" w:space="0" w:color="auto"/>
            </w:tcBorders>
            <w:vAlign w:val="bottom"/>
          </w:tcPr>
          <w:p w:rsidR="001E778A" w:rsidRPr="009B5FEA" w:rsidRDefault="001E778A" w:rsidP="00402D31">
            <w:pPr>
              <w:ind w:right="-157"/>
            </w:pPr>
            <w:r>
              <w:t>»</w:t>
            </w:r>
          </w:p>
        </w:tc>
        <w:tc>
          <w:tcPr>
            <w:tcW w:w="1702" w:type="dxa"/>
            <w:gridSpan w:val="11"/>
            <w:tcBorders>
              <w:top w:val="single" w:sz="4" w:space="0" w:color="auto"/>
              <w:bottom w:val="single" w:sz="4" w:space="0" w:color="auto"/>
            </w:tcBorders>
            <w:vAlign w:val="bottom"/>
          </w:tcPr>
          <w:p w:rsidR="001E778A" w:rsidRPr="009B5FEA" w:rsidRDefault="001E778A" w:rsidP="00402D31">
            <w:pPr>
              <w:ind w:right="-157"/>
            </w:pPr>
          </w:p>
        </w:tc>
        <w:tc>
          <w:tcPr>
            <w:tcW w:w="288" w:type="dxa"/>
            <w:gridSpan w:val="4"/>
            <w:tcBorders>
              <w:top w:val="single" w:sz="4" w:space="0" w:color="auto"/>
            </w:tcBorders>
            <w:vAlign w:val="bottom"/>
          </w:tcPr>
          <w:p w:rsidR="001E778A" w:rsidRPr="009B5FEA" w:rsidRDefault="001E778A" w:rsidP="00402D31">
            <w:pPr>
              <w:spacing w:line="240" w:lineRule="exact"/>
              <w:ind w:right="-159"/>
              <w:jc w:val="both"/>
              <w:rPr>
                <w:sz w:val="20"/>
                <w:szCs w:val="20"/>
              </w:rPr>
            </w:pPr>
          </w:p>
        </w:tc>
        <w:tc>
          <w:tcPr>
            <w:tcW w:w="479" w:type="dxa"/>
            <w:gridSpan w:val="6"/>
            <w:tcBorders>
              <w:top w:val="single" w:sz="4" w:space="0" w:color="auto"/>
              <w:bottom w:val="single" w:sz="4" w:space="0" w:color="auto"/>
            </w:tcBorders>
            <w:vAlign w:val="bottom"/>
          </w:tcPr>
          <w:p w:rsidR="001E778A" w:rsidRPr="009B5FEA" w:rsidRDefault="001E778A" w:rsidP="00402D31">
            <w:pPr>
              <w:ind w:right="-157"/>
            </w:pPr>
          </w:p>
        </w:tc>
        <w:tc>
          <w:tcPr>
            <w:tcW w:w="527" w:type="dxa"/>
            <w:gridSpan w:val="7"/>
            <w:tcBorders>
              <w:top w:val="single" w:sz="4" w:space="0" w:color="auto"/>
            </w:tcBorders>
            <w:vAlign w:val="bottom"/>
          </w:tcPr>
          <w:p w:rsidR="001E778A" w:rsidRPr="009B5FEA" w:rsidRDefault="001E778A" w:rsidP="00402D31">
            <w:pPr>
              <w:ind w:left="-46" w:right="-157"/>
            </w:pPr>
            <w:r>
              <w:t>г.</w:t>
            </w:r>
          </w:p>
        </w:tc>
      </w:tr>
      <w:tr w:rsidR="001E778A" w:rsidTr="00402D31">
        <w:trPr>
          <w:gridAfter w:val="2"/>
          <w:wAfter w:w="157" w:type="dxa"/>
          <w:trHeight w:val="154"/>
        </w:trPr>
        <w:tc>
          <w:tcPr>
            <w:tcW w:w="5605" w:type="dxa"/>
            <w:gridSpan w:val="35"/>
            <w:vAlign w:val="bottom"/>
          </w:tcPr>
          <w:p w:rsidR="001E778A" w:rsidRPr="009B5FEA" w:rsidRDefault="001E778A" w:rsidP="00402D31">
            <w:pPr>
              <w:ind w:right="-157"/>
              <w:rPr>
                <w:sz w:val="20"/>
                <w:szCs w:val="20"/>
              </w:rPr>
            </w:pPr>
          </w:p>
        </w:tc>
        <w:tc>
          <w:tcPr>
            <w:tcW w:w="3995" w:type="dxa"/>
            <w:gridSpan w:val="45"/>
          </w:tcPr>
          <w:p w:rsidR="001E778A" w:rsidRPr="009B5FEA" w:rsidRDefault="001E778A" w:rsidP="00402D31">
            <w:pPr>
              <w:ind w:right="-157"/>
              <w:jc w:val="center"/>
              <w:rPr>
                <w:sz w:val="20"/>
                <w:szCs w:val="20"/>
                <w:vertAlign w:val="superscript"/>
              </w:rPr>
            </w:pPr>
            <w:r w:rsidRPr="009B5FEA">
              <w:rPr>
                <w:sz w:val="20"/>
                <w:szCs w:val="20"/>
                <w:vertAlign w:val="superscript"/>
              </w:rPr>
              <w:t>Дата регистрации</w:t>
            </w:r>
          </w:p>
        </w:tc>
      </w:tr>
      <w:tr w:rsidR="001E778A" w:rsidTr="00402D31">
        <w:trPr>
          <w:gridAfter w:val="2"/>
          <w:wAfter w:w="157" w:type="dxa"/>
          <w:trHeight w:val="227"/>
        </w:trPr>
        <w:tc>
          <w:tcPr>
            <w:tcW w:w="3555" w:type="dxa"/>
            <w:gridSpan w:val="24"/>
            <w:vAlign w:val="bottom"/>
          </w:tcPr>
          <w:p w:rsidR="001E778A" w:rsidRDefault="001E778A" w:rsidP="00402D31">
            <w:pPr>
              <w:ind w:right="-157"/>
              <w:jc w:val="both"/>
            </w:pPr>
            <w:r>
              <w:t>Зарегистрировавший орган:</w:t>
            </w:r>
          </w:p>
        </w:tc>
        <w:tc>
          <w:tcPr>
            <w:tcW w:w="6045" w:type="dxa"/>
            <w:gridSpan w:val="56"/>
            <w:tcBorders>
              <w:bottom w:val="single" w:sz="4" w:space="0" w:color="auto"/>
            </w:tcBorders>
            <w:vAlign w:val="bottom"/>
          </w:tcPr>
          <w:p w:rsidR="001E778A" w:rsidRDefault="001E778A" w:rsidP="00402D31">
            <w:pPr>
              <w:ind w:right="-157"/>
              <w:jc w:val="both"/>
            </w:pPr>
          </w:p>
        </w:tc>
      </w:tr>
      <w:tr w:rsidR="001E778A" w:rsidTr="00402D31">
        <w:trPr>
          <w:gridAfter w:val="2"/>
          <w:wAfter w:w="157" w:type="dxa"/>
          <w:trHeight w:val="397"/>
        </w:trPr>
        <w:tc>
          <w:tcPr>
            <w:tcW w:w="9600" w:type="dxa"/>
            <w:gridSpan w:val="80"/>
            <w:tcBorders>
              <w:bottom w:val="single" w:sz="4" w:space="0" w:color="auto"/>
            </w:tcBorders>
            <w:vAlign w:val="bottom"/>
          </w:tcPr>
          <w:p w:rsidR="001E778A" w:rsidRDefault="001E778A" w:rsidP="00402D31">
            <w:pPr>
              <w:ind w:right="-157"/>
              <w:jc w:val="both"/>
            </w:pPr>
          </w:p>
        </w:tc>
      </w:tr>
      <w:tr w:rsidR="001E778A" w:rsidTr="00402D31">
        <w:trPr>
          <w:gridAfter w:val="2"/>
          <w:wAfter w:w="157" w:type="dxa"/>
          <w:trHeight w:val="397"/>
        </w:trPr>
        <w:tc>
          <w:tcPr>
            <w:tcW w:w="1927" w:type="dxa"/>
            <w:gridSpan w:val="7"/>
            <w:tcBorders>
              <w:top w:val="single" w:sz="4" w:space="0" w:color="auto"/>
            </w:tcBorders>
            <w:vAlign w:val="bottom"/>
          </w:tcPr>
          <w:p w:rsidR="001E778A" w:rsidRDefault="001E778A" w:rsidP="00402D31">
            <w:pPr>
              <w:ind w:right="-108"/>
            </w:pPr>
            <w:r>
              <w:t>Место выдачи:</w:t>
            </w:r>
          </w:p>
        </w:tc>
        <w:tc>
          <w:tcPr>
            <w:tcW w:w="7673" w:type="dxa"/>
            <w:gridSpan w:val="73"/>
            <w:tcBorders>
              <w:top w:val="single" w:sz="4" w:space="0" w:color="auto"/>
              <w:bottom w:val="single" w:sz="4" w:space="0" w:color="auto"/>
            </w:tcBorders>
            <w:vAlign w:val="bottom"/>
          </w:tcPr>
          <w:p w:rsidR="001E778A" w:rsidRDefault="001E778A" w:rsidP="00402D31"/>
        </w:tc>
      </w:tr>
      <w:tr w:rsidR="001E778A" w:rsidTr="00402D31">
        <w:trPr>
          <w:gridAfter w:val="2"/>
          <w:wAfter w:w="157" w:type="dxa"/>
          <w:trHeight w:val="340"/>
        </w:trPr>
        <w:tc>
          <w:tcPr>
            <w:tcW w:w="9600" w:type="dxa"/>
            <w:gridSpan w:val="80"/>
            <w:tcBorders>
              <w:bottom w:val="single" w:sz="4" w:space="0" w:color="auto"/>
            </w:tcBorders>
            <w:vAlign w:val="bottom"/>
          </w:tcPr>
          <w:p w:rsidR="001E778A" w:rsidRDefault="001E778A" w:rsidP="00402D31"/>
        </w:tc>
      </w:tr>
      <w:tr w:rsidR="001E778A" w:rsidTr="00402D31">
        <w:trPr>
          <w:gridAfter w:val="2"/>
          <w:wAfter w:w="157" w:type="dxa"/>
          <w:trHeight w:val="20"/>
        </w:trPr>
        <w:tc>
          <w:tcPr>
            <w:tcW w:w="2249" w:type="dxa"/>
            <w:gridSpan w:val="8"/>
            <w:tcBorders>
              <w:top w:val="single" w:sz="4" w:space="0" w:color="auto"/>
            </w:tcBorders>
            <w:vAlign w:val="bottom"/>
          </w:tcPr>
          <w:p w:rsidR="001E778A" w:rsidRDefault="001E778A" w:rsidP="00402D31">
            <w:pPr>
              <w:ind w:right="-108"/>
            </w:pPr>
            <w:r>
              <w:t>ОГРН / ОГРНИП</w:t>
            </w:r>
          </w:p>
        </w:tc>
        <w:tc>
          <w:tcPr>
            <w:tcW w:w="7351" w:type="dxa"/>
            <w:gridSpan w:val="72"/>
            <w:tcBorders>
              <w:top w:val="single" w:sz="4" w:space="0" w:color="auto"/>
              <w:bottom w:val="single" w:sz="4" w:space="0" w:color="auto"/>
            </w:tcBorders>
            <w:vAlign w:val="bottom"/>
          </w:tcPr>
          <w:p w:rsidR="001E778A" w:rsidRDefault="001E778A" w:rsidP="00402D31"/>
        </w:tc>
      </w:tr>
      <w:tr w:rsidR="001E778A" w:rsidTr="00402D31">
        <w:trPr>
          <w:gridAfter w:val="2"/>
          <w:wAfter w:w="157" w:type="dxa"/>
          <w:trHeight w:val="397"/>
        </w:trPr>
        <w:tc>
          <w:tcPr>
            <w:tcW w:w="2635" w:type="dxa"/>
            <w:gridSpan w:val="10"/>
            <w:vAlign w:val="bottom"/>
          </w:tcPr>
          <w:p w:rsidR="001E778A" w:rsidRDefault="001E778A" w:rsidP="00402D31">
            <w:pPr>
              <w:ind w:right="-108"/>
            </w:pPr>
            <w:r>
              <w:t>Юридический адрес:</w:t>
            </w:r>
          </w:p>
        </w:tc>
        <w:tc>
          <w:tcPr>
            <w:tcW w:w="6965" w:type="dxa"/>
            <w:gridSpan w:val="70"/>
            <w:tcBorders>
              <w:bottom w:val="single" w:sz="4" w:space="0" w:color="auto"/>
            </w:tcBorders>
            <w:vAlign w:val="bottom"/>
          </w:tcPr>
          <w:p w:rsidR="001E778A" w:rsidRDefault="001E778A" w:rsidP="00402D31"/>
        </w:tc>
      </w:tr>
      <w:tr w:rsidR="001E778A" w:rsidTr="00402D31">
        <w:trPr>
          <w:gridAfter w:val="2"/>
          <w:wAfter w:w="157" w:type="dxa"/>
          <w:trHeight w:val="227"/>
        </w:trPr>
        <w:tc>
          <w:tcPr>
            <w:tcW w:w="9600" w:type="dxa"/>
            <w:gridSpan w:val="80"/>
            <w:tcBorders>
              <w:bottom w:val="single" w:sz="4" w:space="0" w:color="auto"/>
            </w:tcBorders>
            <w:vAlign w:val="bottom"/>
          </w:tcPr>
          <w:p w:rsidR="001E778A" w:rsidRDefault="001E778A" w:rsidP="00402D31"/>
        </w:tc>
      </w:tr>
      <w:tr w:rsidR="001E778A" w:rsidTr="00402D31">
        <w:trPr>
          <w:gridAfter w:val="2"/>
          <w:wAfter w:w="157" w:type="dxa"/>
          <w:trHeight w:val="397"/>
        </w:trPr>
        <w:tc>
          <w:tcPr>
            <w:tcW w:w="2635" w:type="dxa"/>
            <w:gridSpan w:val="10"/>
            <w:tcBorders>
              <w:top w:val="single" w:sz="4" w:space="0" w:color="auto"/>
            </w:tcBorders>
            <w:vAlign w:val="bottom"/>
          </w:tcPr>
          <w:p w:rsidR="001E778A" w:rsidRDefault="001E778A" w:rsidP="00402D31">
            <w:pPr>
              <w:ind w:right="-108"/>
            </w:pPr>
            <w:r>
              <w:t>Фактический адрес:</w:t>
            </w:r>
          </w:p>
        </w:tc>
        <w:tc>
          <w:tcPr>
            <w:tcW w:w="6965" w:type="dxa"/>
            <w:gridSpan w:val="70"/>
            <w:tcBorders>
              <w:top w:val="single" w:sz="4" w:space="0" w:color="auto"/>
              <w:bottom w:val="single" w:sz="4" w:space="0" w:color="auto"/>
            </w:tcBorders>
            <w:vAlign w:val="bottom"/>
          </w:tcPr>
          <w:p w:rsidR="001E778A" w:rsidRDefault="001E778A" w:rsidP="00402D31"/>
        </w:tc>
      </w:tr>
      <w:tr w:rsidR="001E778A" w:rsidTr="00402D31">
        <w:trPr>
          <w:gridAfter w:val="2"/>
          <w:wAfter w:w="157" w:type="dxa"/>
          <w:trHeight w:val="340"/>
        </w:trPr>
        <w:tc>
          <w:tcPr>
            <w:tcW w:w="9600" w:type="dxa"/>
            <w:gridSpan w:val="80"/>
            <w:tcBorders>
              <w:bottom w:val="single" w:sz="4" w:space="0" w:color="auto"/>
            </w:tcBorders>
            <w:vAlign w:val="bottom"/>
          </w:tcPr>
          <w:p w:rsidR="001E778A" w:rsidRDefault="001E778A" w:rsidP="00402D31"/>
        </w:tc>
      </w:tr>
      <w:tr w:rsidR="001E778A" w:rsidTr="00402D31">
        <w:trPr>
          <w:gridAfter w:val="2"/>
          <w:wAfter w:w="157" w:type="dxa"/>
          <w:trHeight w:val="340"/>
        </w:trPr>
        <w:tc>
          <w:tcPr>
            <w:tcW w:w="3364" w:type="dxa"/>
            <w:gridSpan w:val="18"/>
            <w:tcBorders>
              <w:top w:val="single" w:sz="4" w:space="0" w:color="auto"/>
            </w:tcBorders>
            <w:vAlign w:val="bottom"/>
          </w:tcPr>
          <w:p w:rsidR="001E778A" w:rsidRDefault="001E778A" w:rsidP="00402D31">
            <w:pPr>
              <w:ind w:right="-157"/>
            </w:pPr>
            <w:r>
              <w:t>Телефон/факс:</w:t>
            </w:r>
          </w:p>
        </w:tc>
        <w:tc>
          <w:tcPr>
            <w:tcW w:w="6236" w:type="dxa"/>
            <w:gridSpan w:val="62"/>
            <w:tcBorders>
              <w:top w:val="single" w:sz="4" w:space="0" w:color="auto"/>
              <w:bottom w:val="single" w:sz="4" w:space="0" w:color="auto"/>
            </w:tcBorders>
            <w:vAlign w:val="bottom"/>
          </w:tcPr>
          <w:p w:rsidR="001E778A" w:rsidRDefault="001E778A" w:rsidP="00402D31">
            <w:pPr>
              <w:ind w:right="-157"/>
            </w:pPr>
          </w:p>
        </w:tc>
      </w:tr>
      <w:tr w:rsidR="001E778A" w:rsidTr="00402D31">
        <w:trPr>
          <w:gridAfter w:val="2"/>
          <w:wAfter w:w="157" w:type="dxa"/>
          <w:trHeight w:val="340"/>
        </w:trPr>
        <w:tc>
          <w:tcPr>
            <w:tcW w:w="3364" w:type="dxa"/>
            <w:gridSpan w:val="18"/>
            <w:vAlign w:val="bottom"/>
          </w:tcPr>
          <w:p w:rsidR="001E778A" w:rsidRDefault="001E778A" w:rsidP="00402D31">
            <w:pPr>
              <w:ind w:right="-157"/>
            </w:pPr>
            <w:r>
              <w:t>Адрес электронной почты:</w:t>
            </w:r>
          </w:p>
        </w:tc>
        <w:tc>
          <w:tcPr>
            <w:tcW w:w="6236" w:type="dxa"/>
            <w:gridSpan w:val="62"/>
            <w:tcBorders>
              <w:top w:val="single" w:sz="4" w:space="0" w:color="auto"/>
              <w:bottom w:val="single" w:sz="4" w:space="0" w:color="auto"/>
            </w:tcBorders>
            <w:vAlign w:val="bottom"/>
          </w:tcPr>
          <w:p w:rsidR="001E778A" w:rsidRDefault="001E778A" w:rsidP="00402D31">
            <w:pPr>
              <w:ind w:right="-157"/>
            </w:pPr>
          </w:p>
        </w:tc>
      </w:tr>
      <w:tr w:rsidR="001E778A" w:rsidTr="00402D31">
        <w:trPr>
          <w:gridAfter w:val="2"/>
          <w:wAfter w:w="157" w:type="dxa"/>
          <w:trHeight w:val="510"/>
        </w:trPr>
        <w:tc>
          <w:tcPr>
            <w:tcW w:w="2942" w:type="dxa"/>
            <w:gridSpan w:val="13"/>
            <w:vAlign w:val="bottom"/>
          </w:tcPr>
          <w:p w:rsidR="001E778A" w:rsidRDefault="001E778A" w:rsidP="00402D31">
            <w:pPr>
              <w:ind w:right="-157"/>
            </w:pPr>
            <w:r>
              <w:t>Банковские реквизиты:</w:t>
            </w:r>
          </w:p>
        </w:tc>
        <w:tc>
          <w:tcPr>
            <w:tcW w:w="6658" w:type="dxa"/>
            <w:gridSpan w:val="67"/>
            <w:vAlign w:val="bottom"/>
          </w:tcPr>
          <w:p w:rsidR="001E778A" w:rsidRDefault="001E778A" w:rsidP="00402D31">
            <w:pPr>
              <w:ind w:right="-157"/>
            </w:pPr>
          </w:p>
        </w:tc>
      </w:tr>
      <w:tr w:rsidR="001E778A" w:rsidTr="00402D31">
        <w:trPr>
          <w:gridAfter w:val="2"/>
          <w:wAfter w:w="157" w:type="dxa"/>
          <w:trHeight w:val="283"/>
        </w:trPr>
        <w:tc>
          <w:tcPr>
            <w:tcW w:w="1136" w:type="dxa"/>
            <w:gridSpan w:val="5"/>
          </w:tcPr>
          <w:p w:rsidR="001E778A" w:rsidRDefault="001E778A" w:rsidP="00402D31">
            <w:pPr>
              <w:jc w:val="both"/>
            </w:pPr>
            <w:r>
              <w:t>Р/с</w:t>
            </w:r>
          </w:p>
        </w:tc>
        <w:tc>
          <w:tcPr>
            <w:tcW w:w="8464" w:type="dxa"/>
            <w:gridSpan w:val="75"/>
            <w:tcBorders>
              <w:bottom w:val="single" w:sz="4" w:space="0" w:color="auto"/>
            </w:tcBorders>
          </w:tcPr>
          <w:p w:rsidR="001E778A" w:rsidRDefault="001E778A" w:rsidP="00402D31">
            <w:pPr>
              <w:jc w:val="both"/>
            </w:pPr>
          </w:p>
        </w:tc>
      </w:tr>
      <w:tr w:rsidR="001E778A" w:rsidTr="00402D31">
        <w:trPr>
          <w:gridAfter w:val="2"/>
          <w:wAfter w:w="157" w:type="dxa"/>
          <w:trHeight w:val="397"/>
        </w:trPr>
        <w:tc>
          <w:tcPr>
            <w:tcW w:w="1136" w:type="dxa"/>
            <w:gridSpan w:val="5"/>
          </w:tcPr>
          <w:p w:rsidR="001E778A" w:rsidRDefault="001E778A" w:rsidP="00402D31">
            <w:pPr>
              <w:jc w:val="both"/>
            </w:pPr>
            <w:r>
              <w:t>Банк</w:t>
            </w:r>
          </w:p>
        </w:tc>
        <w:tc>
          <w:tcPr>
            <w:tcW w:w="8464" w:type="dxa"/>
            <w:gridSpan w:val="75"/>
            <w:tcBorders>
              <w:top w:val="single" w:sz="4" w:space="0" w:color="auto"/>
              <w:bottom w:val="single" w:sz="4" w:space="0" w:color="auto"/>
            </w:tcBorders>
            <w:vAlign w:val="bottom"/>
          </w:tcPr>
          <w:p w:rsidR="001E778A" w:rsidRDefault="001E778A" w:rsidP="00402D31"/>
        </w:tc>
      </w:tr>
      <w:tr w:rsidR="001E778A" w:rsidTr="00402D31">
        <w:trPr>
          <w:gridAfter w:val="2"/>
          <w:wAfter w:w="157" w:type="dxa"/>
          <w:trHeight w:val="283"/>
        </w:trPr>
        <w:tc>
          <w:tcPr>
            <w:tcW w:w="9600" w:type="dxa"/>
            <w:gridSpan w:val="80"/>
            <w:tcBorders>
              <w:bottom w:val="single" w:sz="4" w:space="0" w:color="auto"/>
            </w:tcBorders>
          </w:tcPr>
          <w:p w:rsidR="001E778A" w:rsidRDefault="001E778A" w:rsidP="00402D31">
            <w:pPr>
              <w:jc w:val="both"/>
            </w:pPr>
          </w:p>
        </w:tc>
      </w:tr>
      <w:tr w:rsidR="001E778A" w:rsidTr="00402D31">
        <w:trPr>
          <w:gridAfter w:val="2"/>
          <w:wAfter w:w="157" w:type="dxa"/>
          <w:trHeight w:val="113"/>
        </w:trPr>
        <w:tc>
          <w:tcPr>
            <w:tcW w:w="1116" w:type="dxa"/>
            <w:gridSpan w:val="3"/>
            <w:tcBorders>
              <w:top w:val="single" w:sz="4" w:space="0" w:color="auto"/>
            </w:tcBorders>
          </w:tcPr>
          <w:p w:rsidR="001E778A" w:rsidRDefault="001E778A" w:rsidP="00402D31">
            <w:pPr>
              <w:jc w:val="both"/>
            </w:pPr>
            <w:r>
              <w:t>БИК</w:t>
            </w:r>
          </w:p>
        </w:tc>
        <w:tc>
          <w:tcPr>
            <w:tcW w:w="8484" w:type="dxa"/>
            <w:gridSpan w:val="77"/>
            <w:tcBorders>
              <w:top w:val="single" w:sz="4" w:space="0" w:color="auto"/>
              <w:bottom w:val="single" w:sz="4" w:space="0" w:color="auto"/>
            </w:tcBorders>
          </w:tcPr>
          <w:p w:rsidR="001E778A" w:rsidRDefault="001E778A" w:rsidP="00402D31">
            <w:pPr>
              <w:jc w:val="both"/>
            </w:pPr>
          </w:p>
        </w:tc>
      </w:tr>
      <w:tr w:rsidR="001E778A" w:rsidTr="00402D31">
        <w:trPr>
          <w:gridAfter w:val="2"/>
          <w:wAfter w:w="157" w:type="dxa"/>
          <w:trHeight w:val="283"/>
        </w:trPr>
        <w:tc>
          <w:tcPr>
            <w:tcW w:w="1116" w:type="dxa"/>
            <w:gridSpan w:val="3"/>
          </w:tcPr>
          <w:p w:rsidR="001E778A" w:rsidRDefault="001E778A" w:rsidP="00402D31">
            <w:pPr>
              <w:jc w:val="both"/>
            </w:pPr>
            <w:r>
              <w:t>К/с</w:t>
            </w:r>
          </w:p>
        </w:tc>
        <w:tc>
          <w:tcPr>
            <w:tcW w:w="8484" w:type="dxa"/>
            <w:gridSpan w:val="77"/>
            <w:tcBorders>
              <w:top w:val="single" w:sz="4" w:space="0" w:color="auto"/>
              <w:bottom w:val="single" w:sz="4" w:space="0" w:color="auto"/>
            </w:tcBorders>
          </w:tcPr>
          <w:p w:rsidR="001E778A" w:rsidRDefault="001E778A" w:rsidP="00402D31">
            <w:pPr>
              <w:jc w:val="both"/>
            </w:pPr>
          </w:p>
        </w:tc>
      </w:tr>
      <w:tr w:rsidR="001E778A" w:rsidTr="00402D31">
        <w:trPr>
          <w:gridAfter w:val="2"/>
          <w:wAfter w:w="157" w:type="dxa"/>
          <w:trHeight w:val="283"/>
        </w:trPr>
        <w:tc>
          <w:tcPr>
            <w:tcW w:w="1116" w:type="dxa"/>
            <w:gridSpan w:val="3"/>
          </w:tcPr>
          <w:p w:rsidR="001E778A" w:rsidRDefault="001E778A" w:rsidP="00402D31">
            <w:pPr>
              <w:jc w:val="both"/>
            </w:pPr>
            <w:r>
              <w:t>КБК</w:t>
            </w:r>
          </w:p>
        </w:tc>
        <w:tc>
          <w:tcPr>
            <w:tcW w:w="8484" w:type="dxa"/>
            <w:gridSpan w:val="77"/>
            <w:tcBorders>
              <w:top w:val="single" w:sz="4" w:space="0" w:color="auto"/>
              <w:bottom w:val="single" w:sz="4" w:space="0" w:color="auto"/>
            </w:tcBorders>
          </w:tcPr>
          <w:p w:rsidR="001E778A" w:rsidRDefault="001E778A" w:rsidP="00402D31">
            <w:pPr>
              <w:jc w:val="both"/>
            </w:pPr>
          </w:p>
        </w:tc>
      </w:tr>
      <w:tr w:rsidR="001E778A" w:rsidTr="00402D31">
        <w:trPr>
          <w:gridAfter w:val="2"/>
          <w:wAfter w:w="157" w:type="dxa"/>
          <w:trHeight w:val="283"/>
        </w:trPr>
        <w:tc>
          <w:tcPr>
            <w:tcW w:w="1116" w:type="dxa"/>
            <w:gridSpan w:val="3"/>
          </w:tcPr>
          <w:p w:rsidR="001E778A" w:rsidRDefault="001E778A" w:rsidP="00402D31">
            <w:pPr>
              <w:jc w:val="both"/>
            </w:pPr>
            <w:r>
              <w:t>ИНН</w:t>
            </w:r>
          </w:p>
        </w:tc>
        <w:tc>
          <w:tcPr>
            <w:tcW w:w="8484" w:type="dxa"/>
            <w:gridSpan w:val="77"/>
            <w:tcBorders>
              <w:top w:val="single" w:sz="4" w:space="0" w:color="auto"/>
              <w:bottom w:val="single" w:sz="4" w:space="0" w:color="auto"/>
            </w:tcBorders>
          </w:tcPr>
          <w:p w:rsidR="001E778A" w:rsidRDefault="001E778A" w:rsidP="00402D31">
            <w:pPr>
              <w:jc w:val="both"/>
            </w:pPr>
          </w:p>
        </w:tc>
      </w:tr>
      <w:tr w:rsidR="001E778A" w:rsidTr="00402D31">
        <w:trPr>
          <w:gridAfter w:val="2"/>
          <w:wAfter w:w="157" w:type="dxa"/>
          <w:trHeight w:val="283"/>
        </w:trPr>
        <w:tc>
          <w:tcPr>
            <w:tcW w:w="1116" w:type="dxa"/>
            <w:gridSpan w:val="3"/>
          </w:tcPr>
          <w:p w:rsidR="001E778A" w:rsidRDefault="001E778A" w:rsidP="00402D31">
            <w:pPr>
              <w:jc w:val="both"/>
            </w:pPr>
            <w:r>
              <w:t>КПП</w:t>
            </w:r>
          </w:p>
        </w:tc>
        <w:tc>
          <w:tcPr>
            <w:tcW w:w="8484" w:type="dxa"/>
            <w:gridSpan w:val="77"/>
            <w:tcBorders>
              <w:top w:val="single" w:sz="4" w:space="0" w:color="auto"/>
              <w:bottom w:val="single" w:sz="4" w:space="0" w:color="auto"/>
            </w:tcBorders>
          </w:tcPr>
          <w:p w:rsidR="001E778A" w:rsidRDefault="001E778A" w:rsidP="00402D31">
            <w:pPr>
              <w:jc w:val="both"/>
            </w:pPr>
          </w:p>
        </w:tc>
      </w:tr>
      <w:tr w:rsidR="001E778A" w:rsidTr="00402D31">
        <w:trPr>
          <w:gridAfter w:val="2"/>
          <w:wAfter w:w="157" w:type="dxa"/>
          <w:trHeight w:val="283"/>
        </w:trPr>
        <w:tc>
          <w:tcPr>
            <w:tcW w:w="1116" w:type="dxa"/>
            <w:gridSpan w:val="3"/>
          </w:tcPr>
          <w:p w:rsidR="001E778A" w:rsidRDefault="001E778A" w:rsidP="00402D31">
            <w:pPr>
              <w:jc w:val="both"/>
            </w:pPr>
            <w:r>
              <w:t>ОГРН</w:t>
            </w:r>
          </w:p>
        </w:tc>
        <w:tc>
          <w:tcPr>
            <w:tcW w:w="8484" w:type="dxa"/>
            <w:gridSpan w:val="77"/>
            <w:tcBorders>
              <w:top w:val="single" w:sz="4" w:space="0" w:color="auto"/>
              <w:bottom w:val="single" w:sz="4" w:space="0" w:color="auto"/>
            </w:tcBorders>
          </w:tcPr>
          <w:p w:rsidR="001E778A" w:rsidRDefault="001E778A" w:rsidP="00402D31">
            <w:pPr>
              <w:jc w:val="both"/>
            </w:pPr>
          </w:p>
        </w:tc>
      </w:tr>
      <w:tr w:rsidR="001E778A" w:rsidTr="00402D31">
        <w:trPr>
          <w:gridAfter w:val="2"/>
          <w:wAfter w:w="157" w:type="dxa"/>
          <w:trHeight w:val="283"/>
        </w:trPr>
        <w:tc>
          <w:tcPr>
            <w:tcW w:w="1116" w:type="dxa"/>
            <w:gridSpan w:val="3"/>
          </w:tcPr>
          <w:p w:rsidR="001E778A" w:rsidRDefault="001E778A" w:rsidP="00402D31">
            <w:pPr>
              <w:ind w:right="-108"/>
              <w:jc w:val="both"/>
            </w:pPr>
            <w:r>
              <w:t>ОКАТО</w:t>
            </w:r>
          </w:p>
        </w:tc>
        <w:tc>
          <w:tcPr>
            <w:tcW w:w="8484" w:type="dxa"/>
            <w:gridSpan w:val="77"/>
            <w:tcBorders>
              <w:top w:val="single" w:sz="4" w:space="0" w:color="auto"/>
              <w:bottom w:val="single" w:sz="4" w:space="0" w:color="auto"/>
            </w:tcBorders>
          </w:tcPr>
          <w:p w:rsidR="001E778A" w:rsidRDefault="001E778A" w:rsidP="00402D31">
            <w:pPr>
              <w:jc w:val="both"/>
            </w:pPr>
          </w:p>
        </w:tc>
      </w:tr>
      <w:tr w:rsidR="001E778A" w:rsidTr="00402D31">
        <w:trPr>
          <w:gridAfter w:val="2"/>
          <w:wAfter w:w="157" w:type="dxa"/>
          <w:trHeight w:val="283"/>
        </w:trPr>
        <w:tc>
          <w:tcPr>
            <w:tcW w:w="9600" w:type="dxa"/>
            <w:gridSpan w:val="80"/>
          </w:tcPr>
          <w:p w:rsidR="001E778A" w:rsidRDefault="001E778A" w:rsidP="00402D31">
            <w:pPr>
              <w:jc w:val="both"/>
            </w:pPr>
          </w:p>
        </w:tc>
      </w:tr>
      <w:tr w:rsidR="001E778A" w:rsidTr="00402D31">
        <w:trPr>
          <w:gridAfter w:val="2"/>
          <w:wAfter w:w="157" w:type="dxa"/>
          <w:trHeight w:val="227"/>
        </w:trPr>
        <w:tc>
          <w:tcPr>
            <w:tcW w:w="3525" w:type="dxa"/>
            <w:gridSpan w:val="23"/>
            <w:vAlign w:val="bottom"/>
          </w:tcPr>
          <w:p w:rsidR="001E778A" w:rsidRDefault="001E778A" w:rsidP="00402D31">
            <w:pPr>
              <w:ind w:right="-157"/>
            </w:pPr>
            <w:r>
              <w:lastRenderedPageBreak/>
              <w:t>Представитель претендента:</w:t>
            </w:r>
          </w:p>
        </w:tc>
        <w:tc>
          <w:tcPr>
            <w:tcW w:w="6075" w:type="dxa"/>
            <w:gridSpan w:val="57"/>
            <w:tcBorders>
              <w:bottom w:val="single" w:sz="4" w:space="0" w:color="auto"/>
            </w:tcBorders>
            <w:vAlign w:val="bottom"/>
          </w:tcPr>
          <w:p w:rsidR="001E778A" w:rsidRDefault="001E778A" w:rsidP="00402D31">
            <w:pPr>
              <w:ind w:right="-157"/>
            </w:pPr>
          </w:p>
        </w:tc>
      </w:tr>
      <w:tr w:rsidR="001E778A" w:rsidRPr="002B10D4" w:rsidTr="00402D31">
        <w:trPr>
          <w:gridAfter w:val="2"/>
          <w:wAfter w:w="157" w:type="dxa"/>
          <w:trHeight w:val="85"/>
        </w:trPr>
        <w:tc>
          <w:tcPr>
            <w:tcW w:w="3525" w:type="dxa"/>
            <w:gridSpan w:val="23"/>
            <w:vAlign w:val="bottom"/>
          </w:tcPr>
          <w:p w:rsidR="001E778A" w:rsidRPr="002B10D4" w:rsidRDefault="001E778A" w:rsidP="00402D31">
            <w:pPr>
              <w:ind w:right="-157"/>
              <w:rPr>
                <w:sz w:val="20"/>
                <w:szCs w:val="20"/>
                <w:vertAlign w:val="superscript"/>
              </w:rPr>
            </w:pPr>
          </w:p>
        </w:tc>
        <w:tc>
          <w:tcPr>
            <w:tcW w:w="6075" w:type="dxa"/>
            <w:gridSpan w:val="57"/>
          </w:tcPr>
          <w:p w:rsidR="001E778A" w:rsidRPr="002B10D4" w:rsidRDefault="001E778A" w:rsidP="00402D31">
            <w:pPr>
              <w:ind w:right="-157"/>
              <w:jc w:val="center"/>
              <w:rPr>
                <w:sz w:val="20"/>
                <w:szCs w:val="20"/>
                <w:vertAlign w:val="superscript"/>
              </w:rPr>
            </w:pPr>
            <w:r>
              <w:rPr>
                <w:sz w:val="20"/>
                <w:szCs w:val="20"/>
                <w:vertAlign w:val="superscript"/>
              </w:rPr>
              <w:t>Ф.И.О. / Н</w:t>
            </w:r>
            <w:r w:rsidRPr="002B10D4">
              <w:rPr>
                <w:sz w:val="20"/>
                <w:szCs w:val="20"/>
                <w:vertAlign w:val="superscript"/>
              </w:rPr>
              <w:t>аименование</w:t>
            </w:r>
          </w:p>
        </w:tc>
      </w:tr>
      <w:tr w:rsidR="001E778A" w:rsidTr="00402D31">
        <w:trPr>
          <w:gridAfter w:val="2"/>
          <w:wAfter w:w="157" w:type="dxa"/>
          <w:trHeight w:val="227"/>
        </w:trPr>
        <w:tc>
          <w:tcPr>
            <w:tcW w:w="9600" w:type="dxa"/>
            <w:gridSpan w:val="80"/>
            <w:tcBorders>
              <w:bottom w:val="single" w:sz="4" w:space="0" w:color="auto"/>
            </w:tcBorders>
            <w:vAlign w:val="bottom"/>
          </w:tcPr>
          <w:p w:rsidR="001E778A" w:rsidRPr="002B10D4" w:rsidRDefault="001E778A" w:rsidP="00402D31">
            <w:pPr>
              <w:ind w:right="-157"/>
            </w:pPr>
          </w:p>
        </w:tc>
      </w:tr>
      <w:tr w:rsidR="001E778A" w:rsidTr="00402D31">
        <w:trPr>
          <w:gridAfter w:val="2"/>
          <w:wAfter w:w="157" w:type="dxa"/>
          <w:trHeight w:val="397"/>
        </w:trPr>
        <w:tc>
          <w:tcPr>
            <w:tcW w:w="5096" w:type="dxa"/>
            <w:gridSpan w:val="29"/>
            <w:tcBorders>
              <w:top w:val="single" w:sz="4" w:space="0" w:color="auto"/>
            </w:tcBorders>
            <w:vAlign w:val="bottom"/>
          </w:tcPr>
          <w:p w:rsidR="001E778A" w:rsidRPr="002B10D4" w:rsidRDefault="001E778A" w:rsidP="00402D31">
            <w:pPr>
              <w:ind w:right="-157"/>
            </w:pPr>
            <w:r w:rsidRPr="002B10D4">
              <w:rPr>
                <w:rFonts w:eastAsia="Courier New"/>
                <w:color w:val="000000"/>
                <w:lang w:eastAsia="ru-RU" w:bidi="ru-RU"/>
              </w:rPr>
              <w:t>Действует на основании доверенности от</w:t>
            </w:r>
          </w:p>
        </w:tc>
        <w:tc>
          <w:tcPr>
            <w:tcW w:w="239" w:type="dxa"/>
            <w:gridSpan w:val="4"/>
            <w:tcBorders>
              <w:top w:val="single" w:sz="4" w:space="0" w:color="auto"/>
            </w:tcBorders>
            <w:vAlign w:val="bottom"/>
          </w:tcPr>
          <w:p w:rsidR="001E778A" w:rsidRPr="002B10D4" w:rsidRDefault="001E778A" w:rsidP="00402D31">
            <w:pPr>
              <w:ind w:left="-54" w:right="-157"/>
            </w:pPr>
            <w:r>
              <w:t>«</w:t>
            </w:r>
          </w:p>
        </w:tc>
        <w:tc>
          <w:tcPr>
            <w:tcW w:w="433" w:type="dxa"/>
            <w:gridSpan w:val="6"/>
            <w:tcBorders>
              <w:top w:val="single" w:sz="4" w:space="0" w:color="auto"/>
              <w:bottom w:val="single" w:sz="4" w:space="0" w:color="auto"/>
            </w:tcBorders>
            <w:vAlign w:val="bottom"/>
          </w:tcPr>
          <w:p w:rsidR="001E778A" w:rsidRPr="002B10D4" w:rsidRDefault="001E778A" w:rsidP="00402D31">
            <w:pPr>
              <w:ind w:right="-157"/>
            </w:pPr>
          </w:p>
        </w:tc>
        <w:tc>
          <w:tcPr>
            <w:tcW w:w="285" w:type="dxa"/>
            <w:gridSpan w:val="5"/>
            <w:tcBorders>
              <w:top w:val="single" w:sz="4" w:space="0" w:color="auto"/>
            </w:tcBorders>
            <w:vAlign w:val="bottom"/>
          </w:tcPr>
          <w:p w:rsidR="001E778A" w:rsidRPr="002B10D4" w:rsidRDefault="001E778A" w:rsidP="00402D31">
            <w:pPr>
              <w:ind w:left="-62" w:right="-157"/>
            </w:pPr>
            <w:r>
              <w:t>»</w:t>
            </w:r>
          </w:p>
        </w:tc>
        <w:tc>
          <w:tcPr>
            <w:tcW w:w="1272" w:type="dxa"/>
            <w:gridSpan w:val="12"/>
            <w:tcBorders>
              <w:top w:val="single" w:sz="4" w:space="0" w:color="auto"/>
              <w:bottom w:val="single" w:sz="4" w:space="0" w:color="auto"/>
            </w:tcBorders>
            <w:vAlign w:val="bottom"/>
          </w:tcPr>
          <w:p w:rsidR="001E778A" w:rsidRPr="002B10D4" w:rsidRDefault="001E778A" w:rsidP="00402D31">
            <w:pPr>
              <w:ind w:right="-157"/>
            </w:pPr>
          </w:p>
        </w:tc>
        <w:tc>
          <w:tcPr>
            <w:tcW w:w="297" w:type="dxa"/>
            <w:gridSpan w:val="3"/>
            <w:tcBorders>
              <w:top w:val="single" w:sz="4" w:space="0" w:color="auto"/>
            </w:tcBorders>
            <w:vAlign w:val="bottom"/>
          </w:tcPr>
          <w:p w:rsidR="001E778A" w:rsidRPr="002B10D4" w:rsidRDefault="001E778A" w:rsidP="00402D31">
            <w:pPr>
              <w:ind w:left="-94" w:right="-157"/>
            </w:pPr>
            <w:r>
              <w:t>20</w:t>
            </w:r>
          </w:p>
        </w:tc>
        <w:tc>
          <w:tcPr>
            <w:tcW w:w="426" w:type="dxa"/>
            <w:gridSpan w:val="2"/>
            <w:tcBorders>
              <w:top w:val="single" w:sz="4" w:space="0" w:color="auto"/>
              <w:bottom w:val="single" w:sz="4" w:space="0" w:color="auto"/>
            </w:tcBorders>
            <w:vAlign w:val="bottom"/>
          </w:tcPr>
          <w:p w:rsidR="001E778A" w:rsidRPr="002B10D4" w:rsidRDefault="001E778A" w:rsidP="00402D31">
            <w:pPr>
              <w:ind w:right="-157"/>
            </w:pPr>
          </w:p>
        </w:tc>
        <w:tc>
          <w:tcPr>
            <w:tcW w:w="289" w:type="dxa"/>
            <w:gridSpan w:val="3"/>
            <w:tcBorders>
              <w:top w:val="single" w:sz="4" w:space="0" w:color="auto"/>
            </w:tcBorders>
            <w:vAlign w:val="bottom"/>
          </w:tcPr>
          <w:p w:rsidR="001E778A" w:rsidRPr="002B10D4" w:rsidRDefault="001E778A" w:rsidP="00402D31">
            <w:pPr>
              <w:ind w:left="-30" w:right="-157"/>
            </w:pPr>
            <w:r>
              <w:t>г.</w:t>
            </w:r>
          </w:p>
        </w:tc>
        <w:tc>
          <w:tcPr>
            <w:tcW w:w="311" w:type="dxa"/>
            <w:gridSpan w:val="5"/>
            <w:tcBorders>
              <w:top w:val="single" w:sz="4" w:space="0" w:color="auto"/>
            </w:tcBorders>
            <w:vAlign w:val="bottom"/>
          </w:tcPr>
          <w:p w:rsidR="001E778A" w:rsidRPr="002B10D4" w:rsidRDefault="001E778A" w:rsidP="00402D31">
            <w:pPr>
              <w:ind w:right="-157"/>
            </w:pPr>
            <w:r>
              <w:t>№</w:t>
            </w:r>
          </w:p>
        </w:tc>
        <w:tc>
          <w:tcPr>
            <w:tcW w:w="952" w:type="dxa"/>
            <w:gridSpan w:val="11"/>
            <w:tcBorders>
              <w:top w:val="single" w:sz="4" w:space="0" w:color="auto"/>
              <w:bottom w:val="single" w:sz="4" w:space="0" w:color="auto"/>
            </w:tcBorders>
            <w:vAlign w:val="bottom"/>
          </w:tcPr>
          <w:p w:rsidR="001E778A" w:rsidRPr="002B10D4" w:rsidRDefault="001E778A" w:rsidP="00402D31">
            <w:pPr>
              <w:ind w:right="-157"/>
            </w:pPr>
          </w:p>
        </w:tc>
      </w:tr>
      <w:tr w:rsidR="001E778A" w:rsidTr="00402D31">
        <w:trPr>
          <w:gridAfter w:val="2"/>
          <w:wAfter w:w="157" w:type="dxa"/>
          <w:trHeight w:val="227"/>
        </w:trPr>
        <w:tc>
          <w:tcPr>
            <w:tcW w:w="5768" w:type="dxa"/>
            <w:gridSpan w:val="39"/>
            <w:vAlign w:val="bottom"/>
          </w:tcPr>
          <w:p w:rsidR="001E778A" w:rsidRPr="002B10D4" w:rsidRDefault="001E778A" w:rsidP="00402D31">
            <w:pPr>
              <w:ind w:right="-157"/>
              <w:jc w:val="center"/>
              <w:rPr>
                <w:sz w:val="20"/>
                <w:szCs w:val="20"/>
                <w:vertAlign w:val="superscript"/>
              </w:rPr>
            </w:pPr>
          </w:p>
        </w:tc>
        <w:tc>
          <w:tcPr>
            <w:tcW w:w="2569" w:type="dxa"/>
            <w:gridSpan w:val="25"/>
          </w:tcPr>
          <w:p w:rsidR="001E778A" w:rsidRPr="002B10D4" w:rsidRDefault="001E778A" w:rsidP="00402D31">
            <w:pPr>
              <w:ind w:right="-157"/>
              <w:rPr>
                <w:sz w:val="20"/>
                <w:szCs w:val="20"/>
                <w:vertAlign w:val="superscript"/>
              </w:rPr>
            </w:pPr>
            <w:r>
              <w:rPr>
                <w:sz w:val="20"/>
                <w:szCs w:val="20"/>
                <w:vertAlign w:val="superscript"/>
              </w:rPr>
              <w:t xml:space="preserve">                      </w:t>
            </w:r>
            <w:r w:rsidRPr="002B10D4">
              <w:rPr>
                <w:sz w:val="20"/>
                <w:szCs w:val="20"/>
                <w:vertAlign w:val="superscript"/>
              </w:rPr>
              <w:t>Дата</w:t>
            </w:r>
          </w:p>
        </w:tc>
        <w:tc>
          <w:tcPr>
            <w:tcW w:w="1263" w:type="dxa"/>
            <w:gridSpan w:val="16"/>
          </w:tcPr>
          <w:p w:rsidR="001E778A" w:rsidRPr="002B10D4" w:rsidRDefault="001E778A" w:rsidP="00402D31">
            <w:pPr>
              <w:ind w:right="-157"/>
              <w:jc w:val="center"/>
              <w:rPr>
                <w:sz w:val="20"/>
                <w:szCs w:val="20"/>
                <w:vertAlign w:val="superscript"/>
              </w:rPr>
            </w:pPr>
          </w:p>
        </w:tc>
      </w:tr>
      <w:tr w:rsidR="001E778A" w:rsidRPr="002B10D4" w:rsidTr="00402D31">
        <w:trPr>
          <w:gridAfter w:val="2"/>
          <w:wAfter w:w="157" w:type="dxa"/>
          <w:trHeight w:val="1038"/>
        </w:trPr>
        <w:tc>
          <w:tcPr>
            <w:tcW w:w="9600" w:type="dxa"/>
            <w:gridSpan w:val="80"/>
            <w:vAlign w:val="center"/>
          </w:tcPr>
          <w:p w:rsidR="001E778A" w:rsidRPr="002B10D4" w:rsidRDefault="001E778A" w:rsidP="00402D31">
            <w:pPr>
              <w:widowControl w:val="0"/>
              <w:spacing w:line="276" w:lineRule="auto"/>
              <w:jc w:val="both"/>
            </w:pPr>
            <w:r w:rsidRPr="002B10D4">
              <w:rPr>
                <w:rFonts w:eastAsia="Courier New"/>
                <w:color w:val="000000"/>
                <w:lang w:eastAsia="ru-RU" w:bidi="ru-RU"/>
              </w:rPr>
              <w:t>Реквизиты удостоверения личности для представителя - физического</w:t>
            </w:r>
          </w:p>
          <w:p w:rsidR="001E778A" w:rsidRPr="002B10D4" w:rsidRDefault="001E778A" w:rsidP="00402D31">
            <w:pPr>
              <w:spacing w:line="276" w:lineRule="auto"/>
              <w:ind w:right="-157"/>
              <w:jc w:val="both"/>
            </w:pPr>
            <w:r w:rsidRPr="002B10D4">
              <w:rPr>
                <w:rFonts w:eastAsia="Courier New"/>
                <w:color w:val="000000"/>
                <w:lang w:eastAsia="ru-RU" w:bidi="ru-RU"/>
              </w:rPr>
              <w:t>Лица</w:t>
            </w:r>
            <w:r>
              <w:rPr>
                <w:rFonts w:eastAsia="Courier New"/>
                <w:color w:val="000000"/>
                <w:lang w:eastAsia="ru-RU" w:bidi="ru-RU"/>
              </w:rPr>
              <w:t xml:space="preserve"> </w:t>
            </w:r>
            <w:r w:rsidRPr="002B10D4">
              <w:rPr>
                <w:rFonts w:eastAsia="Courier New"/>
                <w:color w:val="000000"/>
                <w:lang w:eastAsia="ru-RU" w:bidi="ru-RU"/>
              </w:rPr>
              <w:t>/</w:t>
            </w:r>
            <w:r>
              <w:rPr>
                <w:rFonts w:eastAsia="Courier New"/>
                <w:color w:val="000000"/>
                <w:lang w:eastAsia="ru-RU" w:bidi="ru-RU"/>
              </w:rPr>
              <w:t xml:space="preserve"> </w:t>
            </w:r>
            <w:r w:rsidRPr="002B10D4">
              <w:rPr>
                <w:rFonts w:eastAsia="Courier New"/>
                <w:color w:val="000000"/>
                <w:lang w:eastAsia="ru-RU" w:bidi="ru-RU"/>
              </w:rPr>
              <w:t>Сведения о государственной регистрации для представителя</w:t>
            </w:r>
            <w:r>
              <w:rPr>
                <w:rFonts w:eastAsia="Courier New"/>
                <w:color w:val="000000"/>
                <w:lang w:eastAsia="ru-RU" w:bidi="ru-RU"/>
              </w:rPr>
              <w:t xml:space="preserve"> -</w:t>
            </w:r>
          </w:p>
          <w:p w:rsidR="001E778A" w:rsidRPr="002B10D4" w:rsidRDefault="001E778A" w:rsidP="00402D31">
            <w:pPr>
              <w:spacing w:line="276" w:lineRule="auto"/>
              <w:ind w:right="-157"/>
              <w:jc w:val="both"/>
            </w:pPr>
            <w:r w:rsidRPr="002B10D4">
              <w:rPr>
                <w:rFonts w:eastAsia="Courier New"/>
                <w:color w:val="000000"/>
                <w:lang w:eastAsia="ru-RU" w:bidi="ru-RU"/>
              </w:rPr>
              <w:t>- юридического лица:</w:t>
            </w:r>
          </w:p>
        </w:tc>
      </w:tr>
      <w:tr w:rsidR="001E778A" w:rsidRPr="002B10D4" w:rsidTr="00402D31">
        <w:trPr>
          <w:gridAfter w:val="2"/>
          <w:wAfter w:w="157" w:type="dxa"/>
          <w:trHeight w:val="397"/>
        </w:trPr>
        <w:tc>
          <w:tcPr>
            <w:tcW w:w="3403" w:type="dxa"/>
            <w:gridSpan w:val="21"/>
            <w:vAlign w:val="bottom"/>
          </w:tcPr>
          <w:p w:rsidR="001E778A" w:rsidRPr="002B10D4" w:rsidRDefault="001E778A" w:rsidP="00402D31">
            <w:pPr>
              <w:ind w:right="-157"/>
              <w:jc w:val="both"/>
              <w:rPr>
                <w:rFonts w:eastAsia="Courier New"/>
                <w:color w:val="000000"/>
                <w:lang w:eastAsia="ru-RU" w:bidi="ru-RU"/>
              </w:rPr>
            </w:pPr>
            <w:r>
              <w:rPr>
                <w:rFonts w:eastAsia="Courier New"/>
                <w:color w:val="000000"/>
                <w:lang w:eastAsia="ru-RU" w:bidi="ru-RU"/>
              </w:rPr>
              <w:t>Наименование документа:</w:t>
            </w:r>
          </w:p>
        </w:tc>
        <w:tc>
          <w:tcPr>
            <w:tcW w:w="6197" w:type="dxa"/>
            <w:gridSpan w:val="59"/>
            <w:tcBorders>
              <w:bottom w:val="single" w:sz="4" w:space="0" w:color="auto"/>
            </w:tcBorders>
            <w:vAlign w:val="bottom"/>
          </w:tcPr>
          <w:p w:rsidR="001E778A" w:rsidRPr="002B10D4" w:rsidRDefault="001E778A" w:rsidP="00402D31">
            <w:pPr>
              <w:ind w:right="-157"/>
              <w:jc w:val="both"/>
              <w:rPr>
                <w:rFonts w:eastAsia="Courier New"/>
                <w:color w:val="000000"/>
                <w:lang w:eastAsia="ru-RU" w:bidi="ru-RU"/>
              </w:rPr>
            </w:pPr>
          </w:p>
        </w:tc>
      </w:tr>
      <w:tr w:rsidR="001E778A" w:rsidRPr="002B10D4" w:rsidTr="00402D31">
        <w:trPr>
          <w:gridAfter w:val="2"/>
          <w:wAfter w:w="157" w:type="dxa"/>
          <w:trHeight w:val="397"/>
        </w:trPr>
        <w:tc>
          <w:tcPr>
            <w:tcW w:w="1130" w:type="dxa"/>
            <w:gridSpan w:val="4"/>
            <w:vAlign w:val="bottom"/>
          </w:tcPr>
          <w:p w:rsidR="001E778A" w:rsidRPr="002B10D4" w:rsidRDefault="001E778A" w:rsidP="00402D31">
            <w:pPr>
              <w:ind w:right="-157"/>
              <w:rPr>
                <w:rFonts w:eastAsia="Courier New"/>
                <w:color w:val="000000"/>
                <w:lang w:eastAsia="ru-RU" w:bidi="ru-RU"/>
              </w:rPr>
            </w:pPr>
            <w:r>
              <w:rPr>
                <w:rFonts w:eastAsia="Courier New"/>
                <w:color w:val="000000"/>
                <w:lang w:eastAsia="ru-RU" w:bidi="ru-RU"/>
              </w:rPr>
              <w:t>Серия</w:t>
            </w:r>
          </w:p>
        </w:tc>
        <w:tc>
          <w:tcPr>
            <w:tcW w:w="1812" w:type="dxa"/>
            <w:gridSpan w:val="9"/>
            <w:tcBorders>
              <w:bottom w:val="single" w:sz="4" w:space="0" w:color="auto"/>
            </w:tcBorders>
            <w:vAlign w:val="bottom"/>
          </w:tcPr>
          <w:p w:rsidR="001E778A" w:rsidRPr="002B10D4" w:rsidRDefault="001E778A" w:rsidP="00402D31">
            <w:pPr>
              <w:ind w:right="-157"/>
              <w:rPr>
                <w:rFonts w:eastAsia="Courier New"/>
                <w:color w:val="000000"/>
                <w:lang w:eastAsia="ru-RU" w:bidi="ru-RU"/>
              </w:rPr>
            </w:pPr>
          </w:p>
        </w:tc>
        <w:tc>
          <w:tcPr>
            <w:tcW w:w="965" w:type="dxa"/>
            <w:gridSpan w:val="13"/>
            <w:vAlign w:val="bottom"/>
          </w:tcPr>
          <w:p w:rsidR="001E778A" w:rsidRPr="002B10D4" w:rsidRDefault="001E778A" w:rsidP="00402D31">
            <w:pPr>
              <w:ind w:right="-157"/>
              <w:rPr>
                <w:rFonts w:eastAsia="Courier New"/>
                <w:color w:val="000000"/>
                <w:lang w:eastAsia="ru-RU" w:bidi="ru-RU"/>
              </w:rPr>
            </w:pPr>
            <w:r>
              <w:rPr>
                <w:rFonts w:eastAsia="Courier New"/>
                <w:color w:val="000000"/>
                <w:lang w:eastAsia="ru-RU" w:bidi="ru-RU"/>
              </w:rPr>
              <w:t>Номер</w:t>
            </w:r>
          </w:p>
        </w:tc>
        <w:tc>
          <w:tcPr>
            <w:tcW w:w="1833" w:type="dxa"/>
            <w:gridSpan w:val="12"/>
            <w:tcBorders>
              <w:bottom w:val="single" w:sz="4" w:space="0" w:color="auto"/>
            </w:tcBorders>
            <w:vAlign w:val="bottom"/>
          </w:tcPr>
          <w:p w:rsidR="001E778A" w:rsidRPr="002B10D4" w:rsidRDefault="001E778A" w:rsidP="00402D31">
            <w:pPr>
              <w:ind w:right="-157"/>
              <w:rPr>
                <w:rFonts w:eastAsia="Courier New"/>
                <w:color w:val="000000"/>
                <w:lang w:eastAsia="ru-RU" w:bidi="ru-RU"/>
              </w:rPr>
            </w:pPr>
          </w:p>
        </w:tc>
        <w:tc>
          <w:tcPr>
            <w:tcW w:w="272" w:type="dxa"/>
            <w:gridSpan w:val="3"/>
            <w:vAlign w:val="bottom"/>
          </w:tcPr>
          <w:p w:rsidR="001E778A" w:rsidRPr="002B10D4" w:rsidRDefault="001E778A" w:rsidP="00402D31">
            <w:pPr>
              <w:ind w:left="-72" w:right="-157"/>
              <w:rPr>
                <w:rFonts w:eastAsia="Courier New"/>
                <w:color w:val="000000"/>
                <w:lang w:eastAsia="ru-RU" w:bidi="ru-RU"/>
              </w:rPr>
            </w:pPr>
            <w:r>
              <w:rPr>
                <w:rFonts w:eastAsia="Courier New"/>
                <w:color w:val="000000"/>
                <w:lang w:eastAsia="ru-RU" w:bidi="ru-RU"/>
              </w:rPr>
              <w:t>«</w:t>
            </w:r>
          </w:p>
        </w:tc>
        <w:tc>
          <w:tcPr>
            <w:tcW w:w="435" w:type="dxa"/>
            <w:gridSpan w:val="10"/>
            <w:tcBorders>
              <w:bottom w:val="single" w:sz="4" w:space="0" w:color="auto"/>
            </w:tcBorders>
            <w:vAlign w:val="bottom"/>
          </w:tcPr>
          <w:p w:rsidR="001E778A" w:rsidRPr="002B10D4" w:rsidRDefault="001E778A" w:rsidP="00402D31">
            <w:pPr>
              <w:ind w:right="-157"/>
              <w:rPr>
                <w:rFonts w:eastAsia="Courier New"/>
                <w:color w:val="000000"/>
                <w:lang w:eastAsia="ru-RU" w:bidi="ru-RU"/>
              </w:rPr>
            </w:pPr>
          </w:p>
        </w:tc>
        <w:tc>
          <w:tcPr>
            <w:tcW w:w="236" w:type="dxa"/>
            <w:gridSpan w:val="3"/>
            <w:vAlign w:val="bottom"/>
          </w:tcPr>
          <w:p w:rsidR="001E778A" w:rsidRPr="002B10D4" w:rsidRDefault="001E778A" w:rsidP="00402D31">
            <w:pPr>
              <w:ind w:left="-71" w:right="-157"/>
              <w:rPr>
                <w:rFonts w:eastAsia="Courier New"/>
                <w:color w:val="000000"/>
                <w:lang w:eastAsia="ru-RU" w:bidi="ru-RU"/>
              </w:rPr>
            </w:pPr>
            <w:r>
              <w:rPr>
                <w:rFonts w:eastAsia="Courier New"/>
                <w:color w:val="000000"/>
                <w:lang w:eastAsia="ru-RU" w:bidi="ru-RU"/>
              </w:rPr>
              <w:t>»</w:t>
            </w:r>
          </w:p>
        </w:tc>
        <w:tc>
          <w:tcPr>
            <w:tcW w:w="1654" w:type="dxa"/>
            <w:gridSpan w:val="10"/>
            <w:tcBorders>
              <w:bottom w:val="single" w:sz="4" w:space="0" w:color="auto"/>
            </w:tcBorders>
            <w:vAlign w:val="bottom"/>
          </w:tcPr>
          <w:p w:rsidR="001E778A" w:rsidRPr="002B10D4" w:rsidRDefault="001E778A" w:rsidP="00402D31">
            <w:pPr>
              <w:ind w:right="-157"/>
              <w:rPr>
                <w:rFonts w:eastAsia="Courier New"/>
                <w:color w:val="000000"/>
                <w:lang w:eastAsia="ru-RU" w:bidi="ru-RU"/>
              </w:rPr>
            </w:pPr>
          </w:p>
        </w:tc>
        <w:tc>
          <w:tcPr>
            <w:tcW w:w="311" w:type="dxa"/>
            <w:gridSpan w:val="5"/>
            <w:vAlign w:val="bottom"/>
          </w:tcPr>
          <w:p w:rsidR="001E778A" w:rsidRPr="002B10D4" w:rsidRDefault="001E778A" w:rsidP="00402D31">
            <w:pPr>
              <w:ind w:right="-157"/>
              <w:rPr>
                <w:rFonts w:eastAsia="Courier New"/>
                <w:color w:val="000000"/>
                <w:lang w:eastAsia="ru-RU" w:bidi="ru-RU"/>
              </w:rPr>
            </w:pPr>
            <w:r>
              <w:rPr>
                <w:rFonts w:eastAsia="Courier New"/>
                <w:color w:val="000000"/>
                <w:lang w:eastAsia="ru-RU" w:bidi="ru-RU"/>
              </w:rPr>
              <w:t>20</w:t>
            </w:r>
          </w:p>
        </w:tc>
        <w:tc>
          <w:tcPr>
            <w:tcW w:w="686" w:type="dxa"/>
            <w:gridSpan w:val="6"/>
            <w:tcBorders>
              <w:bottom w:val="single" w:sz="4" w:space="0" w:color="auto"/>
            </w:tcBorders>
            <w:vAlign w:val="bottom"/>
          </w:tcPr>
          <w:p w:rsidR="001E778A" w:rsidRPr="002B10D4" w:rsidRDefault="001E778A" w:rsidP="00402D31">
            <w:pPr>
              <w:ind w:right="-157"/>
              <w:rPr>
                <w:rFonts w:eastAsia="Courier New"/>
                <w:color w:val="000000"/>
                <w:lang w:eastAsia="ru-RU" w:bidi="ru-RU"/>
              </w:rPr>
            </w:pPr>
          </w:p>
        </w:tc>
        <w:tc>
          <w:tcPr>
            <w:tcW w:w="266" w:type="dxa"/>
            <w:gridSpan w:val="5"/>
            <w:vAlign w:val="bottom"/>
          </w:tcPr>
          <w:p w:rsidR="001E778A" w:rsidRPr="002B10D4" w:rsidRDefault="001E778A" w:rsidP="00402D31">
            <w:pPr>
              <w:ind w:left="-36" w:right="-157"/>
              <w:jc w:val="both"/>
              <w:rPr>
                <w:rFonts w:eastAsia="Courier New"/>
                <w:color w:val="000000"/>
                <w:lang w:eastAsia="ru-RU" w:bidi="ru-RU"/>
              </w:rPr>
            </w:pPr>
            <w:r>
              <w:rPr>
                <w:rFonts w:eastAsia="Courier New"/>
                <w:color w:val="000000"/>
                <w:lang w:eastAsia="ru-RU" w:bidi="ru-RU"/>
              </w:rPr>
              <w:t>г.</w:t>
            </w:r>
          </w:p>
        </w:tc>
      </w:tr>
      <w:tr w:rsidR="001E778A" w:rsidTr="00402D31">
        <w:trPr>
          <w:gridAfter w:val="2"/>
          <w:wAfter w:w="157" w:type="dxa"/>
          <w:trHeight w:val="88"/>
        </w:trPr>
        <w:tc>
          <w:tcPr>
            <w:tcW w:w="1130" w:type="dxa"/>
            <w:gridSpan w:val="4"/>
          </w:tcPr>
          <w:p w:rsidR="001E778A" w:rsidRPr="00DD3977" w:rsidRDefault="001E778A" w:rsidP="00402D31">
            <w:pPr>
              <w:jc w:val="center"/>
              <w:rPr>
                <w:sz w:val="20"/>
                <w:szCs w:val="20"/>
                <w:vertAlign w:val="superscript"/>
              </w:rPr>
            </w:pPr>
          </w:p>
        </w:tc>
        <w:tc>
          <w:tcPr>
            <w:tcW w:w="4603" w:type="dxa"/>
            <w:gridSpan w:val="33"/>
          </w:tcPr>
          <w:p w:rsidR="001E778A" w:rsidRPr="00DD3977" w:rsidRDefault="001E778A" w:rsidP="00402D31">
            <w:pPr>
              <w:jc w:val="center"/>
              <w:rPr>
                <w:sz w:val="20"/>
                <w:szCs w:val="20"/>
                <w:vertAlign w:val="superscript"/>
              </w:rPr>
            </w:pPr>
          </w:p>
        </w:tc>
        <w:tc>
          <w:tcPr>
            <w:tcW w:w="3867" w:type="dxa"/>
            <w:gridSpan w:val="43"/>
          </w:tcPr>
          <w:p w:rsidR="001E778A" w:rsidRPr="00DD3977" w:rsidRDefault="001E778A" w:rsidP="00402D31">
            <w:pPr>
              <w:jc w:val="center"/>
              <w:rPr>
                <w:sz w:val="20"/>
                <w:szCs w:val="20"/>
                <w:vertAlign w:val="superscript"/>
              </w:rPr>
            </w:pPr>
            <w:r w:rsidRPr="00DD3977">
              <w:rPr>
                <w:sz w:val="20"/>
                <w:szCs w:val="20"/>
                <w:vertAlign w:val="superscript"/>
              </w:rPr>
              <w:t>Дата</w:t>
            </w:r>
            <w:r>
              <w:rPr>
                <w:sz w:val="20"/>
                <w:szCs w:val="20"/>
                <w:vertAlign w:val="superscript"/>
              </w:rPr>
              <w:t xml:space="preserve"> выдачи</w:t>
            </w:r>
          </w:p>
        </w:tc>
      </w:tr>
      <w:tr w:rsidR="001E778A" w:rsidTr="00402D31">
        <w:trPr>
          <w:gridAfter w:val="2"/>
          <w:wAfter w:w="157" w:type="dxa"/>
          <w:trHeight w:val="397"/>
        </w:trPr>
        <w:tc>
          <w:tcPr>
            <w:tcW w:w="3555" w:type="dxa"/>
            <w:gridSpan w:val="24"/>
            <w:vAlign w:val="bottom"/>
          </w:tcPr>
          <w:p w:rsidR="001E778A" w:rsidRDefault="001E778A" w:rsidP="00402D31">
            <w:pPr>
              <w:ind w:right="-157"/>
              <w:jc w:val="both"/>
            </w:pPr>
            <w:r>
              <w:t>Зарегистрировавший орган:</w:t>
            </w:r>
          </w:p>
        </w:tc>
        <w:tc>
          <w:tcPr>
            <w:tcW w:w="6045" w:type="dxa"/>
            <w:gridSpan w:val="56"/>
            <w:tcBorders>
              <w:bottom w:val="single" w:sz="4" w:space="0" w:color="auto"/>
            </w:tcBorders>
            <w:vAlign w:val="bottom"/>
          </w:tcPr>
          <w:p w:rsidR="001E778A" w:rsidRDefault="001E778A" w:rsidP="00402D31">
            <w:pPr>
              <w:ind w:right="-157"/>
              <w:jc w:val="both"/>
            </w:pPr>
          </w:p>
        </w:tc>
      </w:tr>
      <w:tr w:rsidR="001E778A" w:rsidTr="00402D31">
        <w:trPr>
          <w:gridAfter w:val="2"/>
          <w:wAfter w:w="157" w:type="dxa"/>
          <w:trHeight w:val="397"/>
        </w:trPr>
        <w:tc>
          <w:tcPr>
            <w:tcW w:w="9600" w:type="dxa"/>
            <w:gridSpan w:val="80"/>
            <w:tcBorders>
              <w:bottom w:val="single" w:sz="4" w:space="0" w:color="auto"/>
            </w:tcBorders>
            <w:vAlign w:val="bottom"/>
          </w:tcPr>
          <w:p w:rsidR="001E778A" w:rsidRDefault="001E778A" w:rsidP="00402D31">
            <w:pPr>
              <w:ind w:right="-157"/>
              <w:jc w:val="both"/>
            </w:pPr>
          </w:p>
        </w:tc>
      </w:tr>
      <w:tr w:rsidR="001E778A" w:rsidTr="00402D31">
        <w:trPr>
          <w:gridAfter w:val="2"/>
          <w:wAfter w:w="157" w:type="dxa"/>
          <w:trHeight w:val="397"/>
        </w:trPr>
        <w:tc>
          <w:tcPr>
            <w:tcW w:w="3383" w:type="dxa"/>
            <w:gridSpan w:val="19"/>
            <w:tcBorders>
              <w:top w:val="single" w:sz="4" w:space="0" w:color="auto"/>
            </w:tcBorders>
            <w:vAlign w:val="bottom"/>
          </w:tcPr>
          <w:p w:rsidR="001E778A" w:rsidRDefault="001E778A" w:rsidP="00402D31">
            <w:pPr>
              <w:ind w:right="-108"/>
            </w:pPr>
            <w:r>
              <w:t>Кем выдан / место выдачи</w:t>
            </w:r>
          </w:p>
        </w:tc>
        <w:tc>
          <w:tcPr>
            <w:tcW w:w="6217" w:type="dxa"/>
            <w:gridSpan w:val="61"/>
            <w:tcBorders>
              <w:top w:val="single" w:sz="4" w:space="0" w:color="auto"/>
              <w:bottom w:val="single" w:sz="4" w:space="0" w:color="auto"/>
            </w:tcBorders>
          </w:tcPr>
          <w:p w:rsidR="001E778A" w:rsidRDefault="001E778A" w:rsidP="00402D31">
            <w:pPr>
              <w:jc w:val="both"/>
            </w:pPr>
          </w:p>
        </w:tc>
      </w:tr>
      <w:tr w:rsidR="001E778A" w:rsidTr="00402D31">
        <w:trPr>
          <w:gridAfter w:val="2"/>
          <w:wAfter w:w="157" w:type="dxa"/>
          <w:trHeight w:val="140"/>
        </w:trPr>
        <w:tc>
          <w:tcPr>
            <w:tcW w:w="9600" w:type="dxa"/>
            <w:gridSpan w:val="80"/>
          </w:tcPr>
          <w:p w:rsidR="001E778A" w:rsidRPr="00AA48D8" w:rsidRDefault="001E778A" w:rsidP="00402D31">
            <w:pPr>
              <w:jc w:val="center"/>
              <w:rPr>
                <w:sz w:val="20"/>
                <w:szCs w:val="20"/>
                <w:vertAlign w:val="superscript"/>
              </w:rPr>
            </w:pPr>
            <w:r>
              <w:rPr>
                <w:sz w:val="20"/>
                <w:szCs w:val="20"/>
                <w:vertAlign w:val="superscript"/>
              </w:rPr>
              <w:t xml:space="preserve">                                                                                                                                  </w:t>
            </w:r>
            <w:r w:rsidRPr="00AA48D8">
              <w:rPr>
                <w:sz w:val="20"/>
                <w:szCs w:val="20"/>
                <w:vertAlign w:val="superscript"/>
              </w:rPr>
              <w:t>Наименование органа выдавший документ</w:t>
            </w:r>
          </w:p>
        </w:tc>
      </w:tr>
      <w:tr w:rsidR="001E778A" w:rsidRPr="00AA48D8" w:rsidTr="00402D31">
        <w:trPr>
          <w:gridAfter w:val="2"/>
          <w:wAfter w:w="157" w:type="dxa"/>
          <w:trHeight w:val="397"/>
        </w:trPr>
        <w:tc>
          <w:tcPr>
            <w:tcW w:w="9600" w:type="dxa"/>
            <w:gridSpan w:val="80"/>
            <w:tcBorders>
              <w:bottom w:val="single" w:sz="4" w:space="0" w:color="auto"/>
            </w:tcBorders>
          </w:tcPr>
          <w:p w:rsidR="001E778A" w:rsidRPr="00AA48D8" w:rsidRDefault="001E778A" w:rsidP="00402D31">
            <w:pPr>
              <w:jc w:val="both"/>
            </w:pPr>
          </w:p>
        </w:tc>
      </w:tr>
      <w:tr w:rsidR="001E778A" w:rsidTr="00402D31">
        <w:trPr>
          <w:gridAfter w:val="2"/>
          <w:wAfter w:w="157" w:type="dxa"/>
          <w:trHeight w:val="397"/>
        </w:trPr>
        <w:tc>
          <w:tcPr>
            <w:tcW w:w="3364" w:type="dxa"/>
            <w:gridSpan w:val="18"/>
            <w:tcBorders>
              <w:top w:val="single" w:sz="4" w:space="0" w:color="auto"/>
            </w:tcBorders>
            <w:vAlign w:val="bottom"/>
          </w:tcPr>
          <w:p w:rsidR="001E778A" w:rsidRDefault="001E778A" w:rsidP="00402D31">
            <w:pPr>
              <w:ind w:right="-157"/>
            </w:pPr>
            <w:r>
              <w:t>Телефон/факс:</w:t>
            </w:r>
          </w:p>
        </w:tc>
        <w:tc>
          <w:tcPr>
            <w:tcW w:w="6236" w:type="dxa"/>
            <w:gridSpan w:val="62"/>
            <w:tcBorders>
              <w:top w:val="single" w:sz="4" w:space="0" w:color="auto"/>
              <w:bottom w:val="single" w:sz="4" w:space="0" w:color="auto"/>
            </w:tcBorders>
            <w:vAlign w:val="bottom"/>
          </w:tcPr>
          <w:p w:rsidR="001E778A" w:rsidRDefault="001E778A" w:rsidP="00402D31">
            <w:pPr>
              <w:ind w:right="-157"/>
            </w:pPr>
          </w:p>
        </w:tc>
      </w:tr>
      <w:tr w:rsidR="001E778A" w:rsidTr="00402D31">
        <w:trPr>
          <w:gridAfter w:val="2"/>
          <w:wAfter w:w="157" w:type="dxa"/>
          <w:trHeight w:val="397"/>
        </w:trPr>
        <w:tc>
          <w:tcPr>
            <w:tcW w:w="3364" w:type="dxa"/>
            <w:gridSpan w:val="18"/>
            <w:vAlign w:val="bottom"/>
          </w:tcPr>
          <w:p w:rsidR="001E778A" w:rsidRDefault="001E778A" w:rsidP="00402D31">
            <w:pPr>
              <w:ind w:right="-157"/>
            </w:pPr>
            <w:r>
              <w:t>Адрес электронной почты:</w:t>
            </w:r>
          </w:p>
        </w:tc>
        <w:tc>
          <w:tcPr>
            <w:tcW w:w="6236" w:type="dxa"/>
            <w:gridSpan w:val="62"/>
            <w:tcBorders>
              <w:top w:val="single" w:sz="4" w:space="0" w:color="auto"/>
              <w:bottom w:val="single" w:sz="4" w:space="0" w:color="auto"/>
            </w:tcBorders>
            <w:vAlign w:val="bottom"/>
          </w:tcPr>
          <w:p w:rsidR="001E778A" w:rsidRDefault="001E778A" w:rsidP="00402D31">
            <w:pPr>
              <w:ind w:right="-157"/>
            </w:pPr>
          </w:p>
        </w:tc>
      </w:tr>
      <w:tr w:rsidR="001E778A" w:rsidTr="00402D31">
        <w:trPr>
          <w:gridAfter w:val="2"/>
          <w:wAfter w:w="157" w:type="dxa"/>
          <w:trHeight w:val="397"/>
        </w:trPr>
        <w:tc>
          <w:tcPr>
            <w:tcW w:w="9600" w:type="dxa"/>
            <w:gridSpan w:val="80"/>
            <w:vAlign w:val="bottom"/>
          </w:tcPr>
          <w:p w:rsidR="001E778A" w:rsidRDefault="001E778A" w:rsidP="00402D31">
            <w:pPr>
              <w:pStyle w:val="20"/>
              <w:shd w:val="clear" w:color="auto" w:fill="auto"/>
              <w:spacing w:before="240" w:line="240" w:lineRule="auto"/>
              <w:ind w:firstLine="602"/>
              <w:jc w:val="both"/>
            </w:pPr>
            <w:r>
              <w:t>Сообщаем о своем согласии участвовать в открытом аукционе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«Чемальский район» и имущества, которым органы местного самоуправления муниципального образования «Чемальский район» вправе распоряжаться в соответствии с действующим законодательством, по лоту №________ включающему место размещения рекламных конструкций, имеющему начальную (минимальную) цену в размере ____________________ руб. ___________ коп., на условиях, установленных документацией об открытом</w:t>
            </w:r>
          </w:p>
          <w:p w:rsidR="001E778A" w:rsidRDefault="001E778A" w:rsidP="00402D31">
            <w:pPr>
              <w:pStyle w:val="20"/>
              <w:shd w:val="clear" w:color="auto" w:fill="auto"/>
              <w:spacing w:line="240" w:lineRule="auto"/>
              <w:jc w:val="both"/>
            </w:pPr>
            <w:r>
              <w:t>аукционе.</w:t>
            </w:r>
          </w:p>
          <w:p w:rsidR="001E778A" w:rsidRDefault="001E778A" w:rsidP="00402D31">
            <w:pPr>
              <w:pStyle w:val="20"/>
              <w:shd w:val="clear" w:color="auto" w:fill="auto"/>
              <w:spacing w:line="240" w:lineRule="auto"/>
              <w:ind w:firstLine="580"/>
              <w:jc w:val="both"/>
            </w:pPr>
            <w:r>
              <w:t>Принимая решение об участии в открытом аукционе обязуюсь:</w:t>
            </w:r>
          </w:p>
          <w:p w:rsidR="001E778A" w:rsidRDefault="001E778A" w:rsidP="001E778A">
            <w:pPr>
              <w:pStyle w:val="20"/>
              <w:numPr>
                <w:ilvl w:val="0"/>
                <w:numId w:val="40"/>
              </w:numPr>
              <w:shd w:val="clear" w:color="auto" w:fill="auto"/>
              <w:spacing w:line="240" w:lineRule="auto"/>
              <w:jc w:val="both"/>
            </w:pPr>
            <w:r>
              <w:t>Выполнять правила и условия проведения аукциона, указанные в извещении о проведении открытого аукциона, опубликованном в газете «Чемальский Вестник» от «_____» ________________ 20____</w:t>
            </w:r>
            <w:r>
              <w:tab/>
              <w:t xml:space="preserve">г. № ______и на </w:t>
            </w:r>
            <w:r>
              <w:lastRenderedPageBreak/>
              <w:t>сайте Администрации муниципального образования «Чемальский район» в сети Интернет, а также установленные Федеральным законом от 13.03.2006 № 38-ФЗ «О рекламе</w:t>
            </w:r>
            <w:r w:rsidRPr="0023388F">
              <w:t>», Положением о порядке проведения аукциона на право заключения договора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на территории муниципального образования «Чемальский район».</w:t>
            </w:r>
          </w:p>
          <w:p w:rsidR="001E778A" w:rsidRDefault="001E778A" w:rsidP="001E778A">
            <w:pPr>
              <w:pStyle w:val="20"/>
              <w:numPr>
                <w:ilvl w:val="0"/>
                <w:numId w:val="40"/>
              </w:numPr>
              <w:shd w:val="clear" w:color="auto" w:fill="auto"/>
              <w:spacing w:line="240" w:lineRule="auto"/>
              <w:jc w:val="both"/>
            </w:pPr>
            <w:r>
              <w:t>В случае признания нас победителем открытого аукциона заключить с Администрацией муниципального образования «Чемальский район» договор на установку и эксплуатацию рекламной конструкции в установленные документацией об аукционе сроки, произвести оплату права заключения договора по указанному лоту в размере и порядке, определенных договором в соответствии с документацией об аукционе и нашим предложением, зафиксированным в протоколе о результатах аукциона.</w:t>
            </w:r>
          </w:p>
          <w:p w:rsidR="001E778A" w:rsidRDefault="001E778A" w:rsidP="00402D31">
            <w:pPr>
              <w:pStyle w:val="20"/>
              <w:shd w:val="clear" w:color="auto" w:fill="auto"/>
              <w:tabs>
                <w:tab w:val="left" w:leader="underscore" w:pos="8735"/>
              </w:tabs>
              <w:spacing w:line="240" w:lineRule="auto"/>
              <w:ind w:firstLine="580"/>
              <w:jc w:val="both"/>
            </w:pPr>
            <w:r>
              <w:t>Настоящим подтверждаем соответствие</w:t>
            </w:r>
          </w:p>
          <w:tbl>
            <w:tblPr>
              <w:tblW w:w="9564" w:type="dxa"/>
              <w:tblLayout w:type="fixed"/>
              <w:tblLook w:val="0000" w:firstRow="0" w:lastRow="0" w:firstColumn="0" w:lastColumn="0" w:noHBand="0" w:noVBand="0"/>
            </w:tblPr>
            <w:tblGrid>
              <w:gridCol w:w="9564"/>
            </w:tblGrid>
            <w:tr w:rsidR="001E778A" w:rsidTr="00402D31">
              <w:trPr>
                <w:trHeight w:val="236"/>
              </w:trPr>
              <w:tc>
                <w:tcPr>
                  <w:tcW w:w="9564" w:type="dxa"/>
                  <w:tcBorders>
                    <w:bottom w:val="single" w:sz="4" w:space="0" w:color="auto"/>
                  </w:tcBorders>
                  <w:vAlign w:val="bottom"/>
                </w:tcPr>
                <w:p w:rsidR="001E778A" w:rsidRDefault="001E778A" w:rsidP="00402D31">
                  <w:pPr>
                    <w:pStyle w:val="20"/>
                    <w:tabs>
                      <w:tab w:val="left" w:leader="underscore" w:pos="8735"/>
                    </w:tabs>
                    <w:spacing w:line="240" w:lineRule="auto"/>
                    <w:jc w:val="left"/>
                  </w:pPr>
                </w:p>
              </w:tc>
            </w:tr>
            <w:tr w:rsidR="001E778A" w:rsidTr="00402D31">
              <w:trPr>
                <w:trHeight w:val="80"/>
              </w:trPr>
              <w:tc>
                <w:tcPr>
                  <w:tcW w:w="9564" w:type="dxa"/>
                  <w:tcBorders>
                    <w:top w:val="single" w:sz="4" w:space="0" w:color="auto"/>
                  </w:tcBorders>
                </w:tcPr>
                <w:p w:rsidR="001E778A" w:rsidRPr="004B3F33" w:rsidRDefault="001E778A" w:rsidP="00402D31">
                  <w:pPr>
                    <w:pStyle w:val="20"/>
                    <w:tabs>
                      <w:tab w:val="left" w:leader="underscore" w:pos="8735"/>
                    </w:tabs>
                    <w:spacing w:line="240" w:lineRule="auto"/>
                    <w:rPr>
                      <w:sz w:val="20"/>
                      <w:szCs w:val="20"/>
                      <w:vertAlign w:val="superscript"/>
                    </w:rPr>
                  </w:pPr>
                  <w:r w:rsidRPr="004B3F33">
                    <w:rPr>
                      <w:sz w:val="20"/>
                      <w:szCs w:val="20"/>
                      <w:vertAlign w:val="superscript"/>
                    </w:rPr>
                    <w:t>(полное наименование юридического лица, подающего заявку, или ФИО индивидуального предпринимателя)</w:t>
                  </w:r>
                </w:p>
              </w:tc>
            </w:tr>
            <w:tr w:rsidR="001E778A" w:rsidRPr="004B3F33" w:rsidTr="00402D31">
              <w:trPr>
                <w:trHeight w:val="102"/>
              </w:trPr>
              <w:tc>
                <w:tcPr>
                  <w:tcW w:w="9564" w:type="dxa"/>
                  <w:tcBorders>
                    <w:bottom w:val="single" w:sz="4" w:space="0" w:color="auto"/>
                  </w:tcBorders>
                </w:tcPr>
                <w:p w:rsidR="001E778A" w:rsidRPr="00E36E91" w:rsidRDefault="001E778A" w:rsidP="00402D31">
                  <w:pPr>
                    <w:pStyle w:val="20"/>
                    <w:tabs>
                      <w:tab w:val="left" w:leader="underscore" w:pos="8735"/>
                    </w:tabs>
                    <w:spacing w:line="240" w:lineRule="auto"/>
                    <w:jc w:val="both"/>
                    <w:rPr>
                      <w:sz w:val="24"/>
                      <w:szCs w:val="24"/>
                    </w:rPr>
                  </w:pPr>
                </w:p>
              </w:tc>
            </w:tr>
          </w:tbl>
          <w:p w:rsidR="001E778A" w:rsidRDefault="001E778A" w:rsidP="00402D31">
            <w:pPr>
              <w:pStyle w:val="20"/>
              <w:shd w:val="clear" w:color="auto" w:fill="auto"/>
              <w:spacing w:line="240" w:lineRule="auto"/>
              <w:jc w:val="both"/>
            </w:pPr>
            <w:r>
              <w:t>требованиям к участникам аукциона, установленным законодательством и документацией об аукционе, и заявляем, что состав, содержание и форма настоящей заявки, включая прилагаемые к ней документы, соответствуют установленным документацией об аукционе требованиям и не содержат недостоверных сведений.</w:t>
            </w:r>
          </w:p>
          <w:p w:rsidR="001E778A" w:rsidRDefault="001E778A" w:rsidP="00402D31">
            <w:pPr>
              <w:pStyle w:val="20"/>
              <w:shd w:val="clear" w:color="auto" w:fill="auto"/>
              <w:spacing w:line="240" w:lineRule="auto"/>
              <w:ind w:firstLine="600"/>
              <w:jc w:val="both"/>
            </w:pPr>
            <w:r>
              <w:t>Настоящим выражаем согласие с уведомлением нас о допуске или об отказе в допуске к участию в аукционе, о разъяснении документации об аукционе по электронной или факсимильной связи по указанным выше контактным данным.</w:t>
            </w:r>
          </w:p>
          <w:p w:rsidR="001E778A" w:rsidRDefault="001E778A" w:rsidP="00402D31">
            <w:pPr>
              <w:pStyle w:val="20"/>
              <w:shd w:val="clear" w:color="auto" w:fill="auto"/>
              <w:spacing w:line="240" w:lineRule="auto"/>
              <w:ind w:firstLine="600"/>
              <w:jc w:val="both"/>
            </w:pPr>
          </w:p>
        </w:tc>
      </w:tr>
      <w:tr w:rsidR="001E778A" w:rsidTr="00402D31">
        <w:trPr>
          <w:gridAfter w:val="1"/>
          <w:wAfter w:w="73" w:type="dxa"/>
          <w:trHeight w:val="209"/>
        </w:trPr>
        <w:tc>
          <w:tcPr>
            <w:tcW w:w="3119" w:type="dxa"/>
            <w:gridSpan w:val="15"/>
            <w:tcBorders>
              <w:bottom w:val="single" w:sz="4" w:space="0" w:color="auto"/>
            </w:tcBorders>
          </w:tcPr>
          <w:p w:rsidR="001E778A" w:rsidRDefault="001E778A" w:rsidP="00402D31">
            <w:pPr>
              <w:jc w:val="both"/>
            </w:pPr>
          </w:p>
        </w:tc>
        <w:tc>
          <w:tcPr>
            <w:tcW w:w="276" w:type="dxa"/>
            <w:gridSpan w:val="5"/>
            <w:vAlign w:val="bottom"/>
          </w:tcPr>
          <w:p w:rsidR="001E778A" w:rsidRPr="00E36E91" w:rsidRDefault="001E778A" w:rsidP="00402D31">
            <w:r w:rsidRPr="00E36E91">
              <w:t>/</w:t>
            </w:r>
          </w:p>
        </w:tc>
        <w:tc>
          <w:tcPr>
            <w:tcW w:w="2635" w:type="dxa"/>
            <w:gridSpan w:val="22"/>
            <w:tcBorders>
              <w:bottom w:val="single" w:sz="4" w:space="0" w:color="auto"/>
            </w:tcBorders>
          </w:tcPr>
          <w:p w:rsidR="001E778A" w:rsidRDefault="001E778A" w:rsidP="00402D31">
            <w:pPr>
              <w:jc w:val="both"/>
            </w:pPr>
          </w:p>
        </w:tc>
        <w:tc>
          <w:tcPr>
            <w:tcW w:w="284" w:type="dxa"/>
            <w:gridSpan w:val="5"/>
          </w:tcPr>
          <w:p w:rsidR="001E778A" w:rsidRDefault="001E778A" w:rsidP="00402D31">
            <w:pPr>
              <w:jc w:val="both"/>
            </w:pPr>
            <w:r>
              <w:t>/</w:t>
            </w:r>
          </w:p>
        </w:tc>
        <w:tc>
          <w:tcPr>
            <w:tcW w:w="3117" w:type="dxa"/>
            <w:gridSpan w:val="29"/>
            <w:tcBorders>
              <w:bottom w:val="single" w:sz="4" w:space="0" w:color="auto"/>
            </w:tcBorders>
          </w:tcPr>
          <w:p w:rsidR="001E778A" w:rsidRDefault="001E778A" w:rsidP="00402D31">
            <w:pPr>
              <w:jc w:val="both"/>
            </w:pPr>
          </w:p>
        </w:tc>
        <w:tc>
          <w:tcPr>
            <w:tcW w:w="253" w:type="dxa"/>
            <w:gridSpan w:val="5"/>
          </w:tcPr>
          <w:p w:rsidR="001E778A" w:rsidRDefault="001E778A" w:rsidP="00402D31">
            <w:pPr>
              <w:ind w:left="-41"/>
              <w:jc w:val="both"/>
            </w:pPr>
            <w:r>
              <w:t>/</w:t>
            </w:r>
          </w:p>
        </w:tc>
      </w:tr>
      <w:tr w:rsidR="001E778A" w:rsidTr="00402D31">
        <w:trPr>
          <w:gridAfter w:val="1"/>
          <w:wAfter w:w="73" w:type="dxa"/>
          <w:trHeight w:val="209"/>
        </w:trPr>
        <w:tc>
          <w:tcPr>
            <w:tcW w:w="3119" w:type="dxa"/>
            <w:gridSpan w:val="15"/>
            <w:tcBorders>
              <w:top w:val="single" w:sz="4" w:space="0" w:color="auto"/>
            </w:tcBorders>
          </w:tcPr>
          <w:p w:rsidR="001E778A" w:rsidRPr="00D52BA0" w:rsidRDefault="001E778A" w:rsidP="00402D31">
            <w:pPr>
              <w:jc w:val="center"/>
              <w:rPr>
                <w:sz w:val="20"/>
                <w:szCs w:val="20"/>
                <w:vertAlign w:val="superscript"/>
              </w:rPr>
            </w:pPr>
            <w:r>
              <w:rPr>
                <w:sz w:val="20"/>
                <w:szCs w:val="20"/>
                <w:vertAlign w:val="superscript"/>
              </w:rPr>
              <w:t>Наименование должности</w:t>
            </w:r>
          </w:p>
        </w:tc>
        <w:tc>
          <w:tcPr>
            <w:tcW w:w="276" w:type="dxa"/>
            <w:gridSpan w:val="5"/>
            <w:vAlign w:val="bottom"/>
          </w:tcPr>
          <w:p w:rsidR="001E778A" w:rsidRPr="00574506" w:rsidRDefault="001E778A" w:rsidP="00402D31">
            <w:pPr>
              <w:rPr>
                <w:sz w:val="18"/>
                <w:szCs w:val="18"/>
                <w:vertAlign w:val="superscript"/>
              </w:rPr>
            </w:pPr>
          </w:p>
        </w:tc>
        <w:tc>
          <w:tcPr>
            <w:tcW w:w="2635" w:type="dxa"/>
            <w:gridSpan w:val="22"/>
          </w:tcPr>
          <w:p w:rsidR="001E778A" w:rsidRPr="00D52BA0" w:rsidRDefault="001E778A" w:rsidP="00402D31">
            <w:pPr>
              <w:jc w:val="center"/>
              <w:rPr>
                <w:sz w:val="20"/>
                <w:szCs w:val="20"/>
                <w:vertAlign w:val="superscript"/>
              </w:rPr>
            </w:pPr>
            <w:r w:rsidRPr="00D52BA0">
              <w:rPr>
                <w:sz w:val="20"/>
                <w:szCs w:val="20"/>
                <w:vertAlign w:val="superscript"/>
              </w:rPr>
              <w:t>Подпись заявителя</w:t>
            </w:r>
            <w:r>
              <w:rPr>
                <w:sz w:val="20"/>
                <w:szCs w:val="20"/>
                <w:vertAlign w:val="superscript"/>
              </w:rPr>
              <w:t xml:space="preserve"> / представителя</w:t>
            </w:r>
          </w:p>
        </w:tc>
        <w:tc>
          <w:tcPr>
            <w:tcW w:w="284" w:type="dxa"/>
            <w:gridSpan w:val="5"/>
          </w:tcPr>
          <w:p w:rsidR="001E778A" w:rsidRPr="00D52BA0" w:rsidRDefault="001E778A" w:rsidP="00402D31">
            <w:pPr>
              <w:jc w:val="center"/>
              <w:rPr>
                <w:sz w:val="20"/>
                <w:szCs w:val="20"/>
                <w:vertAlign w:val="superscript"/>
              </w:rPr>
            </w:pPr>
          </w:p>
        </w:tc>
        <w:tc>
          <w:tcPr>
            <w:tcW w:w="3117" w:type="dxa"/>
            <w:gridSpan w:val="29"/>
          </w:tcPr>
          <w:p w:rsidR="001E778A" w:rsidRPr="00D52BA0" w:rsidRDefault="001E778A" w:rsidP="00402D31">
            <w:pPr>
              <w:jc w:val="center"/>
              <w:rPr>
                <w:sz w:val="20"/>
                <w:szCs w:val="20"/>
                <w:vertAlign w:val="superscript"/>
              </w:rPr>
            </w:pPr>
            <w:r w:rsidRPr="00D52BA0">
              <w:rPr>
                <w:sz w:val="20"/>
                <w:szCs w:val="20"/>
                <w:vertAlign w:val="superscript"/>
              </w:rPr>
              <w:t>Расшифровка подписи</w:t>
            </w:r>
          </w:p>
        </w:tc>
        <w:tc>
          <w:tcPr>
            <w:tcW w:w="253" w:type="dxa"/>
            <w:gridSpan w:val="5"/>
          </w:tcPr>
          <w:p w:rsidR="001E778A" w:rsidRPr="00D52BA0" w:rsidRDefault="001E778A" w:rsidP="00402D31">
            <w:pPr>
              <w:jc w:val="both"/>
              <w:rPr>
                <w:sz w:val="20"/>
                <w:szCs w:val="20"/>
                <w:vertAlign w:val="superscript"/>
              </w:rPr>
            </w:pPr>
          </w:p>
        </w:tc>
      </w:tr>
      <w:tr w:rsidR="001E778A" w:rsidTr="00402D31">
        <w:trPr>
          <w:gridAfter w:val="1"/>
          <w:wAfter w:w="73" w:type="dxa"/>
          <w:trHeight w:val="144"/>
        </w:trPr>
        <w:tc>
          <w:tcPr>
            <w:tcW w:w="3119" w:type="dxa"/>
            <w:gridSpan w:val="15"/>
          </w:tcPr>
          <w:p w:rsidR="001E778A" w:rsidRPr="00D52BA0" w:rsidRDefault="001E778A" w:rsidP="00402D31">
            <w:pPr>
              <w:jc w:val="center"/>
              <w:rPr>
                <w:sz w:val="20"/>
                <w:szCs w:val="20"/>
                <w:vertAlign w:val="superscript"/>
              </w:rPr>
            </w:pPr>
          </w:p>
        </w:tc>
        <w:tc>
          <w:tcPr>
            <w:tcW w:w="276" w:type="dxa"/>
            <w:gridSpan w:val="5"/>
            <w:vAlign w:val="bottom"/>
          </w:tcPr>
          <w:p w:rsidR="001E778A" w:rsidRPr="00574506" w:rsidRDefault="001E778A" w:rsidP="00402D31">
            <w:pPr>
              <w:rPr>
                <w:sz w:val="18"/>
                <w:szCs w:val="18"/>
                <w:vertAlign w:val="superscript"/>
              </w:rPr>
            </w:pPr>
          </w:p>
        </w:tc>
        <w:tc>
          <w:tcPr>
            <w:tcW w:w="2635" w:type="dxa"/>
            <w:gridSpan w:val="22"/>
          </w:tcPr>
          <w:p w:rsidR="001E778A" w:rsidRPr="00D52BA0" w:rsidRDefault="001E778A" w:rsidP="00402D31">
            <w:pPr>
              <w:jc w:val="center"/>
              <w:rPr>
                <w:sz w:val="20"/>
                <w:szCs w:val="20"/>
                <w:vertAlign w:val="superscript"/>
              </w:rPr>
            </w:pPr>
            <w:r w:rsidRPr="00D52BA0">
              <w:rPr>
                <w:sz w:val="20"/>
                <w:szCs w:val="20"/>
                <w:vertAlign w:val="superscript"/>
              </w:rPr>
              <w:t>М.П.</w:t>
            </w:r>
          </w:p>
        </w:tc>
        <w:tc>
          <w:tcPr>
            <w:tcW w:w="284" w:type="dxa"/>
            <w:gridSpan w:val="5"/>
          </w:tcPr>
          <w:p w:rsidR="001E778A" w:rsidRPr="00D52BA0" w:rsidRDefault="001E778A" w:rsidP="00402D31">
            <w:pPr>
              <w:ind w:right="-144"/>
              <w:jc w:val="both"/>
              <w:rPr>
                <w:sz w:val="20"/>
                <w:szCs w:val="20"/>
                <w:vertAlign w:val="superscript"/>
              </w:rPr>
            </w:pPr>
          </w:p>
        </w:tc>
        <w:tc>
          <w:tcPr>
            <w:tcW w:w="3370" w:type="dxa"/>
            <w:gridSpan w:val="34"/>
          </w:tcPr>
          <w:p w:rsidR="001E778A" w:rsidRPr="00D52BA0" w:rsidRDefault="001E778A" w:rsidP="00402D31">
            <w:pPr>
              <w:ind w:right="-144"/>
              <w:jc w:val="both"/>
              <w:rPr>
                <w:sz w:val="20"/>
                <w:szCs w:val="20"/>
                <w:vertAlign w:val="superscript"/>
              </w:rPr>
            </w:pPr>
          </w:p>
        </w:tc>
      </w:tr>
      <w:tr w:rsidR="001E778A" w:rsidTr="00402D31">
        <w:trPr>
          <w:trHeight w:val="209"/>
        </w:trPr>
        <w:tc>
          <w:tcPr>
            <w:tcW w:w="3119" w:type="dxa"/>
            <w:gridSpan w:val="15"/>
          </w:tcPr>
          <w:p w:rsidR="001E778A" w:rsidRDefault="001E778A" w:rsidP="00402D31">
            <w:pPr>
              <w:jc w:val="both"/>
            </w:pPr>
          </w:p>
        </w:tc>
        <w:tc>
          <w:tcPr>
            <w:tcW w:w="276" w:type="dxa"/>
            <w:gridSpan w:val="5"/>
            <w:vAlign w:val="bottom"/>
          </w:tcPr>
          <w:p w:rsidR="001E778A" w:rsidRPr="00574506" w:rsidRDefault="001E778A" w:rsidP="00402D31">
            <w:pPr>
              <w:rPr>
                <w:sz w:val="18"/>
                <w:szCs w:val="18"/>
                <w:vertAlign w:val="superscript"/>
              </w:rPr>
            </w:pPr>
          </w:p>
        </w:tc>
        <w:tc>
          <w:tcPr>
            <w:tcW w:w="1924" w:type="dxa"/>
            <w:gridSpan w:val="12"/>
            <w:vAlign w:val="bottom"/>
          </w:tcPr>
          <w:p w:rsidR="001E778A" w:rsidRPr="00F30A15" w:rsidRDefault="001E778A" w:rsidP="00402D31">
            <w:pPr>
              <w:ind w:right="-35"/>
              <w:rPr>
                <w:vertAlign w:val="superscript"/>
              </w:rPr>
            </w:pPr>
          </w:p>
        </w:tc>
        <w:tc>
          <w:tcPr>
            <w:tcW w:w="286" w:type="dxa"/>
            <w:gridSpan w:val="3"/>
            <w:vAlign w:val="bottom"/>
          </w:tcPr>
          <w:p w:rsidR="001E778A" w:rsidRPr="001C2E47" w:rsidRDefault="001E778A" w:rsidP="00402D31">
            <w:pPr>
              <w:ind w:left="-132" w:right="-155"/>
              <w:jc w:val="center"/>
            </w:pPr>
            <w:r w:rsidRPr="001C2E47">
              <w:t>«</w:t>
            </w:r>
          </w:p>
        </w:tc>
        <w:tc>
          <w:tcPr>
            <w:tcW w:w="425" w:type="dxa"/>
            <w:gridSpan w:val="7"/>
            <w:tcBorders>
              <w:bottom w:val="single" w:sz="4" w:space="0" w:color="auto"/>
            </w:tcBorders>
            <w:vAlign w:val="bottom"/>
          </w:tcPr>
          <w:p w:rsidR="001E778A" w:rsidRPr="001C2E47" w:rsidRDefault="001E778A" w:rsidP="00402D31">
            <w:pPr>
              <w:jc w:val="center"/>
            </w:pPr>
          </w:p>
        </w:tc>
        <w:tc>
          <w:tcPr>
            <w:tcW w:w="284" w:type="dxa"/>
            <w:gridSpan w:val="5"/>
            <w:vAlign w:val="bottom"/>
          </w:tcPr>
          <w:p w:rsidR="001E778A" w:rsidRPr="001C2E47" w:rsidRDefault="001E778A" w:rsidP="00402D31">
            <w:pPr>
              <w:ind w:right="-108"/>
            </w:pPr>
            <w:r w:rsidRPr="001C2E47">
              <w:t>»</w:t>
            </w:r>
          </w:p>
        </w:tc>
        <w:tc>
          <w:tcPr>
            <w:tcW w:w="2125" w:type="dxa"/>
            <w:gridSpan w:val="19"/>
            <w:tcBorders>
              <w:bottom w:val="single" w:sz="4" w:space="0" w:color="auto"/>
            </w:tcBorders>
            <w:vAlign w:val="bottom"/>
          </w:tcPr>
          <w:p w:rsidR="001E778A" w:rsidRPr="00F30A15" w:rsidRDefault="001E778A" w:rsidP="00402D31"/>
        </w:tc>
        <w:tc>
          <w:tcPr>
            <w:tcW w:w="425" w:type="dxa"/>
            <w:gridSpan w:val="4"/>
            <w:vAlign w:val="bottom"/>
          </w:tcPr>
          <w:p w:rsidR="001E778A" w:rsidRPr="00F30A15" w:rsidRDefault="001E778A" w:rsidP="00402D31">
            <w:pPr>
              <w:ind w:right="-130"/>
            </w:pPr>
            <w:r>
              <w:t>20</w:t>
            </w:r>
          </w:p>
        </w:tc>
        <w:tc>
          <w:tcPr>
            <w:tcW w:w="567" w:type="dxa"/>
            <w:gridSpan w:val="6"/>
            <w:tcBorders>
              <w:bottom w:val="single" w:sz="4" w:space="0" w:color="auto"/>
            </w:tcBorders>
            <w:vAlign w:val="bottom"/>
          </w:tcPr>
          <w:p w:rsidR="001E778A" w:rsidRPr="00F30A15" w:rsidRDefault="001E778A" w:rsidP="00402D31"/>
        </w:tc>
        <w:tc>
          <w:tcPr>
            <w:tcW w:w="326" w:type="dxa"/>
            <w:gridSpan w:val="6"/>
            <w:vAlign w:val="bottom"/>
          </w:tcPr>
          <w:p w:rsidR="001E778A" w:rsidRDefault="001E778A" w:rsidP="00402D31">
            <w:pPr>
              <w:ind w:left="-108" w:right="-144"/>
            </w:pPr>
            <w:r>
              <w:t>г.</w:t>
            </w:r>
          </w:p>
        </w:tc>
      </w:tr>
      <w:tr w:rsidR="001E778A" w:rsidTr="00402D31">
        <w:trPr>
          <w:trHeight w:val="64"/>
        </w:trPr>
        <w:tc>
          <w:tcPr>
            <w:tcW w:w="3119" w:type="dxa"/>
            <w:gridSpan w:val="15"/>
          </w:tcPr>
          <w:p w:rsidR="001E778A" w:rsidRPr="00D52BA0" w:rsidRDefault="001E778A" w:rsidP="00402D31">
            <w:pPr>
              <w:ind w:right="-144"/>
              <w:jc w:val="center"/>
              <w:rPr>
                <w:sz w:val="20"/>
                <w:szCs w:val="20"/>
                <w:vertAlign w:val="superscript"/>
              </w:rPr>
            </w:pPr>
          </w:p>
        </w:tc>
        <w:tc>
          <w:tcPr>
            <w:tcW w:w="276" w:type="dxa"/>
            <w:gridSpan w:val="5"/>
            <w:vAlign w:val="bottom"/>
          </w:tcPr>
          <w:p w:rsidR="001E778A" w:rsidRPr="00574506" w:rsidRDefault="001E778A" w:rsidP="00402D31">
            <w:pPr>
              <w:ind w:right="-144"/>
              <w:rPr>
                <w:sz w:val="18"/>
                <w:szCs w:val="18"/>
                <w:vertAlign w:val="superscript"/>
              </w:rPr>
            </w:pPr>
          </w:p>
        </w:tc>
        <w:tc>
          <w:tcPr>
            <w:tcW w:w="1924" w:type="dxa"/>
            <w:gridSpan w:val="12"/>
          </w:tcPr>
          <w:p w:rsidR="001E778A" w:rsidRPr="00D52BA0" w:rsidRDefault="001E778A" w:rsidP="00402D31">
            <w:pPr>
              <w:ind w:right="-144"/>
              <w:rPr>
                <w:sz w:val="20"/>
                <w:szCs w:val="20"/>
                <w:vertAlign w:val="superscript"/>
              </w:rPr>
            </w:pPr>
          </w:p>
        </w:tc>
        <w:tc>
          <w:tcPr>
            <w:tcW w:w="286" w:type="dxa"/>
            <w:gridSpan w:val="3"/>
          </w:tcPr>
          <w:p w:rsidR="001E778A" w:rsidRPr="00D52BA0" w:rsidRDefault="001E778A" w:rsidP="00402D31">
            <w:pPr>
              <w:ind w:right="-144"/>
              <w:rPr>
                <w:sz w:val="20"/>
                <w:szCs w:val="20"/>
                <w:vertAlign w:val="superscript"/>
              </w:rPr>
            </w:pPr>
          </w:p>
        </w:tc>
        <w:tc>
          <w:tcPr>
            <w:tcW w:w="442" w:type="dxa"/>
            <w:gridSpan w:val="8"/>
          </w:tcPr>
          <w:p w:rsidR="001E778A" w:rsidRPr="00D52BA0" w:rsidRDefault="001E778A" w:rsidP="00402D31">
            <w:pPr>
              <w:ind w:right="-144"/>
              <w:rPr>
                <w:sz w:val="20"/>
                <w:szCs w:val="20"/>
                <w:vertAlign w:val="superscript"/>
              </w:rPr>
            </w:pPr>
          </w:p>
        </w:tc>
        <w:tc>
          <w:tcPr>
            <w:tcW w:w="274" w:type="dxa"/>
            <w:gridSpan w:val="5"/>
          </w:tcPr>
          <w:p w:rsidR="001E778A" w:rsidRPr="00D52BA0" w:rsidRDefault="001E778A" w:rsidP="00402D31">
            <w:pPr>
              <w:ind w:right="-144"/>
              <w:rPr>
                <w:sz w:val="20"/>
                <w:szCs w:val="20"/>
                <w:vertAlign w:val="superscript"/>
              </w:rPr>
            </w:pPr>
          </w:p>
        </w:tc>
        <w:tc>
          <w:tcPr>
            <w:tcW w:w="3436" w:type="dxa"/>
            <w:gridSpan w:val="34"/>
            <w:vAlign w:val="center"/>
          </w:tcPr>
          <w:p w:rsidR="001E778A" w:rsidRPr="00D52BA0" w:rsidRDefault="001E778A" w:rsidP="00402D31">
            <w:pPr>
              <w:ind w:right="-144"/>
              <w:rPr>
                <w:sz w:val="20"/>
                <w:szCs w:val="20"/>
                <w:vertAlign w:val="superscript"/>
              </w:rPr>
            </w:pPr>
            <w:r>
              <w:rPr>
                <w:sz w:val="20"/>
                <w:szCs w:val="20"/>
                <w:vertAlign w:val="superscript"/>
              </w:rPr>
              <w:t xml:space="preserve">                             </w:t>
            </w:r>
            <w:r w:rsidRPr="00D52BA0">
              <w:rPr>
                <w:sz w:val="20"/>
                <w:szCs w:val="20"/>
                <w:vertAlign w:val="superscript"/>
              </w:rPr>
              <w:t>Дата</w:t>
            </w:r>
          </w:p>
        </w:tc>
      </w:tr>
      <w:tr w:rsidR="001E778A" w:rsidTr="00402D31">
        <w:trPr>
          <w:trHeight w:val="64"/>
        </w:trPr>
        <w:tc>
          <w:tcPr>
            <w:tcW w:w="9757" w:type="dxa"/>
            <w:gridSpan w:val="82"/>
          </w:tcPr>
          <w:p w:rsidR="001E778A" w:rsidRPr="001213F4" w:rsidRDefault="001E778A" w:rsidP="00402D31">
            <w:pPr>
              <w:ind w:right="-144"/>
            </w:pPr>
          </w:p>
        </w:tc>
      </w:tr>
      <w:tr w:rsidR="001E778A" w:rsidTr="00402D31">
        <w:trPr>
          <w:trHeight w:val="397"/>
        </w:trPr>
        <w:tc>
          <w:tcPr>
            <w:tcW w:w="7655" w:type="dxa"/>
            <w:gridSpan w:val="60"/>
            <w:tcBorders>
              <w:bottom w:val="single" w:sz="4" w:space="0" w:color="auto"/>
            </w:tcBorders>
            <w:vAlign w:val="bottom"/>
          </w:tcPr>
          <w:p w:rsidR="001E778A" w:rsidRPr="00615643" w:rsidRDefault="001E778A" w:rsidP="00402D31">
            <w:pPr>
              <w:ind w:right="-144"/>
              <w:rPr>
                <w:b/>
              </w:rPr>
            </w:pPr>
            <w:r w:rsidRPr="00615643">
              <w:rPr>
                <w:rFonts w:eastAsia="Courier New"/>
                <w:b/>
                <w:color w:val="000000"/>
                <w:lang w:eastAsia="ru-RU" w:bidi="ru-RU"/>
              </w:rPr>
              <w:t>Отметка о принятии заявки организатором аукциона:</w:t>
            </w:r>
          </w:p>
        </w:tc>
        <w:tc>
          <w:tcPr>
            <w:tcW w:w="2102" w:type="dxa"/>
            <w:gridSpan w:val="22"/>
            <w:tcBorders>
              <w:bottom w:val="single" w:sz="4" w:space="0" w:color="auto"/>
            </w:tcBorders>
          </w:tcPr>
          <w:p w:rsidR="001E778A" w:rsidRPr="001213F4" w:rsidRDefault="001E778A" w:rsidP="00402D31">
            <w:pPr>
              <w:ind w:right="-144"/>
            </w:pPr>
          </w:p>
        </w:tc>
      </w:tr>
      <w:tr w:rsidR="001E778A" w:rsidTr="00402D31">
        <w:trPr>
          <w:trHeight w:val="567"/>
        </w:trPr>
        <w:tc>
          <w:tcPr>
            <w:tcW w:w="5241" w:type="dxa"/>
            <w:gridSpan w:val="30"/>
            <w:tcBorders>
              <w:top w:val="single" w:sz="4" w:space="0" w:color="auto"/>
            </w:tcBorders>
            <w:vAlign w:val="bottom"/>
          </w:tcPr>
          <w:p w:rsidR="001E778A" w:rsidRPr="001213F4" w:rsidRDefault="001E778A" w:rsidP="00402D31">
            <w:pPr>
              <w:widowControl w:val="0"/>
              <w:ind w:right="-108"/>
            </w:pPr>
            <w:r w:rsidRPr="001213F4">
              <w:rPr>
                <w:rFonts w:eastAsia="Courier New"/>
                <w:color w:val="000000"/>
                <w:lang w:eastAsia="ru-RU" w:bidi="ru-RU"/>
              </w:rPr>
              <w:t>Заявка на участие в аукционе принята</w:t>
            </w:r>
            <w:r>
              <w:t xml:space="preserve"> в</w:t>
            </w:r>
          </w:p>
        </w:tc>
        <w:tc>
          <w:tcPr>
            <w:tcW w:w="853" w:type="dxa"/>
            <w:gridSpan w:val="16"/>
            <w:tcBorders>
              <w:top w:val="single" w:sz="4" w:space="0" w:color="auto"/>
              <w:bottom w:val="single" w:sz="4" w:space="0" w:color="auto"/>
            </w:tcBorders>
            <w:vAlign w:val="bottom"/>
          </w:tcPr>
          <w:p w:rsidR="001E778A" w:rsidRPr="001213F4" w:rsidRDefault="001E778A" w:rsidP="00402D31">
            <w:pPr>
              <w:ind w:right="-144"/>
            </w:pPr>
          </w:p>
        </w:tc>
        <w:tc>
          <w:tcPr>
            <w:tcW w:w="564" w:type="dxa"/>
            <w:gridSpan w:val="7"/>
            <w:tcBorders>
              <w:top w:val="single" w:sz="4" w:space="0" w:color="auto"/>
            </w:tcBorders>
            <w:vAlign w:val="bottom"/>
          </w:tcPr>
          <w:p w:rsidR="001E778A" w:rsidRPr="001213F4" w:rsidRDefault="001E778A" w:rsidP="00402D31">
            <w:pPr>
              <w:ind w:left="-40" w:right="-144"/>
            </w:pPr>
            <w:r>
              <w:t>час.</w:t>
            </w:r>
          </w:p>
        </w:tc>
        <w:tc>
          <w:tcPr>
            <w:tcW w:w="851" w:type="dxa"/>
            <w:gridSpan w:val="4"/>
            <w:tcBorders>
              <w:top w:val="single" w:sz="4" w:space="0" w:color="auto"/>
              <w:bottom w:val="single" w:sz="4" w:space="0" w:color="auto"/>
            </w:tcBorders>
            <w:vAlign w:val="bottom"/>
          </w:tcPr>
          <w:p w:rsidR="001E778A" w:rsidRPr="001213F4" w:rsidRDefault="001E778A" w:rsidP="00402D31">
            <w:pPr>
              <w:ind w:right="-144"/>
            </w:pPr>
          </w:p>
        </w:tc>
        <w:tc>
          <w:tcPr>
            <w:tcW w:w="850" w:type="dxa"/>
            <w:gridSpan w:val="8"/>
            <w:tcBorders>
              <w:top w:val="single" w:sz="4" w:space="0" w:color="auto"/>
            </w:tcBorders>
            <w:vAlign w:val="bottom"/>
          </w:tcPr>
          <w:p w:rsidR="001E778A" w:rsidRPr="001213F4" w:rsidRDefault="001E778A" w:rsidP="00402D31">
            <w:pPr>
              <w:ind w:left="-61" w:right="-144"/>
            </w:pPr>
            <w:r>
              <w:t>мин.</w:t>
            </w:r>
          </w:p>
        </w:tc>
        <w:tc>
          <w:tcPr>
            <w:tcW w:w="1398" w:type="dxa"/>
            <w:gridSpan w:val="17"/>
            <w:tcBorders>
              <w:top w:val="single" w:sz="4" w:space="0" w:color="auto"/>
            </w:tcBorders>
            <w:vAlign w:val="bottom"/>
          </w:tcPr>
          <w:p w:rsidR="001E778A" w:rsidRPr="001213F4" w:rsidRDefault="001E778A" w:rsidP="00402D31">
            <w:pPr>
              <w:ind w:left="-131" w:right="-144"/>
            </w:pPr>
          </w:p>
        </w:tc>
      </w:tr>
      <w:tr w:rsidR="001E778A" w:rsidTr="00402D31">
        <w:trPr>
          <w:trHeight w:val="454"/>
        </w:trPr>
        <w:tc>
          <w:tcPr>
            <w:tcW w:w="5241" w:type="dxa"/>
            <w:gridSpan w:val="30"/>
            <w:vAlign w:val="bottom"/>
          </w:tcPr>
          <w:p w:rsidR="001E778A" w:rsidRPr="00BA0EBE" w:rsidRDefault="001E778A" w:rsidP="00402D31">
            <w:pPr>
              <w:ind w:left="-131" w:right="-144"/>
              <w:jc w:val="center"/>
            </w:pPr>
          </w:p>
        </w:tc>
        <w:tc>
          <w:tcPr>
            <w:tcW w:w="283" w:type="dxa"/>
            <w:gridSpan w:val="4"/>
            <w:vAlign w:val="bottom"/>
          </w:tcPr>
          <w:p w:rsidR="001E778A" w:rsidRPr="00BA0EBE" w:rsidRDefault="001E778A" w:rsidP="00402D31">
            <w:pPr>
              <w:ind w:left="-131" w:right="-144"/>
              <w:jc w:val="center"/>
            </w:pPr>
            <w:r>
              <w:t>«</w:t>
            </w:r>
          </w:p>
        </w:tc>
        <w:tc>
          <w:tcPr>
            <w:tcW w:w="570" w:type="dxa"/>
            <w:gridSpan w:val="12"/>
            <w:tcBorders>
              <w:bottom w:val="single" w:sz="4" w:space="0" w:color="auto"/>
            </w:tcBorders>
            <w:vAlign w:val="bottom"/>
          </w:tcPr>
          <w:p w:rsidR="001E778A" w:rsidRPr="00BA0EBE" w:rsidRDefault="001E778A" w:rsidP="00402D31">
            <w:pPr>
              <w:ind w:left="-131" w:right="-144"/>
              <w:jc w:val="center"/>
            </w:pPr>
          </w:p>
        </w:tc>
        <w:tc>
          <w:tcPr>
            <w:tcW w:w="257" w:type="dxa"/>
            <w:gridSpan w:val="3"/>
            <w:vAlign w:val="bottom"/>
          </w:tcPr>
          <w:p w:rsidR="001E778A" w:rsidRPr="00BA0EBE" w:rsidRDefault="001E778A" w:rsidP="00402D31">
            <w:pPr>
              <w:ind w:left="-131" w:right="-144"/>
              <w:jc w:val="center"/>
            </w:pPr>
            <w:r>
              <w:t>»</w:t>
            </w:r>
          </w:p>
        </w:tc>
        <w:tc>
          <w:tcPr>
            <w:tcW w:w="2295" w:type="dxa"/>
            <w:gridSpan w:val="19"/>
            <w:tcBorders>
              <w:bottom w:val="single" w:sz="4" w:space="0" w:color="auto"/>
            </w:tcBorders>
            <w:vAlign w:val="bottom"/>
          </w:tcPr>
          <w:p w:rsidR="001E778A" w:rsidRPr="00BA0EBE" w:rsidRDefault="001E778A" w:rsidP="00402D31">
            <w:pPr>
              <w:ind w:right="-144"/>
              <w:jc w:val="center"/>
            </w:pPr>
          </w:p>
        </w:tc>
        <w:tc>
          <w:tcPr>
            <w:tcW w:w="376" w:type="dxa"/>
            <w:gridSpan w:val="3"/>
            <w:vAlign w:val="bottom"/>
          </w:tcPr>
          <w:p w:rsidR="001E778A" w:rsidRPr="00BA0EBE" w:rsidRDefault="001E778A" w:rsidP="00402D31">
            <w:pPr>
              <w:ind w:left="-170" w:right="-144"/>
              <w:jc w:val="center"/>
            </w:pPr>
            <w:r>
              <w:t>20</w:t>
            </w:r>
          </w:p>
        </w:tc>
        <w:tc>
          <w:tcPr>
            <w:tcW w:w="413" w:type="dxa"/>
            <w:gridSpan w:val="6"/>
            <w:tcBorders>
              <w:bottom w:val="single" w:sz="4" w:space="0" w:color="auto"/>
            </w:tcBorders>
            <w:vAlign w:val="bottom"/>
          </w:tcPr>
          <w:p w:rsidR="001E778A" w:rsidRPr="00BA0EBE" w:rsidRDefault="001E778A" w:rsidP="00402D31">
            <w:pPr>
              <w:ind w:left="-131" w:right="-144"/>
              <w:jc w:val="center"/>
            </w:pPr>
          </w:p>
        </w:tc>
        <w:tc>
          <w:tcPr>
            <w:tcW w:w="322" w:type="dxa"/>
            <w:gridSpan w:val="5"/>
            <w:vAlign w:val="bottom"/>
          </w:tcPr>
          <w:p w:rsidR="001E778A" w:rsidRPr="00BA0EBE" w:rsidRDefault="001E778A" w:rsidP="00402D31">
            <w:pPr>
              <w:ind w:left="-131" w:right="-144"/>
              <w:jc w:val="center"/>
            </w:pPr>
            <w:r>
              <w:t>г.</w:t>
            </w:r>
          </w:p>
        </w:tc>
      </w:tr>
      <w:tr w:rsidR="001E778A" w:rsidTr="00402D31">
        <w:trPr>
          <w:trHeight w:val="103"/>
        </w:trPr>
        <w:tc>
          <w:tcPr>
            <w:tcW w:w="5241" w:type="dxa"/>
            <w:gridSpan w:val="30"/>
          </w:tcPr>
          <w:p w:rsidR="001E778A" w:rsidRPr="00BA0EBE" w:rsidRDefault="001E778A" w:rsidP="00402D31">
            <w:pPr>
              <w:ind w:left="-131" w:right="-144"/>
              <w:jc w:val="both"/>
            </w:pPr>
          </w:p>
        </w:tc>
        <w:tc>
          <w:tcPr>
            <w:tcW w:w="283" w:type="dxa"/>
            <w:gridSpan w:val="4"/>
          </w:tcPr>
          <w:p w:rsidR="001E778A" w:rsidRDefault="001E778A" w:rsidP="00402D31">
            <w:pPr>
              <w:ind w:left="-131" w:right="-144"/>
              <w:jc w:val="both"/>
            </w:pPr>
          </w:p>
        </w:tc>
        <w:tc>
          <w:tcPr>
            <w:tcW w:w="570" w:type="dxa"/>
            <w:gridSpan w:val="12"/>
          </w:tcPr>
          <w:p w:rsidR="001E778A" w:rsidRPr="00BA0EBE" w:rsidRDefault="001E778A" w:rsidP="00402D31">
            <w:pPr>
              <w:ind w:left="-131" w:right="-144"/>
              <w:jc w:val="both"/>
            </w:pPr>
          </w:p>
        </w:tc>
        <w:tc>
          <w:tcPr>
            <w:tcW w:w="257" w:type="dxa"/>
            <w:gridSpan w:val="3"/>
          </w:tcPr>
          <w:p w:rsidR="001E778A" w:rsidRDefault="001E778A" w:rsidP="00402D31">
            <w:pPr>
              <w:ind w:left="-131" w:right="-144"/>
              <w:jc w:val="both"/>
            </w:pPr>
          </w:p>
        </w:tc>
        <w:tc>
          <w:tcPr>
            <w:tcW w:w="2295" w:type="dxa"/>
            <w:gridSpan w:val="19"/>
          </w:tcPr>
          <w:p w:rsidR="001E778A" w:rsidRPr="002442DF" w:rsidRDefault="001E778A" w:rsidP="00402D31">
            <w:pPr>
              <w:ind w:right="-144"/>
              <w:jc w:val="center"/>
              <w:rPr>
                <w:sz w:val="20"/>
                <w:szCs w:val="20"/>
                <w:vertAlign w:val="superscript"/>
              </w:rPr>
            </w:pPr>
            <w:r w:rsidRPr="002442DF">
              <w:rPr>
                <w:sz w:val="20"/>
                <w:szCs w:val="20"/>
                <w:vertAlign w:val="superscript"/>
              </w:rPr>
              <w:t>Дата</w:t>
            </w:r>
          </w:p>
        </w:tc>
        <w:tc>
          <w:tcPr>
            <w:tcW w:w="376" w:type="dxa"/>
            <w:gridSpan w:val="3"/>
            <w:vAlign w:val="bottom"/>
          </w:tcPr>
          <w:p w:rsidR="001E778A" w:rsidRDefault="001E778A" w:rsidP="00402D31">
            <w:pPr>
              <w:ind w:left="-170" w:right="-144"/>
              <w:jc w:val="center"/>
            </w:pPr>
          </w:p>
        </w:tc>
        <w:tc>
          <w:tcPr>
            <w:tcW w:w="413" w:type="dxa"/>
            <w:gridSpan w:val="6"/>
          </w:tcPr>
          <w:p w:rsidR="001E778A" w:rsidRPr="00BA0EBE" w:rsidRDefault="001E778A" w:rsidP="00402D31">
            <w:pPr>
              <w:ind w:left="-131" w:right="-144"/>
              <w:jc w:val="both"/>
            </w:pPr>
          </w:p>
        </w:tc>
        <w:tc>
          <w:tcPr>
            <w:tcW w:w="322" w:type="dxa"/>
            <w:gridSpan w:val="5"/>
          </w:tcPr>
          <w:p w:rsidR="001E778A" w:rsidRDefault="001E778A" w:rsidP="00402D31">
            <w:pPr>
              <w:ind w:left="-131" w:right="-144"/>
              <w:jc w:val="both"/>
            </w:pPr>
          </w:p>
        </w:tc>
      </w:tr>
      <w:tr w:rsidR="001E778A" w:rsidTr="00402D31">
        <w:trPr>
          <w:trHeight w:val="64"/>
        </w:trPr>
        <w:tc>
          <w:tcPr>
            <w:tcW w:w="6351" w:type="dxa"/>
            <w:gridSpan w:val="49"/>
            <w:vAlign w:val="bottom"/>
          </w:tcPr>
          <w:p w:rsidR="001E778A" w:rsidRDefault="001E778A" w:rsidP="00402D31">
            <w:pPr>
              <w:ind w:left="-131" w:right="-144"/>
            </w:pPr>
            <w:r w:rsidRPr="001213F4">
              <w:rPr>
                <w:rFonts w:eastAsia="Courier New"/>
                <w:color w:val="000000"/>
                <w:lang w:eastAsia="ru-RU" w:bidi="ru-RU"/>
              </w:rPr>
              <w:t>и зарегистрирована в журнале приема заявок за №</w:t>
            </w:r>
          </w:p>
        </w:tc>
        <w:tc>
          <w:tcPr>
            <w:tcW w:w="3406" w:type="dxa"/>
            <w:gridSpan w:val="33"/>
            <w:tcBorders>
              <w:bottom w:val="single" w:sz="4" w:space="0" w:color="auto"/>
            </w:tcBorders>
          </w:tcPr>
          <w:p w:rsidR="001E778A" w:rsidRDefault="001E778A" w:rsidP="00402D31">
            <w:pPr>
              <w:ind w:right="-144"/>
            </w:pPr>
          </w:p>
        </w:tc>
      </w:tr>
      <w:tr w:rsidR="001E778A" w:rsidTr="00402D31">
        <w:trPr>
          <w:trHeight w:val="64"/>
        </w:trPr>
        <w:tc>
          <w:tcPr>
            <w:tcW w:w="6351" w:type="dxa"/>
            <w:gridSpan w:val="49"/>
          </w:tcPr>
          <w:p w:rsidR="001E778A" w:rsidRDefault="001E778A" w:rsidP="00402D31">
            <w:pPr>
              <w:ind w:left="-131" w:right="-144"/>
            </w:pPr>
          </w:p>
        </w:tc>
        <w:tc>
          <w:tcPr>
            <w:tcW w:w="3406" w:type="dxa"/>
            <w:gridSpan w:val="33"/>
          </w:tcPr>
          <w:p w:rsidR="001E778A" w:rsidRDefault="001E778A" w:rsidP="00402D31">
            <w:pPr>
              <w:ind w:left="-131" w:right="-144"/>
            </w:pPr>
          </w:p>
        </w:tc>
      </w:tr>
      <w:tr w:rsidR="001E778A" w:rsidRPr="001213F4" w:rsidTr="00402D31">
        <w:trPr>
          <w:trHeight w:val="397"/>
        </w:trPr>
        <w:tc>
          <w:tcPr>
            <w:tcW w:w="5241" w:type="dxa"/>
            <w:gridSpan w:val="30"/>
            <w:vAlign w:val="bottom"/>
          </w:tcPr>
          <w:p w:rsidR="001E778A" w:rsidRPr="00BA0EBE" w:rsidRDefault="001E778A" w:rsidP="00402D31">
            <w:pPr>
              <w:widowControl w:val="0"/>
              <w:jc w:val="center"/>
              <w:rPr>
                <w:rFonts w:eastAsia="Courier New"/>
                <w:color w:val="000000"/>
                <w:sz w:val="20"/>
                <w:szCs w:val="20"/>
                <w:vertAlign w:val="superscript"/>
                <w:lang w:eastAsia="ru-RU" w:bidi="ru-RU"/>
              </w:rPr>
            </w:pPr>
            <w:r w:rsidRPr="00BA0EBE">
              <w:rPr>
                <w:rFonts w:eastAsia="Courier New"/>
                <w:color w:val="000000"/>
                <w:sz w:val="20"/>
                <w:szCs w:val="20"/>
                <w:vertAlign w:val="superscript"/>
                <w:lang w:eastAsia="ru-RU" w:bidi="ru-RU"/>
              </w:rPr>
              <w:t>М.П.</w:t>
            </w:r>
          </w:p>
        </w:tc>
        <w:tc>
          <w:tcPr>
            <w:tcW w:w="283" w:type="dxa"/>
            <w:gridSpan w:val="4"/>
            <w:vAlign w:val="bottom"/>
          </w:tcPr>
          <w:p w:rsidR="001E778A" w:rsidRPr="001213F4" w:rsidRDefault="001E778A" w:rsidP="00402D31">
            <w:pPr>
              <w:jc w:val="center"/>
            </w:pPr>
            <w:r>
              <w:t>«</w:t>
            </w:r>
          </w:p>
        </w:tc>
        <w:tc>
          <w:tcPr>
            <w:tcW w:w="570" w:type="dxa"/>
            <w:gridSpan w:val="12"/>
            <w:tcBorders>
              <w:bottom w:val="single" w:sz="4" w:space="0" w:color="auto"/>
            </w:tcBorders>
            <w:vAlign w:val="bottom"/>
          </w:tcPr>
          <w:p w:rsidR="001E778A" w:rsidRPr="001213F4" w:rsidRDefault="001E778A" w:rsidP="00402D31">
            <w:pPr>
              <w:ind w:right="-144"/>
              <w:jc w:val="center"/>
            </w:pPr>
          </w:p>
        </w:tc>
        <w:tc>
          <w:tcPr>
            <w:tcW w:w="257" w:type="dxa"/>
            <w:gridSpan w:val="3"/>
            <w:vAlign w:val="bottom"/>
          </w:tcPr>
          <w:p w:rsidR="001E778A" w:rsidRPr="001213F4" w:rsidRDefault="001E778A" w:rsidP="00402D31">
            <w:pPr>
              <w:ind w:left="-107" w:right="-144"/>
              <w:jc w:val="center"/>
            </w:pPr>
            <w:r>
              <w:t>»</w:t>
            </w:r>
          </w:p>
        </w:tc>
        <w:tc>
          <w:tcPr>
            <w:tcW w:w="2295" w:type="dxa"/>
            <w:gridSpan w:val="19"/>
            <w:tcBorders>
              <w:bottom w:val="single" w:sz="4" w:space="0" w:color="auto"/>
            </w:tcBorders>
            <w:vAlign w:val="bottom"/>
          </w:tcPr>
          <w:p w:rsidR="001E778A" w:rsidRPr="001213F4" w:rsidRDefault="001E778A" w:rsidP="00402D31">
            <w:pPr>
              <w:ind w:right="-144"/>
              <w:jc w:val="center"/>
            </w:pPr>
          </w:p>
        </w:tc>
        <w:tc>
          <w:tcPr>
            <w:tcW w:w="425" w:type="dxa"/>
            <w:gridSpan w:val="4"/>
            <w:vAlign w:val="bottom"/>
          </w:tcPr>
          <w:p w:rsidR="001E778A" w:rsidRPr="001213F4" w:rsidRDefault="001E778A" w:rsidP="00402D31">
            <w:pPr>
              <w:ind w:left="-107" w:right="-144"/>
              <w:jc w:val="center"/>
            </w:pPr>
            <w:r>
              <w:t>20</w:t>
            </w:r>
          </w:p>
        </w:tc>
        <w:tc>
          <w:tcPr>
            <w:tcW w:w="425" w:type="dxa"/>
            <w:gridSpan w:val="6"/>
            <w:tcBorders>
              <w:bottom w:val="single" w:sz="4" w:space="0" w:color="auto"/>
            </w:tcBorders>
            <w:vAlign w:val="bottom"/>
          </w:tcPr>
          <w:p w:rsidR="001E778A" w:rsidRPr="001213F4" w:rsidRDefault="001E778A" w:rsidP="00402D31">
            <w:pPr>
              <w:ind w:right="-144"/>
              <w:jc w:val="center"/>
            </w:pPr>
          </w:p>
        </w:tc>
        <w:tc>
          <w:tcPr>
            <w:tcW w:w="261" w:type="dxa"/>
            <w:gridSpan w:val="4"/>
            <w:vAlign w:val="bottom"/>
          </w:tcPr>
          <w:p w:rsidR="001E778A" w:rsidRPr="001213F4" w:rsidRDefault="001E778A" w:rsidP="00402D31">
            <w:pPr>
              <w:ind w:left="-131" w:right="-144"/>
              <w:jc w:val="center"/>
            </w:pPr>
            <w:r>
              <w:t>г.</w:t>
            </w:r>
          </w:p>
        </w:tc>
      </w:tr>
      <w:tr w:rsidR="001E778A" w:rsidRPr="001213F4" w:rsidTr="00402D31">
        <w:trPr>
          <w:trHeight w:val="64"/>
        </w:trPr>
        <w:tc>
          <w:tcPr>
            <w:tcW w:w="5241" w:type="dxa"/>
            <w:gridSpan w:val="30"/>
          </w:tcPr>
          <w:p w:rsidR="001E778A" w:rsidRPr="00BA0EBE" w:rsidRDefault="001E778A" w:rsidP="00402D31">
            <w:pPr>
              <w:widowControl w:val="0"/>
              <w:jc w:val="center"/>
              <w:rPr>
                <w:rFonts w:eastAsia="Courier New"/>
                <w:color w:val="000000"/>
                <w:sz w:val="20"/>
                <w:szCs w:val="20"/>
                <w:vertAlign w:val="superscript"/>
                <w:lang w:eastAsia="ru-RU" w:bidi="ru-RU"/>
              </w:rPr>
            </w:pPr>
          </w:p>
        </w:tc>
        <w:tc>
          <w:tcPr>
            <w:tcW w:w="283" w:type="dxa"/>
            <w:gridSpan w:val="4"/>
          </w:tcPr>
          <w:p w:rsidR="001E778A" w:rsidRDefault="001E778A" w:rsidP="00402D31"/>
        </w:tc>
        <w:tc>
          <w:tcPr>
            <w:tcW w:w="570" w:type="dxa"/>
            <w:gridSpan w:val="12"/>
            <w:tcBorders>
              <w:top w:val="single" w:sz="4" w:space="0" w:color="auto"/>
            </w:tcBorders>
          </w:tcPr>
          <w:p w:rsidR="001E778A" w:rsidRPr="001213F4" w:rsidRDefault="001E778A" w:rsidP="00402D31">
            <w:pPr>
              <w:ind w:right="-144"/>
            </w:pPr>
          </w:p>
        </w:tc>
        <w:tc>
          <w:tcPr>
            <w:tcW w:w="257" w:type="dxa"/>
            <w:gridSpan w:val="3"/>
          </w:tcPr>
          <w:p w:rsidR="001E778A" w:rsidRDefault="001E778A" w:rsidP="00402D31">
            <w:pPr>
              <w:ind w:left="-107" w:right="-144"/>
            </w:pPr>
          </w:p>
        </w:tc>
        <w:tc>
          <w:tcPr>
            <w:tcW w:w="2295" w:type="dxa"/>
            <w:gridSpan w:val="19"/>
            <w:tcBorders>
              <w:top w:val="single" w:sz="4" w:space="0" w:color="auto"/>
            </w:tcBorders>
          </w:tcPr>
          <w:p w:rsidR="001E778A" w:rsidRPr="001213F4" w:rsidRDefault="001E778A" w:rsidP="00402D31">
            <w:pPr>
              <w:ind w:right="-144"/>
              <w:jc w:val="center"/>
            </w:pPr>
            <w:r w:rsidRPr="002442DF">
              <w:rPr>
                <w:sz w:val="20"/>
                <w:szCs w:val="20"/>
                <w:vertAlign w:val="superscript"/>
              </w:rPr>
              <w:t>Дата</w:t>
            </w:r>
          </w:p>
        </w:tc>
        <w:tc>
          <w:tcPr>
            <w:tcW w:w="425" w:type="dxa"/>
            <w:gridSpan w:val="4"/>
          </w:tcPr>
          <w:p w:rsidR="001E778A" w:rsidRDefault="001E778A" w:rsidP="00402D31">
            <w:pPr>
              <w:ind w:right="-144"/>
            </w:pPr>
          </w:p>
        </w:tc>
        <w:tc>
          <w:tcPr>
            <w:tcW w:w="425" w:type="dxa"/>
            <w:gridSpan w:val="6"/>
          </w:tcPr>
          <w:p w:rsidR="001E778A" w:rsidRPr="001213F4" w:rsidRDefault="001E778A" w:rsidP="00402D31">
            <w:pPr>
              <w:ind w:right="-144"/>
            </w:pPr>
          </w:p>
        </w:tc>
        <w:tc>
          <w:tcPr>
            <w:tcW w:w="261" w:type="dxa"/>
            <w:gridSpan w:val="4"/>
          </w:tcPr>
          <w:p w:rsidR="001E778A" w:rsidRDefault="001E778A" w:rsidP="00402D31">
            <w:pPr>
              <w:ind w:left="-131" w:right="-144"/>
            </w:pPr>
          </w:p>
        </w:tc>
      </w:tr>
      <w:tr w:rsidR="001E778A" w:rsidRPr="001213F4" w:rsidTr="00402D31">
        <w:trPr>
          <w:trHeight w:val="397"/>
        </w:trPr>
        <w:tc>
          <w:tcPr>
            <w:tcW w:w="6896" w:type="dxa"/>
            <w:gridSpan w:val="55"/>
            <w:vAlign w:val="bottom"/>
          </w:tcPr>
          <w:p w:rsidR="001E778A" w:rsidRPr="002442DF" w:rsidRDefault="001E778A" w:rsidP="00402D31">
            <w:pPr>
              <w:ind w:left="-131" w:right="-144"/>
            </w:pPr>
            <w:r w:rsidRPr="002442DF">
              <w:rPr>
                <w:rFonts w:eastAsia="Courier New"/>
                <w:color w:val="000000"/>
                <w:lang w:eastAsia="ru-RU" w:bidi="ru-RU"/>
              </w:rPr>
              <w:t>Подпись уполномоченного лица организатора аукциона:</w:t>
            </w:r>
          </w:p>
        </w:tc>
        <w:tc>
          <w:tcPr>
            <w:tcW w:w="2861" w:type="dxa"/>
            <w:gridSpan w:val="27"/>
          </w:tcPr>
          <w:p w:rsidR="001E778A" w:rsidRPr="002442DF" w:rsidRDefault="001E778A" w:rsidP="00402D31">
            <w:pPr>
              <w:ind w:right="-144"/>
            </w:pPr>
          </w:p>
        </w:tc>
      </w:tr>
      <w:tr w:rsidR="001E778A" w:rsidTr="00402D31">
        <w:trPr>
          <w:trHeight w:val="567"/>
        </w:trPr>
        <w:tc>
          <w:tcPr>
            <w:tcW w:w="3135" w:type="dxa"/>
            <w:gridSpan w:val="16"/>
            <w:tcBorders>
              <w:bottom w:val="single" w:sz="4" w:space="0" w:color="auto"/>
            </w:tcBorders>
            <w:vAlign w:val="bottom"/>
          </w:tcPr>
          <w:p w:rsidR="001E778A" w:rsidRDefault="001E778A" w:rsidP="00402D31"/>
        </w:tc>
        <w:tc>
          <w:tcPr>
            <w:tcW w:w="286" w:type="dxa"/>
            <w:gridSpan w:val="6"/>
            <w:vAlign w:val="bottom"/>
          </w:tcPr>
          <w:p w:rsidR="001E778A" w:rsidRPr="00E36E91" w:rsidRDefault="001E778A" w:rsidP="00402D31">
            <w:r w:rsidRPr="00E36E91">
              <w:t>/</w:t>
            </w:r>
          </w:p>
        </w:tc>
        <w:tc>
          <w:tcPr>
            <w:tcW w:w="2655" w:type="dxa"/>
            <w:gridSpan w:val="23"/>
            <w:tcBorders>
              <w:bottom w:val="single" w:sz="4" w:space="0" w:color="auto"/>
            </w:tcBorders>
            <w:vAlign w:val="bottom"/>
          </w:tcPr>
          <w:p w:rsidR="001E778A" w:rsidRDefault="001E778A" w:rsidP="00402D31"/>
        </w:tc>
        <w:tc>
          <w:tcPr>
            <w:tcW w:w="286" w:type="dxa"/>
            <w:gridSpan w:val="5"/>
            <w:vAlign w:val="bottom"/>
          </w:tcPr>
          <w:p w:rsidR="001E778A" w:rsidRDefault="001E778A" w:rsidP="00402D31">
            <w:r>
              <w:t>/</w:t>
            </w:r>
          </w:p>
        </w:tc>
        <w:tc>
          <w:tcPr>
            <w:tcW w:w="3140" w:type="dxa"/>
            <w:gridSpan w:val="29"/>
            <w:tcBorders>
              <w:bottom w:val="single" w:sz="4" w:space="0" w:color="auto"/>
            </w:tcBorders>
            <w:vAlign w:val="bottom"/>
          </w:tcPr>
          <w:p w:rsidR="001E778A" w:rsidRDefault="001E778A" w:rsidP="00402D31"/>
        </w:tc>
        <w:tc>
          <w:tcPr>
            <w:tcW w:w="255" w:type="dxa"/>
            <w:gridSpan w:val="3"/>
            <w:vAlign w:val="bottom"/>
          </w:tcPr>
          <w:p w:rsidR="001E778A" w:rsidRDefault="001E778A" w:rsidP="00402D31">
            <w:pPr>
              <w:ind w:left="-41"/>
            </w:pPr>
            <w:r>
              <w:t>/</w:t>
            </w:r>
          </w:p>
        </w:tc>
      </w:tr>
      <w:tr w:rsidR="001E778A" w:rsidRPr="00D52BA0" w:rsidTr="00402D31">
        <w:trPr>
          <w:trHeight w:val="209"/>
        </w:trPr>
        <w:tc>
          <w:tcPr>
            <w:tcW w:w="3135" w:type="dxa"/>
            <w:gridSpan w:val="16"/>
            <w:tcBorders>
              <w:top w:val="single" w:sz="4" w:space="0" w:color="auto"/>
            </w:tcBorders>
          </w:tcPr>
          <w:p w:rsidR="001E778A" w:rsidRPr="00D52BA0" w:rsidRDefault="001E778A" w:rsidP="00402D31">
            <w:pPr>
              <w:jc w:val="center"/>
              <w:rPr>
                <w:sz w:val="20"/>
                <w:szCs w:val="20"/>
                <w:vertAlign w:val="superscript"/>
              </w:rPr>
            </w:pPr>
            <w:r>
              <w:rPr>
                <w:sz w:val="20"/>
                <w:szCs w:val="20"/>
                <w:vertAlign w:val="superscript"/>
              </w:rPr>
              <w:t>Наименование должности</w:t>
            </w:r>
          </w:p>
        </w:tc>
        <w:tc>
          <w:tcPr>
            <w:tcW w:w="286" w:type="dxa"/>
            <w:gridSpan w:val="6"/>
            <w:vAlign w:val="bottom"/>
          </w:tcPr>
          <w:p w:rsidR="001E778A" w:rsidRPr="00574506" w:rsidRDefault="001E778A" w:rsidP="00402D31">
            <w:pPr>
              <w:rPr>
                <w:sz w:val="18"/>
                <w:szCs w:val="18"/>
                <w:vertAlign w:val="superscript"/>
              </w:rPr>
            </w:pPr>
          </w:p>
        </w:tc>
        <w:tc>
          <w:tcPr>
            <w:tcW w:w="2655" w:type="dxa"/>
            <w:gridSpan w:val="23"/>
          </w:tcPr>
          <w:p w:rsidR="001E778A" w:rsidRPr="00D52BA0" w:rsidRDefault="001E778A" w:rsidP="00402D31">
            <w:pPr>
              <w:jc w:val="center"/>
              <w:rPr>
                <w:sz w:val="20"/>
                <w:szCs w:val="20"/>
                <w:vertAlign w:val="superscript"/>
              </w:rPr>
            </w:pPr>
            <w:r>
              <w:rPr>
                <w:sz w:val="20"/>
                <w:szCs w:val="20"/>
                <w:vertAlign w:val="superscript"/>
              </w:rPr>
              <w:t xml:space="preserve">Подпись </w:t>
            </w:r>
          </w:p>
        </w:tc>
        <w:tc>
          <w:tcPr>
            <w:tcW w:w="286" w:type="dxa"/>
            <w:gridSpan w:val="5"/>
          </w:tcPr>
          <w:p w:rsidR="001E778A" w:rsidRPr="00D52BA0" w:rsidRDefault="001E778A" w:rsidP="00402D31">
            <w:pPr>
              <w:jc w:val="center"/>
              <w:rPr>
                <w:sz w:val="20"/>
                <w:szCs w:val="20"/>
                <w:vertAlign w:val="superscript"/>
              </w:rPr>
            </w:pPr>
          </w:p>
        </w:tc>
        <w:tc>
          <w:tcPr>
            <w:tcW w:w="3140" w:type="dxa"/>
            <w:gridSpan w:val="29"/>
          </w:tcPr>
          <w:p w:rsidR="001E778A" w:rsidRPr="00D52BA0" w:rsidRDefault="001E778A" w:rsidP="00402D31">
            <w:pPr>
              <w:jc w:val="center"/>
              <w:rPr>
                <w:sz w:val="20"/>
                <w:szCs w:val="20"/>
                <w:vertAlign w:val="superscript"/>
              </w:rPr>
            </w:pPr>
            <w:r w:rsidRPr="00D52BA0">
              <w:rPr>
                <w:sz w:val="20"/>
                <w:szCs w:val="20"/>
                <w:vertAlign w:val="superscript"/>
              </w:rPr>
              <w:t>Расшифровка подписи</w:t>
            </w:r>
          </w:p>
        </w:tc>
        <w:tc>
          <w:tcPr>
            <w:tcW w:w="255" w:type="dxa"/>
            <w:gridSpan w:val="3"/>
          </w:tcPr>
          <w:p w:rsidR="001E778A" w:rsidRPr="00D52BA0" w:rsidRDefault="001E778A" w:rsidP="00402D31">
            <w:pPr>
              <w:jc w:val="both"/>
              <w:rPr>
                <w:sz w:val="20"/>
                <w:szCs w:val="20"/>
                <w:vertAlign w:val="superscript"/>
              </w:rPr>
            </w:pPr>
          </w:p>
        </w:tc>
      </w:tr>
      <w:tr w:rsidR="001E778A" w:rsidRPr="001213F4" w:rsidTr="00402D31">
        <w:trPr>
          <w:trHeight w:val="64"/>
        </w:trPr>
        <w:tc>
          <w:tcPr>
            <w:tcW w:w="9757" w:type="dxa"/>
            <w:gridSpan w:val="82"/>
          </w:tcPr>
          <w:p w:rsidR="001E778A" w:rsidRPr="002442DF" w:rsidRDefault="001E778A" w:rsidP="00402D31">
            <w:pPr>
              <w:widowControl w:val="0"/>
              <w:spacing w:before="240"/>
              <w:jc w:val="both"/>
            </w:pPr>
            <w:r w:rsidRPr="00FE20A9">
              <w:rPr>
                <w:rFonts w:eastAsia="Courier New"/>
                <w:i/>
                <w:iCs/>
                <w:color w:val="000000"/>
                <w:sz w:val="24"/>
                <w:szCs w:val="24"/>
                <w:lang w:eastAsia="ru-RU" w:bidi="ru-RU"/>
              </w:rPr>
              <w:t xml:space="preserve">Примечание: Заявка и опись документов составляется в 2-х экземплярах, один из которых остается у организатора проведения аукциона, другой – у претендента. </w:t>
            </w:r>
          </w:p>
        </w:tc>
      </w:tr>
    </w:tbl>
    <w:p w:rsidR="001E778A" w:rsidRDefault="001E778A" w:rsidP="001E778A"/>
    <w:p w:rsidR="001E778A" w:rsidRDefault="001E778A" w:rsidP="001E778A">
      <w:pPr>
        <w:sectPr w:rsidR="001E778A" w:rsidSect="001E778A">
          <w:endnotePr>
            <w:numFmt w:val="decimal"/>
            <w:numStart w:val="2"/>
          </w:endnotePr>
          <w:pgSz w:w="11906" w:h="16838"/>
          <w:pgMar w:top="1134" w:right="567" w:bottom="1134" w:left="1701" w:header="709" w:footer="709" w:gutter="0"/>
          <w:cols w:space="708"/>
          <w:docGrid w:linePitch="360"/>
        </w:sectPr>
      </w:pPr>
    </w:p>
    <w:tbl>
      <w:tblPr>
        <w:tblStyle w:val="af7"/>
        <w:tblW w:w="9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280"/>
        <w:gridCol w:w="717"/>
        <w:gridCol w:w="1268"/>
        <w:gridCol w:w="666"/>
        <w:gridCol w:w="326"/>
        <w:gridCol w:w="1240"/>
        <w:gridCol w:w="39"/>
        <w:gridCol w:w="281"/>
        <w:gridCol w:w="283"/>
        <w:gridCol w:w="284"/>
        <w:gridCol w:w="283"/>
        <w:gridCol w:w="145"/>
        <w:gridCol w:w="128"/>
        <w:gridCol w:w="155"/>
        <w:gridCol w:w="1697"/>
        <w:gridCol w:w="142"/>
        <w:gridCol w:w="284"/>
        <w:gridCol w:w="141"/>
        <w:gridCol w:w="283"/>
        <w:gridCol w:w="89"/>
        <w:gridCol w:w="311"/>
      </w:tblGrid>
      <w:tr w:rsidR="001E778A" w:rsidTr="00402D31">
        <w:trPr>
          <w:trHeight w:val="1147"/>
        </w:trPr>
        <w:tc>
          <w:tcPr>
            <w:tcW w:w="9859" w:type="dxa"/>
            <w:gridSpan w:val="22"/>
            <w:vAlign w:val="center"/>
          </w:tcPr>
          <w:p w:rsidR="001E778A" w:rsidRDefault="001E778A" w:rsidP="00402D31">
            <w:pPr>
              <w:jc w:val="center"/>
              <w:rPr>
                <w:b/>
              </w:rPr>
            </w:pPr>
            <w:r w:rsidRPr="007458F8">
              <w:rPr>
                <w:b/>
              </w:rPr>
              <w:lastRenderedPageBreak/>
              <w:t>Согласие на обработку персональных данных</w:t>
            </w:r>
          </w:p>
          <w:p w:rsidR="001E778A" w:rsidRPr="007458F8" w:rsidRDefault="001E778A" w:rsidP="00402D31">
            <w:pPr>
              <w:jc w:val="center"/>
              <w:rPr>
                <w:b/>
              </w:rPr>
            </w:pPr>
          </w:p>
        </w:tc>
      </w:tr>
      <w:tr w:rsidR="001E778A" w:rsidTr="00402D31">
        <w:trPr>
          <w:trHeight w:val="397"/>
        </w:trPr>
        <w:tc>
          <w:tcPr>
            <w:tcW w:w="817" w:type="dxa"/>
            <w:vAlign w:val="bottom"/>
          </w:tcPr>
          <w:p w:rsidR="001E778A" w:rsidRDefault="001E778A" w:rsidP="00402D31">
            <w:pPr>
              <w:jc w:val="right"/>
            </w:pPr>
            <w:r>
              <w:t>Я,</w:t>
            </w:r>
          </w:p>
        </w:tc>
        <w:tc>
          <w:tcPr>
            <w:tcW w:w="9042" w:type="dxa"/>
            <w:gridSpan w:val="21"/>
            <w:tcBorders>
              <w:bottom w:val="single" w:sz="4" w:space="0" w:color="auto"/>
            </w:tcBorders>
            <w:vAlign w:val="bottom"/>
          </w:tcPr>
          <w:p w:rsidR="001E778A" w:rsidRDefault="001E778A" w:rsidP="00402D31"/>
        </w:tc>
      </w:tr>
      <w:tr w:rsidR="001E778A" w:rsidTr="00402D31">
        <w:trPr>
          <w:trHeight w:val="183"/>
        </w:trPr>
        <w:tc>
          <w:tcPr>
            <w:tcW w:w="9859" w:type="dxa"/>
            <w:gridSpan w:val="22"/>
            <w:vAlign w:val="bottom"/>
          </w:tcPr>
          <w:p w:rsidR="001E778A" w:rsidRPr="001C2E47" w:rsidRDefault="001E778A" w:rsidP="00402D31">
            <w:pPr>
              <w:jc w:val="center"/>
              <w:rPr>
                <w:sz w:val="20"/>
                <w:szCs w:val="20"/>
                <w:vertAlign w:val="superscript"/>
              </w:rPr>
            </w:pPr>
            <w:r w:rsidRPr="001C2E47">
              <w:rPr>
                <w:sz w:val="20"/>
                <w:szCs w:val="20"/>
                <w:vertAlign w:val="superscript"/>
              </w:rPr>
              <w:t>Ф.И.О. полностью</w:t>
            </w:r>
          </w:p>
        </w:tc>
      </w:tr>
      <w:tr w:rsidR="001E778A" w:rsidTr="00402D31">
        <w:trPr>
          <w:trHeight w:val="397"/>
        </w:trPr>
        <w:tc>
          <w:tcPr>
            <w:tcW w:w="9859" w:type="dxa"/>
            <w:gridSpan w:val="22"/>
            <w:tcBorders>
              <w:bottom w:val="single" w:sz="4" w:space="0" w:color="auto"/>
            </w:tcBorders>
            <w:vAlign w:val="bottom"/>
          </w:tcPr>
          <w:p w:rsidR="001E778A" w:rsidRPr="007458F8" w:rsidRDefault="001E778A" w:rsidP="00402D31">
            <w:pPr>
              <w:jc w:val="both"/>
            </w:pPr>
          </w:p>
        </w:tc>
      </w:tr>
      <w:tr w:rsidR="001E778A" w:rsidTr="00402D31">
        <w:trPr>
          <w:trHeight w:val="397"/>
        </w:trPr>
        <w:tc>
          <w:tcPr>
            <w:tcW w:w="9859" w:type="dxa"/>
            <w:gridSpan w:val="22"/>
            <w:tcBorders>
              <w:top w:val="single" w:sz="4" w:space="0" w:color="auto"/>
            </w:tcBorders>
            <w:vAlign w:val="bottom"/>
          </w:tcPr>
          <w:p w:rsidR="001E778A" w:rsidRPr="0023388F" w:rsidRDefault="001E778A" w:rsidP="00402D31">
            <w:pPr>
              <w:spacing w:before="240"/>
            </w:pPr>
            <w:r w:rsidRPr="0023388F">
              <w:t xml:space="preserve">подписавший заявку на участие в аукционе по продаже права на установку и  </w:t>
            </w:r>
          </w:p>
        </w:tc>
      </w:tr>
      <w:tr w:rsidR="001E778A" w:rsidTr="00402D31">
        <w:trPr>
          <w:trHeight w:val="380"/>
        </w:trPr>
        <w:tc>
          <w:tcPr>
            <w:tcW w:w="9859" w:type="dxa"/>
            <w:gridSpan w:val="22"/>
            <w:vAlign w:val="bottom"/>
          </w:tcPr>
          <w:p w:rsidR="001E778A" w:rsidRPr="0023388F" w:rsidRDefault="001E778A" w:rsidP="00402D31">
            <w:r w:rsidRPr="0023388F">
              <w:t>эксплуатацию рекламной конструкции, проживающий(ая) по адресу:</w:t>
            </w:r>
          </w:p>
        </w:tc>
      </w:tr>
      <w:tr w:rsidR="001E778A" w:rsidTr="00402D31">
        <w:trPr>
          <w:trHeight w:val="397"/>
        </w:trPr>
        <w:tc>
          <w:tcPr>
            <w:tcW w:w="3748" w:type="dxa"/>
            <w:gridSpan w:val="5"/>
            <w:tcBorders>
              <w:bottom w:val="single" w:sz="4" w:space="0" w:color="auto"/>
            </w:tcBorders>
            <w:vAlign w:val="bottom"/>
          </w:tcPr>
          <w:p w:rsidR="001E778A" w:rsidRDefault="001E778A" w:rsidP="00402D31">
            <w:pPr>
              <w:ind w:right="-108"/>
            </w:pPr>
          </w:p>
        </w:tc>
        <w:tc>
          <w:tcPr>
            <w:tcW w:w="6111" w:type="dxa"/>
            <w:gridSpan w:val="17"/>
            <w:tcBorders>
              <w:bottom w:val="single" w:sz="4" w:space="0" w:color="auto"/>
            </w:tcBorders>
            <w:vAlign w:val="bottom"/>
          </w:tcPr>
          <w:p w:rsidR="001E778A" w:rsidRDefault="001E778A" w:rsidP="00402D31"/>
        </w:tc>
      </w:tr>
      <w:tr w:rsidR="001E778A" w:rsidTr="00402D31">
        <w:trPr>
          <w:trHeight w:val="397"/>
        </w:trPr>
        <w:tc>
          <w:tcPr>
            <w:tcW w:w="9859" w:type="dxa"/>
            <w:gridSpan w:val="22"/>
            <w:tcBorders>
              <w:bottom w:val="single" w:sz="4" w:space="0" w:color="auto"/>
            </w:tcBorders>
            <w:vAlign w:val="bottom"/>
          </w:tcPr>
          <w:p w:rsidR="001E778A" w:rsidRDefault="001E778A" w:rsidP="00402D31"/>
        </w:tc>
      </w:tr>
      <w:tr w:rsidR="001E778A" w:rsidTr="00402D31">
        <w:trPr>
          <w:trHeight w:val="397"/>
        </w:trPr>
        <w:tc>
          <w:tcPr>
            <w:tcW w:w="6757" w:type="dxa"/>
            <w:gridSpan w:val="14"/>
            <w:tcBorders>
              <w:top w:val="single" w:sz="4" w:space="0" w:color="auto"/>
            </w:tcBorders>
            <w:vAlign w:val="bottom"/>
          </w:tcPr>
          <w:p w:rsidR="001E778A" w:rsidRDefault="001E778A" w:rsidP="00402D31">
            <w:r>
              <w:t>Наименование удостоверяющего личность документа:</w:t>
            </w:r>
          </w:p>
        </w:tc>
        <w:tc>
          <w:tcPr>
            <w:tcW w:w="3102" w:type="dxa"/>
            <w:gridSpan w:val="8"/>
            <w:tcBorders>
              <w:top w:val="single" w:sz="4" w:space="0" w:color="auto"/>
              <w:bottom w:val="single" w:sz="4" w:space="0" w:color="auto"/>
            </w:tcBorders>
            <w:vAlign w:val="bottom"/>
          </w:tcPr>
          <w:p w:rsidR="001E778A" w:rsidRDefault="001E778A" w:rsidP="00402D31"/>
        </w:tc>
      </w:tr>
      <w:tr w:rsidR="001E778A" w:rsidTr="00402D31">
        <w:trPr>
          <w:trHeight w:val="340"/>
        </w:trPr>
        <w:tc>
          <w:tcPr>
            <w:tcW w:w="9859" w:type="dxa"/>
            <w:gridSpan w:val="22"/>
            <w:tcBorders>
              <w:bottom w:val="single" w:sz="4" w:space="0" w:color="auto"/>
            </w:tcBorders>
            <w:vAlign w:val="bottom"/>
          </w:tcPr>
          <w:p w:rsidR="001E778A" w:rsidRDefault="001E778A" w:rsidP="00402D31"/>
        </w:tc>
      </w:tr>
      <w:tr w:rsidR="001E778A" w:rsidTr="00402D31">
        <w:trPr>
          <w:trHeight w:val="397"/>
        </w:trPr>
        <w:tc>
          <w:tcPr>
            <w:tcW w:w="1097" w:type="dxa"/>
            <w:gridSpan w:val="2"/>
            <w:tcBorders>
              <w:top w:val="single" w:sz="4" w:space="0" w:color="auto"/>
            </w:tcBorders>
            <w:vAlign w:val="bottom"/>
          </w:tcPr>
          <w:p w:rsidR="001E778A" w:rsidRDefault="001E778A" w:rsidP="00402D31">
            <w:r>
              <w:t>Серия</w:t>
            </w:r>
          </w:p>
        </w:tc>
        <w:tc>
          <w:tcPr>
            <w:tcW w:w="1985" w:type="dxa"/>
            <w:gridSpan w:val="2"/>
            <w:tcBorders>
              <w:top w:val="single" w:sz="4" w:space="0" w:color="auto"/>
              <w:bottom w:val="single" w:sz="4" w:space="0" w:color="auto"/>
            </w:tcBorders>
            <w:vAlign w:val="bottom"/>
          </w:tcPr>
          <w:p w:rsidR="001E778A" w:rsidRDefault="001E778A" w:rsidP="00402D31"/>
        </w:tc>
        <w:tc>
          <w:tcPr>
            <w:tcW w:w="992" w:type="dxa"/>
            <w:gridSpan w:val="2"/>
            <w:tcBorders>
              <w:top w:val="single" w:sz="4" w:space="0" w:color="auto"/>
            </w:tcBorders>
            <w:vAlign w:val="bottom"/>
          </w:tcPr>
          <w:p w:rsidR="001E778A" w:rsidRDefault="001E778A" w:rsidP="00402D31">
            <w:pPr>
              <w:ind w:right="-100"/>
            </w:pPr>
            <w:r>
              <w:t>Номер</w:t>
            </w:r>
          </w:p>
        </w:tc>
        <w:tc>
          <w:tcPr>
            <w:tcW w:w="1843" w:type="dxa"/>
            <w:gridSpan w:val="4"/>
            <w:tcBorders>
              <w:top w:val="single" w:sz="4" w:space="0" w:color="auto"/>
              <w:bottom w:val="single" w:sz="4" w:space="0" w:color="auto"/>
            </w:tcBorders>
            <w:vAlign w:val="bottom"/>
          </w:tcPr>
          <w:p w:rsidR="001E778A" w:rsidRDefault="001E778A" w:rsidP="00402D31"/>
        </w:tc>
        <w:tc>
          <w:tcPr>
            <w:tcW w:w="284" w:type="dxa"/>
            <w:tcBorders>
              <w:top w:val="single" w:sz="4" w:space="0" w:color="auto"/>
            </w:tcBorders>
            <w:vAlign w:val="bottom"/>
          </w:tcPr>
          <w:p w:rsidR="001E778A" w:rsidRDefault="001E778A" w:rsidP="00402D31">
            <w:pPr>
              <w:ind w:left="-105"/>
              <w:jc w:val="center"/>
            </w:pPr>
            <w:r>
              <w:t>«</w:t>
            </w:r>
          </w:p>
        </w:tc>
        <w:tc>
          <w:tcPr>
            <w:tcW w:w="428" w:type="dxa"/>
            <w:gridSpan w:val="2"/>
            <w:tcBorders>
              <w:top w:val="single" w:sz="4" w:space="0" w:color="auto"/>
              <w:bottom w:val="single" w:sz="4" w:space="0" w:color="auto"/>
            </w:tcBorders>
            <w:vAlign w:val="bottom"/>
          </w:tcPr>
          <w:p w:rsidR="001E778A" w:rsidRDefault="001E778A" w:rsidP="00402D31">
            <w:pPr>
              <w:ind w:right="-108"/>
            </w:pPr>
          </w:p>
        </w:tc>
        <w:tc>
          <w:tcPr>
            <w:tcW w:w="283" w:type="dxa"/>
            <w:gridSpan w:val="2"/>
            <w:tcBorders>
              <w:top w:val="single" w:sz="4" w:space="0" w:color="auto"/>
            </w:tcBorders>
            <w:vAlign w:val="bottom"/>
          </w:tcPr>
          <w:p w:rsidR="001E778A" w:rsidRDefault="001E778A" w:rsidP="00402D31">
            <w:pPr>
              <w:jc w:val="center"/>
            </w:pPr>
            <w:r>
              <w:t>»</w:t>
            </w:r>
          </w:p>
        </w:tc>
        <w:tc>
          <w:tcPr>
            <w:tcW w:w="1839" w:type="dxa"/>
            <w:gridSpan w:val="2"/>
            <w:tcBorders>
              <w:top w:val="single" w:sz="4" w:space="0" w:color="auto"/>
              <w:bottom w:val="single" w:sz="4" w:space="0" w:color="auto"/>
            </w:tcBorders>
            <w:vAlign w:val="bottom"/>
          </w:tcPr>
          <w:p w:rsidR="001E778A" w:rsidRDefault="001E778A" w:rsidP="00402D31"/>
        </w:tc>
        <w:tc>
          <w:tcPr>
            <w:tcW w:w="425" w:type="dxa"/>
            <w:gridSpan w:val="2"/>
            <w:tcBorders>
              <w:top w:val="single" w:sz="4" w:space="0" w:color="auto"/>
            </w:tcBorders>
            <w:vAlign w:val="bottom"/>
          </w:tcPr>
          <w:p w:rsidR="001E778A" w:rsidRDefault="001E778A" w:rsidP="00402D31">
            <w:pPr>
              <w:ind w:right="-108"/>
            </w:pPr>
            <w:r>
              <w:t>20</w:t>
            </w:r>
          </w:p>
        </w:tc>
        <w:tc>
          <w:tcPr>
            <w:tcW w:w="372" w:type="dxa"/>
            <w:gridSpan w:val="2"/>
            <w:tcBorders>
              <w:top w:val="single" w:sz="4" w:space="0" w:color="auto"/>
              <w:bottom w:val="single" w:sz="4" w:space="0" w:color="auto"/>
            </w:tcBorders>
            <w:vAlign w:val="bottom"/>
          </w:tcPr>
          <w:p w:rsidR="001E778A" w:rsidRDefault="001E778A" w:rsidP="00402D31"/>
        </w:tc>
        <w:tc>
          <w:tcPr>
            <w:tcW w:w="311" w:type="dxa"/>
            <w:tcBorders>
              <w:top w:val="single" w:sz="4" w:space="0" w:color="auto"/>
            </w:tcBorders>
            <w:vAlign w:val="bottom"/>
          </w:tcPr>
          <w:p w:rsidR="001E778A" w:rsidRDefault="001E778A" w:rsidP="00402D31">
            <w:pPr>
              <w:ind w:left="-103"/>
            </w:pPr>
            <w:r>
              <w:t>г.</w:t>
            </w:r>
          </w:p>
        </w:tc>
      </w:tr>
      <w:tr w:rsidR="001E778A" w:rsidTr="00402D31">
        <w:trPr>
          <w:trHeight w:val="131"/>
        </w:trPr>
        <w:tc>
          <w:tcPr>
            <w:tcW w:w="1097" w:type="dxa"/>
            <w:gridSpan w:val="2"/>
          </w:tcPr>
          <w:p w:rsidR="001E778A" w:rsidRPr="00915369" w:rsidRDefault="001E778A" w:rsidP="00402D31">
            <w:pPr>
              <w:jc w:val="center"/>
              <w:rPr>
                <w:sz w:val="20"/>
                <w:szCs w:val="20"/>
              </w:rPr>
            </w:pPr>
          </w:p>
        </w:tc>
        <w:tc>
          <w:tcPr>
            <w:tcW w:w="1985" w:type="dxa"/>
            <w:gridSpan w:val="2"/>
          </w:tcPr>
          <w:p w:rsidR="001E778A" w:rsidRPr="00915369" w:rsidRDefault="001E778A" w:rsidP="00402D31">
            <w:pPr>
              <w:jc w:val="center"/>
              <w:rPr>
                <w:sz w:val="20"/>
                <w:szCs w:val="20"/>
              </w:rPr>
            </w:pPr>
          </w:p>
        </w:tc>
        <w:tc>
          <w:tcPr>
            <w:tcW w:w="992" w:type="dxa"/>
            <w:gridSpan w:val="2"/>
          </w:tcPr>
          <w:p w:rsidR="001E778A" w:rsidRPr="00915369" w:rsidRDefault="001E778A" w:rsidP="00402D31">
            <w:pPr>
              <w:jc w:val="center"/>
              <w:rPr>
                <w:sz w:val="20"/>
                <w:szCs w:val="20"/>
              </w:rPr>
            </w:pPr>
          </w:p>
        </w:tc>
        <w:tc>
          <w:tcPr>
            <w:tcW w:w="1843" w:type="dxa"/>
            <w:gridSpan w:val="4"/>
          </w:tcPr>
          <w:p w:rsidR="001E778A" w:rsidRPr="00915369" w:rsidRDefault="001E778A" w:rsidP="00402D31">
            <w:pPr>
              <w:jc w:val="center"/>
              <w:rPr>
                <w:sz w:val="20"/>
                <w:szCs w:val="20"/>
              </w:rPr>
            </w:pPr>
          </w:p>
        </w:tc>
        <w:tc>
          <w:tcPr>
            <w:tcW w:w="284" w:type="dxa"/>
          </w:tcPr>
          <w:p w:rsidR="001E778A" w:rsidRPr="00915369" w:rsidRDefault="001E778A" w:rsidP="00402D31">
            <w:pPr>
              <w:jc w:val="center"/>
              <w:rPr>
                <w:sz w:val="20"/>
                <w:szCs w:val="20"/>
              </w:rPr>
            </w:pPr>
          </w:p>
        </w:tc>
        <w:tc>
          <w:tcPr>
            <w:tcW w:w="428" w:type="dxa"/>
            <w:gridSpan w:val="2"/>
          </w:tcPr>
          <w:p w:rsidR="001E778A" w:rsidRPr="00915369" w:rsidRDefault="001E778A" w:rsidP="00402D31">
            <w:pPr>
              <w:jc w:val="center"/>
              <w:rPr>
                <w:sz w:val="20"/>
                <w:szCs w:val="20"/>
              </w:rPr>
            </w:pPr>
          </w:p>
        </w:tc>
        <w:tc>
          <w:tcPr>
            <w:tcW w:w="283" w:type="dxa"/>
            <w:gridSpan w:val="2"/>
          </w:tcPr>
          <w:p w:rsidR="001E778A" w:rsidRPr="00915369" w:rsidRDefault="001E778A" w:rsidP="00402D31">
            <w:pPr>
              <w:jc w:val="center"/>
              <w:rPr>
                <w:sz w:val="20"/>
                <w:szCs w:val="20"/>
              </w:rPr>
            </w:pPr>
          </w:p>
        </w:tc>
        <w:tc>
          <w:tcPr>
            <w:tcW w:w="1839" w:type="dxa"/>
            <w:gridSpan w:val="2"/>
          </w:tcPr>
          <w:p w:rsidR="001E778A" w:rsidRPr="00915369" w:rsidRDefault="001E778A" w:rsidP="00402D31">
            <w:pPr>
              <w:jc w:val="center"/>
              <w:rPr>
                <w:sz w:val="20"/>
                <w:szCs w:val="20"/>
                <w:vertAlign w:val="superscript"/>
              </w:rPr>
            </w:pPr>
            <w:r w:rsidRPr="00915369">
              <w:rPr>
                <w:sz w:val="20"/>
                <w:szCs w:val="20"/>
                <w:vertAlign w:val="superscript"/>
              </w:rPr>
              <w:t>Дата выдачи</w:t>
            </w:r>
          </w:p>
        </w:tc>
        <w:tc>
          <w:tcPr>
            <w:tcW w:w="425" w:type="dxa"/>
            <w:gridSpan w:val="2"/>
          </w:tcPr>
          <w:p w:rsidR="001E778A" w:rsidRPr="00915369" w:rsidRDefault="001E778A" w:rsidP="00402D31">
            <w:pPr>
              <w:jc w:val="center"/>
              <w:rPr>
                <w:sz w:val="20"/>
                <w:szCs w:val="20"/>
              </w:rPr>
            </w:pPr>
          </w:p>
        </w:tc>
        <w:tc>
          <w:tcPr>
            <w:tcW w:w="372" w:type="dxa"/>
            <w:gridSpan w:val="2"/>
          </w:tcPr>
          <w:p w:rsidR="001E778A" w:rsidRPr="00915369" w:rsidRDefault="001E778A" w:rsidP="00402D31">
            <w:pPr>
              <w:jc w:val="center"/>
              <w:rPr>
                <w:sz w:val="20"/>
                <w:szCs w:val="20"/>
              </w:rPr>
            </w:pPr>
          </w:p>
        </w:tc>
        <w:tc>
          <w:tcPr>
            <w:tcW w:w="311" w:type="dxa"/>
          </w:tcPr>
          <w:p w:rsidR="001E778A" w:rsidRPr="00915369" w:rsidRDefault="001E778A" w:rsidP="00402D31">
            <w:pPr>
              <w:ind w:left="-103"/>
              <w:jc w:val="center"/>
              <w:rPr>
                <w:sz w:val="20"/>
                <w:szCs w:val="20"/>
              </w:rPr>
            </w:pPr>
          </w:p>
        </w:tc>
      </w:tr>
      <w:tr w:rsidR="001E778A" w:rsidTr="00402D31">
        <w:trPr>
          <w:trHeight w:val="227"/>
        </w:trPr>
        <w:tc>
          <w:tcPr>
            <w:tcW w:w="1097" w:type="dxa"/>
            <w:gridSpan w:val="2"/>
            <w:vAlign w:val="bottom"/>
          </w:tcPr>
          <w:p w:rsidR="001E778A" w:rsidRDefault="001E778A" w:rsidP="00402D31">
            <w:pPr>
              <w:ind w:right="-108"/>
            </w:pPr>
            <w:r>
              <w:t>Выдан</w:t>
            </w:r>
          </w:p>
        </w:tc>
        <w:tc>
          <w:tcPr>
            <w:tcW w:w="8762" w:type="dxa"/>
            <w:gridSpan w:val="20"/>
            <w:tcBorders>
              <w:bottom w:val="single" w:sz="4" w:space="0" w:color="auto"/>
            </w:tcBorders>
            <w:vAlign w:val="bottom"/>
          </w:tcPr>
          <w:p w:rsidR="001E778A" w:rsidRPr="00CC703E" w:rsidRDefault="001E778A" w:rsidP="00402D31">
            <w:pPr>
              <w:rPr>
                <w:sz w:val="24"/>
                <w:szCs w:val="24"/>
              </w:rPr>
            </w:pPr>
          </w:p>
        </w:tc>
      </w:tr>
      <w:tr w:rsidR="001E778A" w:rsidTr="00402D31">
        <w:tc>
          <w:tcPr>
            <w:tcW w:w="9859" w:type="dxa"/>
            <w:gridSpan w:val="22"/>
            <w:vAlign w:val="bottom"/>
          </w:tcPr>
          <w:p w:rsidR="001E778A" w:rsidRPr="001C2E47" w:rsidRDefault="001E778A" w:rsidP="00402D31">
            <w:pPr>
              <w:jc w:val="center"/>
              <w:rPr>
                <w:sz w:val="20"/>
                <w:szCs w:val="20"/>
              </w:rPr>
            </w:pPr>
            <w:r w:rsidRPr="001C2E47">
              <w:rPr>
                <w:sz w:val="20"/>
                <w:szCs w:val="20"/>
                <w:vertAlign w:val="superscript"/>
              </w:rPr>
              <w:t>Наименование органа выдавший документ</w:t>
            </w:r>
          </w:p>
        </w:tc>
      </w:tr>
      <w:tr w:rsidR="001E778A" w:rsidTr="00402D31">
        <w:trPr>
          <w:trHeight w:val="340"/>
        </w:trPr>
        <w:tc>
          <w:tcPr>
            <w:tcW w:w="9859" w:type="dxa"/>
            <w:gridSpan w:val="22"/>
            <w:tcBorders>
              <w:bottom w:val="single" w:sz="4" w:space="0" w:color="auto"/>
            </w:tcBorders>
            <w:vAlign w:val="bottom"/>
          </w:tcPr>
          <w:p w:rsidR="001E778A" w:rsidRPr="00CC703E" w:rsidRDefault="001E778A" w:rsidP="00402D31">
            <w:pPr>
              <w:jc w:val="both"/>
              <w:rPr>
                <w:sz w:val="24"/>
                <w:szCs w:val="24"/>
              </w:rPr>
            </w:pPr>
          </w:p>
        </w:tc>
      </w:tr>
      <w:tr w:rsidR="001E778A" w:rsidTr="00402D31">
        <w:trPr>
          <w:trHeight w:val="7571"/>
        </w:trPr>
        <w:tc>
          <w:tcPr>
            <w:tcW w:w="9859" w:type="dxa"/>
            <w:gridSpan w:val="22"/>
            <w:tcBorders>
              <w:top w:val="single" w:sz="4" w:space="0" w:color="auto"/>
            </w:tcBorders>
            <w:vAlign w:val="bottom"/>
          </w:tcPr>
          <w:p w:rsidR="001E778A" w:rsidRDefault="001E778A" w:rsidP="00402D31">
            <w:pPr>
              <w:pStyle w:val="20"/>
              <w:widowControl/>
              <w:shd w:val="clear" w:color="auto" w:fill="auto"/>
              <w:spacing w:before="240" w:line="276" w:lineRule="auto"/>
              <w:jc w:val="both"/>
            </w:pPr>
            <w:r>
              <w:rPr>
                <w:color w:val="000000"/>
                <w:lang w:eastAsia="ru-RU" w:bidi="ru-RU"/>
              </w:rPr>
              <w:lastRenderedPageBreak/>
              <w:t xml:space="preserve">в соответствии со статьей 9 Федерального закона от 27 июля 2006 года </w:t>
            </w:r>
            <w:r>
              <w:rPr>
                <w:color w:val="000000"/>
                <w:lang w:val="en-US" w:bidi="en-US"/>
              </w:rPr>
              <w:t>N</w:t>
            </w:r>
            <w:r w:rsidRPr="008A1C57">
              <w:rPr>
                <w:color w:val="000000"/>
                <w:lang w:bidi="en-US"/>
              </w:rPr>
              <w:t xml:space="preserve"> </w:t>
            </w:r>
            <w:r>
              <w:rPr>
                <w:color w:val="000000"/>
                <w:lang w:eastAsia="ru-RU" w:bidi="ru-RU"/>
              </w:rPr>
              <w:t>152-ФЗ «О персональных данных» даю свое согласие Администрации муниципального образования «Чемальский район»</w:t>
            </w:r>
            <w:r>
              <w:t xml:space="preserve"> </w:t>
            </w:r>
            <w:r>
              <w:rPr>
                <w:color w:val="000000"/>
                <w:lang w:eastAsia="ru-RU" w:bidi="ru-RU"/>
              </w:rPr>
              <w:t>на обработку моих персональных данных, а именно:</w:t>
            </w:r>
          </w:p>
          <w:p w:rsidR="001E778A" w:rsidRDefault="001E778A" w:rsidP="001E778A">
            <w:pPr>
              <w:pStyle w:val="20"/>
              <w:widowControl/>
              <w:numPr>
                <w:ilvl w:val="0"/>
                <w:numId w:val="39"/>
              </w:numPr>
              <w:shd w:val="clear" w:color="auto" w:fill="auto"/>
              <w:tabs>
                <w:tab w:val="left" w:pos="408"/>
                <w:tab w:val="left" w:pos="929"/>
              </w:tabs>
              <w:spacing w:line="276" w:lineRule="auto"/>
              <w:jc w:val="both"/>
            </w:pPr>
            <w:r>
              <w:rPr>
                <w:color w:val="000000"/>
                <w:lang w:eastAsia="ru-RU" w:bidi="ru-RU"/>
              </w:rPr>
              <w:t>Фамилия, имя, отчество.</w:t>
            </w:r>
          </w:p>
          <w:p w:rsidR="001E778A" w:rsidRDefault="001E778A" w:rsidP="001E778A">
            <w:pPr>
              <w:pStyle w:val="20"/>
              <w:widowControl/>
              <w:numPr>
                <w:ilvl w:val="0"/>
                <w:numId w:val="39"/>
              </w:numPr>
              <w:shd w:val="clear" w:color="auto" w:fill="auto"/>
              <w:tabs>
                <w:tab w:val="left" w:pos="408"/>
                <w:tab w:val="left" w:pos="958"/>
              </w:tabs>
              <w:spacing w:line="276" w:lineRule="auto"/>
              <w:jc w:val="both"/>
            </w:pPr>
            <w:r>
              <w:rPr>
                <w:color w:val="000000"/>
                <w:lang w:eastAsia="ru-RU" w:bidi="ru-RU"/>
              </w:rPr>
              <w:t>Данные документа, удостоверяющего личность.</w:t>
            </w:r>
          </w:p>
          <w:p w:rsidR="001E778A" w:rsidRDefault="001E778A" w:rsidP="001E778A">
            <w:pPr>
              <w:pStyle w:val="20"/>
              <w:widowControl/>
              <w:numPr>
                <w:ilvl w:val="0"/>
                <w:numId w:val="39"/>
              </w:numPr>
              <w:shd w:val="clear" w:color="auto" w:fill="auto"/>
              <w:tabs>
                <w:tab w:val="left" w:pos="408"/>
                <w:tab w:val="left" w:pos="958"/>
              </w:tabs>
              <w:spacing w:line="276" w:lineRule="auto"/>
              <w:jc w:val="both"/>
            </w:pPr>
            <w:r>
              <w:rPr>
                <w:color w:val="000000"/>
                <w:lang w:eastAsia="ru-RU" w:bidi="ru-RU"/>
              </w:rPr>
              <w:t>Адрес места жительства и адрес фактического проживания.</w:t>
            </w:r>
          </w:p>
          <w:p w:rsidR="001E778A" w:rsidRDefault="001E778A" w:rsidP="001E778A">
            <w:pPr>
              <w:pStyle w:val="20"/>
              <w:widowControl/>
              <w:numPr>
                <w:ilvl w:val="0"/>
                <w:numId w:val="39"/>
              </w:numPr>
              <w:shd w:val="clear" w:color="auto" w:fill="auto"/>
              <w:tabs>
                <w:tab w:val="left" w:pos="408"/>
                <w:tab w:val="left" w:pos="962"/>
              </w:tabs>
              <w:spacing w:line="276" w:lineRule="auto"/>
              <w:jc w:val="both"/>
            </w:pPr>
            <w:r>
              <w:rPr>
                <w:color w:val="000000"/>
                <w:lang w:eastAsia="ru-RU" w:bidi="ru-RU"/>
              </w:rPr>
              <w:t>Контактный телефон, факс и адрес электронной почты.</w:t>
            </w:r>
          </w:p>
          <w:p w:rsidR="001E778A" w:rsidRDefault="001E778A" w:rsidP="00402D31">
            <w:pPr>
              <w:pStyle w:val="20"/>
              <w:widowControl/>
              <w:shd w:val="clear" w:color="auto" w:fill="auto"/>
              <w:spacing w:line="276" w:lineRule="auto"/>
              <w:ind w:firstLine="580"/>
              <w:jc w:val="both"/>
            </w:pPr>
            <w:r>
              <w:rPr>
                <w:color w:val="000000"/>
                <w:lang w:eastAsia="ru-RU" w:bidi="ru-RU"/>
              </w:rPr>
              <w:t>Целью предоставления и обработки персональных данных является участие в открытом аукционе на право заключения договора на установку и эксплуатацию рекламных конструкций.</w:t>
            </w:r>
          </w:p>
          <w:p w:rsidR="001E778A" w:rsidRDefault="001E778A" w:rsidP="00402D31">
            <w:pPr>
              <w:pStyle w:val="20"/>
              <w:tabs>
                <w:tab w:val="left" w:pos="8208"/>
              </w:tabs>
              <w:spacing w:line="276" w:lineRule="auto"/>
              <w:ind w:firstLine="580"/>
              <w:jc w:val="both"/>
            </w:pPr>
            <w:r>
              <w:rPr>
                <w:color w:val="000000"/>
                <w:lang w:eastAsia="ru-RU" w:bidi="ru-RU"/>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Настоящее согласие вступает в силу с момента его подписания и действует в течение пяти лет. Я уведомлен(а) о своем праве отозвать согласие путем подачи в Администрацию муниципального образования «Чемальский район»</w:t>
            </w:r>
            <w:r>
              <w:t xml:space="preserve"> </w:t>
            </w:r>
            <w:r>
              <w:rPr>
                <w:color w:val="000000"/>
                <w:lang w:eastAsia="ru-RU" w:bidi="ru-RU"/>
              </w:rPr>
              <w:t>письменного заявления.</w:t>
            </w:r>
          </w:p>
        </w:tc>
      </w:tr>
      <w:tr w:rsidR="001E778A" w:rsidTr="00402D31">
        <w:trPr>
          <w:trHeight w:val="2282"/>
        </w:trPr>
        <w:tc>
          <w:tcPr>
            <w:tcW w:w="9859" w:type="dxa"/>
            <w:gridSpan w:val="22"/>
            <w:vAlign w:val="bottom"/>
          </w:tcPr>
          <w:p w:rsidR="001E778A" w:rsidRDefault="001E778A" w:rsidP="00402D31">
            <w:pPr>
              <w:pStyle w:val="20"/>
              <w:spacing w:after="240" w:line="276" w:lineRule="auto"/>
              <w:jc w:val="both"/>
              <w:rPr>
                <w:color w:val="000000"/>
                <w:lang w:eastAsia="ru-RU" w:bidi="ru-RU"/>
              </w:rPr>
            </w:pPr>
            <w:r>
              <w:rPr>
                <w:color w:val="000000"/>
                <w:lang w:eastAsia="ru-RU" w:bidi="ru-RU"/>
              </w:rPr>
              <w:t>Подтверждаю, что ознакомлен(а) с положениями Федерального закона от 27.07.2006 № 152-ФЗ «О персональных данных» и Федерального закона от 27.07.2006 № 149-ФЗ «Об информации, информационных технологиях и о защите информации», права и обязанности в области защиты персональных данных мне разъяснены.</w:t>
            </w:r>
          </w:p>
        </w:tc>
      </w:tr>
      <w:tr w:rsidR="001E778A" w:rsidTr="00402D31">
        <w:trPr>
          <w:trHeight w:val="652"/>
        </w:trPr>
        <w:tc>
          <w:tcPr>
            <w:tcW w:w="9859" w:type="dxa"/>
            <w:gridSpan w:val="22"/>
            <w:vAlign w:val="bottom"/>
          </w:tcPr>
          <w:p w:rsidR="001E778A" w:rsidRDefault="001E778A" w:rsidP="00402D31">
            <w:pPr>
              <w:pStyle w:val="20"/>
              <w:widowControl/>
              <w:shd w:val="clear" w:color="auto" w:fill="auto"/>
              <w:spacing w:line="276" w:lineRule="auto"/>
              <w:jc w:val="both"/>
              <w:rPr>
                <w:color w:val="000000"/>
                <w:lang w:eastAsia="ru-RU" w:bidi="ru-RU"/>
              </w:rPr>
            </w:pPr>
            <w:r>
              <w:rPr>
                <w:color w:val="000000"/>
                <w:lang w:eastAsia="ru-RU" w:bidi="ru-RU"/>
              </w:rPr>
              <w:t>Подпись субъекта персональных данных</w:t>
            </w:r>
          </w:p>
          <w:p w:rsidR="001E778A" w:rsidRPr="003F087E" w:rsidRDefault="001E778A" w:rsidP="00402D31">
            <w:pPr>
              <w:pStyle w:val="20"/>
              <w:widowControl/>
              <w:shd w:val="clear" w:color="auto" w:fill="auto"/>
              <w:spacing w:line="276" w:lineRule="auto"/>
              <w:jc w:val="both"/>
            </w:pPr>
          </w:p>
        </w:tc>
      </w:tr>
      <w:tr w:rsidR="001E778A" w:rsidTr="00402D31">
        <w:trPr>
          <w:trHeight w:val="209"/>
        </w:trPr>
        <w:tc>
          <w:tcPr>
            <w:tcW w:w="1814" w:type="dxa"/>
            <w:gridSpan w:val="3"/>
            <w:vAlign w:val="bottom"/>
          </w:tcPr>
          <w:p w:rsidR="001E778A" w:rsidRDefault="001E778A" w:rsidP="00402D31">
            <w:pPr>
              <w:jc w:val="both"/>
            </w:pPr>
          </w:p>
        </w:tc>
        <w:tc>
          <w:tcPr>
            <w:tcW w:w="3500" w:type="dxa"/>
            <w:gridSpan w:val="4"/>
            <w:tcBorders>
              <w:bottom w:val="single" w:sz="4" w:space="0" w:color="auto"/>
            </w:tcBorders>
            <w:vAlign w:val="bottom"/>
          </w:tcPr>
          <w:p w:rsidR="001E778A" w:rsidRDefault="001E778A" w:rsidP="00402D31">
            <w:pPr>
              <w:jc w:val="both"/>
            </w:pPr>
          </w:p>
        </w:tc>
        <w:tc>
          <w:tcPr>
            <w:tcW w:w="320" w:type="dxa"/>
            <w:gridSpan w:val="2"/>
            <w:vAlign w:val="bottom"/>
          </w:tcPr>
          <w:p w:rsidR="001E778A" w:rsidRDefault="001E778A" w:rsidP="00402D31">
            <w:pPr>
              <w:jc w:val="both"/>
            </w:pPr>
            <w:r>
              <w:t>/</w:t>
            </w:r>
          </w:p>
        </w:tc>
        <w:tc>
          <w:tcPr>
            <w:tcW w:w="3825" w:type="dxa"/>
            <w:gridSpan w:val="11"/>
            <w:tcBorders>
              <w:bottom w:val="single" w:sz="4" w:space="0" w:color="auto"/>
            </w:tcBorders>
            <w:vAlign w:val="bottom"/>
          </w:tcPr>
          <w:p w:rsidR="001E778A" w:rsidRDefault="001E778A" w:rsidP="00402D31">
            <w:pPr>
              <w:jc w:val="both"/>
            </w:pPr>
          </w:p>
        </w:tc>
        <w:tc>
          <w:tcPr>
            <w:tcW w:w="400" w:type="dxa"/>
            <w:gridSpan w:val="2"/>
            <w:vAlign w:val="bottom"/>
          </w:tcPr>
          <w:p w:rsidR="001E778A" w:rsidRDefault="001E778A" w:rsidP="00402D31">
            <w:pPr>
              <w:jc w:val="both"/>
            </w:pPr>
            <w:r>
              <w:t>/</w:t>
            </w:r>
          </w:p>
        </w:tc>
      </w:tr>
      <w:tr w:rsidR="001E778A" w:rsidTr="00402D31">
        <w:trPr>
          <w:trHeight w:val="209"/>
        </w:trPr>
        <w:tc>
          <w:tcPr>
            <w:tcW w:w="1814" w:type="dxa"/>
            <w:gridSpan w:val="3"/>
            <w:vAlign w:val="bottom"/>
          </w:tcPr>
          <w:p w:rsidR="001E778A" w:rsidRDefault="001E778A" w:rsidP="00402D31">
            <w:pPr>
              <w:jc w:val="both"/>
            </w:pPr>
          </w:p>
        </w:tc>
        <w:tc>
          <w:tcPr>
            <w:tcW w:w="3500" w:type="dxa"/>
            <w:gridSpan w:val="4"/>
            <w:vAlign w:val="bottom"/>
          </w:tcPr>
          <w:p w:rsidR="001E778A" w:rsidRPr="00F30A15" w:rsidRDefault="001E778A" w:rsidP="00402D31">
            <w:pPr>
              <w:jc w:val="center"/>
              <w:rPr>
                <w:vertAlign w:val="superscript"/>
              </w:rPr>
            </w:pPr>
            <w:r w:rsidRPr="00F30A15">
              <w:rPr>
                <w:vertAlign w:val="superscript"/>
              </w:rPr>
              <w:t>Подпись заявителя</w:t>
            </w:r>
          </w:p>
        </w:tc>
        <w:tc>
          <w:tcPr>
            <w:tcW w:w="320" w:type="dxa"/>
            <w:gridSpan w:val="2"/>
            <w:vAlign w:val="bottom"/>
          </w:tcPr>
          <w:p w:rsidR="001E778A" w:rsidRPr="00F30A15" w:rsidRDefault="001E778A" w:rsidP="00402D31">
            <w:pPr>
              <w:jc w:val="center"/>
              <w:rPr>
                <w:vertAlign w:val="superscript"/>
              </w:rPr>
            </w:pPr>
          </w:p>
        </w:tc>
        <w:tc>
          <w:tcPr>
            <w:tcW w:w="3825" w:type="dxa"/>
            <w:gridSpan w:val="11"/>
            <w:vAlign w:val="bottom"/>
          </w:tcPr>
          <w:p w:rsidR="001E778A" w:rsidRPr="00F30A15" w:rsidRDefault="001E778A" w:rsidP="00402D31">
            <w:pPr>
              <w:jc w:val="center"/>
              <w:rPr>
                <w:vertAlign w:val="superscript"/>
              </w:rPr>
            </w:pPr>
            <w:r w:rsidRPr="00F30A15">
              <w:rPr>
                <w:vertAlign w:val="superscript"/>
              </w:rPr>
              <w:t>Расшифровка подписи</w:t>
            </w:r>
          </w:p>
        </w:tc>
        <w:tc>
          <w:tcPr>
            <w:tcW w:w="400" w:type="dxa"/>
            <w:gridSpan w:val="2"/>
            <w:vAlign w:val="bottom"/>
          </w:tcPr>
          <w:p w:rsidR="001E778A" w:rsidRDefault="001E778A" w:rsidP="00402D31">
            <w:pPr>
              <w:jc w:val="both"/>
            </w:pPr>
          </w:p>
        </w:tc>
      </w:tr>
      <w:tr w:rsidR="001E778A" w:rsidTr="00402D31">
        <w:trPr>
          <w:trHeight w:val="209"/>
        </w:trPr>
        <w:tc>
          <w:tcPr>
            <w:tcW w:w="1814" w:type="dxa"/>
            <w:gridSpan w:val="3"/>
            <w:vAlign w:val="bottom"/>
          </w:tcPr>
          <w:p w:rsidR="001E778A" w:rsidRDefault="001E778A" w:rsidP="00402D31">
            <w:pPr>
              <w:jc w:val="both"/>
            </w:pPr>
          </w:p>
        </w:tc>
        <w:tc>
          <w:tcPr>
            <w:tcW w:w="3500" w:type="dxa"/>
            <w:gridSpan w:val="4"/>
            <w:vAlign w:val="bottom"/>
          </w:tcPr>
          <w:p w:rsidR="001E778A" w:rsidRPr="00F30A15" w:rsidRDefault="001E778A" w:rsidP="00402D31">
            <w:pPr>
              <w:rPr>
                <w:vertAlign w:val="superscript"/>
              </w:rPr>
            </w:pPr>
          </w:p>
        </w:tc>
        <w:tc>
          <w:tcPr>
            <w:tcW w:w="4545" w:type="dxa"/>
            <w:gridSpan w:val="15"/>
            <w:vAlign w:val="bottom"/>
          </w:tcPr>
          <w:p w:rsidR="001E778A" w:rsidRDefault="001E778A" w:rsidP="00402D31">
            <w:pPr>
              <w:ind w:right="-144"/>
              <w:jc w:val="both"/>
            </w:pPr>
          </w:p>
        </w:tc>
      </w:tr>
      <w:tr w:rsidR="001E778A" w:rsidTr="00402D31">
        <w:trPr>
          <w:trHeight w:val="209"/>
        </w:trPr>
        <w:tc>
          <w:tcPr>
            <w:tcW w:w="1814" w:type="dxa"/>
            <w:gridSpan w:val="3"/>
            <w:vAlign w:val="bottom"/>
          </w:tcPr>
          <w:p w:rsidR="001E778A" w:rsidRDefault="001E778A" w:rsidP="00402D31">
            <w:pPr>
              <w:jc w:val="both"/>
            </w:pPr>
          </w:p>
        </w:tc>
        <w:tc>
          <w:tcPr>
            <w:tcW w:w="3539" w:type="dxa"/>
            <w:gridSpan w:val="5"/>
            <w:vAlign w:val="bottom"/>
          </w:tcPr>
          <w:p w:rsidR="001E778A" w:rsidRPr="00CB1B45" w:rsidRDefault="001E778A" w:rsidP="00402D31"/>
        </w:tc>
        <w:tc>
          <w:tcPr>
            <w:tcW w:w="281" w:type="dxa"/>
            <w:vAlign w:val="bottom"/>
          </w:tcPr>
          <w:p w:rsidR="001E778A" w:rsidRPr="00CB1B45" w:rsidRDefault="001E778A" w:rsidP="00402D31">
            <w:pPr>
              <w:ind w:left="-132"/>
              <w:jc w:val="right"/>
            </w:pPr>
            <w:r w:rsidRPr="00CB1B45">
              <w:t>«</w:t>
            </w:r>
          </w:p>
        </w:tc>
        <w:tc>
          <w:tcPr>
            <w:tcW w:w="567" w:type="dxa"/>
            <w:gridSpan w:val="2"/>
            <w:tcBorders>
              <w:bottom w:val="single" w:sz="4" w:space="0" w:color="auto"/>
            </w:tcBorders>
            <w:vAlign w:val="bottom"/>
          </w:tcPr>
          <w:p w:rsidR="001E778A" w:rsidRPr="00CB1B45" w:rsidRDefault="001E778A" w:rsidP="00402D31">
            <w:pPr>
              <w:jc w:val="center"/>
            </w:pPr>
          </w:p>
        </w:tc>
        <w:tc>
          <w:tcPr>
            <w:tcW w:w="283" w:type="dxa"/>
            <w:vAlign w:val="bottom"/>
          </w:tcPr>
          <w:p w:rsidR="001E778A" w:rsidRPr="00CB1B45" w:rsidRDefault="001E778A" w:rsidP="00402D31">
            <w:pPr>
              <w:ind w:right="-108"/>
            </w:pPr>
            <w:r w:rsidRPr="00CB1B45">
              <w:t>»</w:t>
            </w:r>
          </w:p>
        </w:tc>
        <w:tc>
          <w:tcPr>
            <w:tcW w:w="2125" w:type="dxa"/>
            <w:gridSpan w:val="4"/>
            <w:tcBorders>
              <w:bottom w:val="single" w:sz="4" w:space="0" w:color="auto"/>
            </w:tcBorders>
            <w:vAlign w:val="bottom"/>
          </w:tcPr>
          <w:p w:rsidR="001E778A" w:rsidRPr="00CB1B45" w:rsidRDefault="001E778A" w:rsidP="00402D31"/>
        </w:tc>
        <w:tc>
          <w:tcPr>
            <w:tcW w:w="426" w:type="dxa"/>
            <w:gridSpan w:val="2"/>
            <w:vAlign w:val="bottom"/>
          </w:tcPr>
          <w:p w:rsidR="001E778A" w:rsidRPr="00F30A15" w:rsidRDefault="001E778A" w:rsidP="00402D31">
            <w:pPr>
              <w:ind w:right="-130"/>
            </w:pPr>
            <w:r>
              <w:t>20</w:t>
            </w:r>
          </w:p>
        </w:tc>
        <w:tc>
          <w:tcPr>
            <w:tcW w:w="513" w:type="dxa"/>
            <w:gridSpan w:val="3"/>
            <w:tcBorders>
              <w:bottom w:val="single" w:sz="4" w:space="0" w:color="auto"/>
            </w:tcBorders>
            <w:vAlign w:val="bottom"/>
          </w:tcPr>
          <w:p w:rsidR="001E778A" w:rsidRPr="00F30A15" w:rsidRDefault="001E778A" w:rsidP="00402D31"/>
        </w:tc>
        <w:tc>
          <w:tcPr>
            <w:tcW w:w="311" w:type="dxa"/>
            <w:vAlign w:val="bottom"/>
          </w:tcPr>
          <w:p w:rsidR="001E778A" w:rsidRDefault="001E778A" w:rsidP="00402D31">
            <w:pPr>
              <w:ind w:left="-60" w:right="-144"/>
            </w:pPr>
            <w:r>
              <w:t>г.</w:t>
            </w:r>
          </w:p>
        </w:tc>
      </w:tr>
      <w:tr w:rsidR="001E778A" w:rsidTr="00402D31">
        <w:trPr>
          <w:trHeight w:val="209"/>
        </w:trPr>
        <w:tc>
          <w:tcPr>
            <w:tcW w:w="6484" w:type="dxa"/>
            <w:gridSpan w:val="12"/>
            <w:vAlign w:val="bottom"/>
          </w:tcPr>
          <w:p w:rsidR="001E778A" w:rsidRPr="00F30A15" w:rsidRDefault="001E778A" w:rsidP="00402D31">
            <w:pPr>
              <w:jc w:val="center"/>
              <w:rPr>
                <w:vertAlign w:val="superscript"/>
              </w:rPr>
            </w:pPr>
          </w:p>
        </w:tc>
        <w:tc>
          <w:tcPr>
            <w:tcW w:w="2125" w:type="dxa"/>
            <w:gridSpan w:val="4"/>
            <w:vAlign w:val="bottom"/>
          </w:tcPr>
          <w:p w:rsidR="001E778A" w:rsidRPr="00F30A15" w:rsidRDefault="001E778A" w:rsidP="00402D31">
            <w:pPr>
              <w:jc w:val="center"/>
              <w:rPr>
                <w:vertAlign w:val="superscript"/>
              </w:rPr>
            </w:pPr>
            <w:r w:rsidRPr="00F30A15">
              <w:rPr>
                <w:vertAlign w:val="superscript"/>
              </w:rPr>
              <w:t>Дата</w:t>
            </w:r>
          </w:p>
        </w:tc>
        <w:tc>
          <w:tcPr>
            <w:tcW w:w="426" w:type="dxa"/>
            <w:gridSpan w:val="2"/>
            <w:vAlign w:val="bottom"/>
          </w:tcPr>
          <w:p w:rsidR="001E778A" w:rsidRDefault="001E778A" w:rsidP="00402D31">
            <w:pPr>
              <w:ind w:right="-130"/>
              <w:jc w:val="center"/>
            </w:pPr>
          </w:p>
        </w:tc>
        <w:tc>
          <w:tcPr>
            <w:tcW w:w="513" w:type="dxa"/>
            <w:gridSpan w:val="3"/>
            <w:vAlign w:val="bottom"/>
          </w:tcPr>
          <w:p w:rsidR="001E778A" w:rsidRPr="00F30A15" w:rsidRDefault="001E778A" w:rsidP="00402D31">
            <w:pPr>
              <w:jc w:val="center"/>
            </w:pPr>
          </w:p>
        </w:tc>
        <w:tc>
          <w:tcPr>
            <w:tcW w:w="311" w:type="dxa"/>
            <w:vAlign w:val="bottom"/>
          </w:tcPr>
          <w:p w:rsidR="001E778A" w:rsidRDefault="001E778A" w:rsidP="00402D31">
            <w:pPr>
              <w:ind w:right="-144"/>
              <w:jc w:val="both"/>
            </w:pPr>
          </w:p>
        </w:tc>
      </w:tr>
    </w:tbl>
    <w:p w:rsidR="001E778A" w:rsidRDefault="001E778A" w:rsidP="001E778A"/>
    <w:tbl>
      <w:tblPr>
        <w:tblStyle w:val="af7"/>
        <w:tblW w:w="968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30"/>
        <w:gridCol w:w="1104"/>
        <w:gridCol w:w="1417"/>
        <w:gridCol w:w="276"/>
        <w:gridCol w:w="1567"/>
        <w:gridCol w:w="357"/>
        <w:gridCol w:w="286"/>
        <w:gridCol w:w="425"/>
        <w:gridCol w:w="17"/>
        <w:gridCol w:w="267"/>
        <w:gridCol w:w="7"/>
        <w:gridCol w:w="59"/>
        <w:gridCol w:w="1275"/>
        <w:gridCol w:w="784"/>
        <w:gridCol w:w="209"/>
        <w:gridCol w:w="216"/>
        <w:gridCol w:w="567"/>
        <w:gridCol w:w="173"/>
        <w:gridCol w:w="63"/>
        <w:gridCol w:w="17"/>
      </w:tblGrid>
      <w:tr w:rsidR="001E778A" w:rsidTr="00402D31">
        <w:trPr>
          <w:gridAfter w:val="2"/>
          <w:wAfter w:w="80" w:type="dxa"/>
        </w:trPr>
        <w:tc>
          <w:tcPr>
            <w:tcW w:w="4962" w:type="dxa"/>
            <w:gridSpan w:val="6"/>
          </w:tcPr>
          <w:p w:rsidR="001E778A" w:rsidRPr="001F346B" w:rsidRDefault="001E778A" w:rsidP="00402D31"/>
        </w:tc>
        <w:tc>
          <w:tcPr>
            <w:tcW w:w="4642" w:type="dxa"/>
            <w:gridSpan w:val="13"/>
          </w:tcPr>
          <w:p w:rsidR="001E778A" w:rsidRPr="001F346B" w:rsidRDefault="001E778A" w:rsidP="00402D31">
            <w:pPr>
              <w:jc w:val="both"/>
            </w:pPr>
            <w:r w:rsidRPr="001F346B">
              <w:t>Приложение № 3</w:t>
            </w:r>
          </w:p>
          <w:p w:rsidR="001E778A" w:rsidRPr="001F346B" w:rsidRDefault="001E778A" w:rsidP="00402D31">
            <w:pPr>
              <w:jc w:val="both"/>
            </w:pPr>
            <w:r w:rsidRPr="001F346B">
              <w:t>к Положению о порядке проведения аукциона на право заключения договора на установку и эксплуатацию рекламных конструкций на земельных участках или ином недвижимом имуществе, находящемся в муниципальной собственности на территории МО «Чемальский район»</w:t>
            </w:r>
          </w:p>
        </w:tc>
      </w:tr>
      <w:tr w:rsidR="001E778A" w:rsidTr="00402D31">
        <w:trPr>
          <w:gridAfter w:val="2"/>
          <w:wAfter w:w="80" w:type="dxa"/>
        </w:trPr>
        <w:tc>
          <w:tcPr>
            <w:tcW w:w="4962" w:type="dxa"/>
            <w:gridSpan w:val="6"/>
          </w:tcPr>
          <w:p w:rsidR="001E778A" w:rsidRDefault="001E778A" w:rsidP="00402D31"/>
        </w:tc>
        <w:tc>
          <w:tcPr>
            <w:tcW w:w="4642" w:type="dxa"/>
            <w:gridSpan w:val="13"/>
          </w:tcPr>
          <w:p w:rsidR="001E778A" w:rsidRDefault="001E778A" w:rsidP="00402D31"/>
        </w:tc>
      </w:tr>
      <w:tr w:rsidR="001E778A" w:rsidTr="00402D31">
        <w:trPr>
          <w:gridAfter w:val="2"/>
          <w:wAfter w:w="80" w:type="dxa"/>
        </w:trPr>
        <w:tc>
          <w:tcPr>
            <w:tcW w:w="4962" w:type="dxa"/>
            <w:gridSpan w:val="6"/>
          </w:tcPr>
          <w:p w:rsidR="001E778A" w:rsidRDefault="001E778A" w:rsidP="00402D31"/>
        </w:tc>
        <w:tc>
          <w:tcPr>
            <w:tcW w:w="4642" w:type="dxa"/>
            <w:gridSpan w:val="13"/>
          </w:tcPr>
          <w:p w:rsidR="001E778A" w:rsidRDefault="001E778A" w:rsidP="00402D31"/>
        </w:tc>
      </w:tr>
      <w:tr w:rsidR="001E778A" w:rsidTr="00402D31">
        <w:trPr>
          <w:gridAfter w:val="2"/>
          <w:wAfter w:w="80" w:type="dxa"/>
        </w:trPr>
        <w:tc>
          <w:tcPr>
            <w:tcW w:w="9604" w:type="dxa"/>
            <w:gridSpan w:val="19"/>
          </w:tcPr>
          <w:p w:rsidR="001E778A" w:rsidRPr="009D11B1" w:rsidRDefault="001E778A" w:rsidP="00402D31">
            <w:pPr>
              <w:jc w:val="center"/>
              <w:rPr>
                <w:b/>
              </w:rPr>
            </w:pPr>
            <w:r w:rsidRPr="009D11B1">
              <w:rPr>
                <w:b/>
              </w:rPr>
              <w:t xml:space="preserve">Опись документов </w:t>
            </w:r>
          </w:p>
          <w:p w:rsidR="001E778A" w:rsidRDefault="001E778A" w:rsidP="00402D31">
            <w:pPr>
              <w:jc w:val="center"/>
            </w:pPr>
            <w:r>
              <w:rPr>
                <w:b/>
              </w:rPr>
              <w:t>п</w:t>
            </w:r>
            <w:r w:rsidRPr="009D11B1">
              <w:rPr>
                <w:b/>
              </w:rPr>
              <w:t>редоставляемых для участия в открытом аукционе по продаже права на установку рекламной конструкции по лоту № _________</w:t>
            </w:r>
          </w:p>
        </w:tc>
      </w:tr>
      <w:tr w:rsidR="001E778A" w:rsidTr="00402D31">
        <w:trPr>
          <w:gridAfter w:val="2"/>
          <w:wAfter w:w="80" w:type="dxa"/>
          <w:trHeight w:val="283"/>
        </w:trPr>
        <w:tc>
          <w:tcPr>
            <w:tcW w:w="9604" w:type="dxa"/>
            <w:gridSpan w:val="19"/>
          </w:tcPr>
          <w:p w:rsidR="001E778A" w:rsidRDefault="001E778A" w:rsidP="00402D31"/>
        </w:tc>
      </w:tr>
      <w:tr w:rsidR="001E778A" w:rsidTr="00402D31">
        <w:trPr>
          <w:gridAfter w:val="2"/>
          <w:wAfter w:w="80" w:type="dxa"/>
          <w:trHeight w:val="227"/>
        </w:trPr>
        <w:tc>
          <w:tcPr>
            <w:tcW w:w="1702" w:type="dxa"/>
            <w:gridSpan w:val="3"/>
          </w:tcPr>
          <w:p w:rsidR="001E778A" w:rsidRPr="00C14A7F" w:rsidRDefault="001E778A" w:rsidP="00402D31">
            <w:pPr>
              <w:rPr>
                <w:i/>
              </w:rPr>
            </w:pPr>
            <w:r>
              <w:t>Настоящим</w:t>
            </w:r>
          </w:p>
        </w:tc>
        <w:tc>
          <w:tcPr>
            <w:tcW w:w="7902" w:type="dxa"/>
            <w:gridSpan w:val="16"/>
            <w:tcBorders>
              <w:bottom w:val="single" w:sz="4" w:space="0" w:color="auto"/>
            </w:tcBorders>
          </w:tcPr>
          <w:p w:rsidR="001E778A" w:rsidRDefault="001E778A" w:rsidP="00402D31"/>
        </w:tc>
      </w:tr>
      <w:tr w:rsidR="001E778A" w:rsidTr="00402D31">
        <w:trPr>
          <w:gridAfter w:val="2"/>
          <w:wAfter w:w="80" w:type="dxa"/>
          <w:trHeight w:val="204"/>
        </w:trPr>
        <w:tc>
          <w:tcPr>
            <w:tcW w:w="9604" w:type="dxa"/>
            <w:gridSpan w:val="19"/>
          </w:tcPr>
          <w:p w:rsidR="001E778A" w:rsidRPr="001C2E47" w:rsidRDefault="001E778A" w:rsidP="00402D31">
            <w:pPr>
              <w:ind w:right="-15"/>
              <w:jc w:val="center"/>
              <w:rPr>
                <w:sz w:val="20"/>
                <w:szCs w:val="20"/>
                <w:vertAlign w:val="superscript"/>
              </w:rPr>
            </w:pPr>
            <w:r w:rsidRPr="00A82091">
              <w:rPr>
                <w:sz w:val="20"/>
                <w:szCs w:val="20"/>
                <w:vertAlign w:val="superscript"/>
              </w:rPr>
              <w:t>(Ф.И.О. физического лица / наименование организации- участника торгов)</w:t>
            </w:r>
          </w:p>
        </w:tc>
      </w:tr>
      <w:tr w:rsidR="001E778A" w:rsidTr="00402D31">
        <w:trPr>
          <w:gridAfter w:val="2"/>
          <w:wAfter w:w="80" w:type="dxa"/>
          <w:trHeight w:val="340"/>
        </w:trPr>
        <w:tc>
          <w:tcPr>
            <w:tcW w:w="9604" w:type="dxa"/>
            <w:gridSpan w:val="19"/>
            <w:tcBorders>
              <w:bottom w:val="single" w:sz="4" w:space="0" w:color="auto"/>
            </w:tcBorders>
          </w:tcPr>
          <w:p w:rsidR="001E778A" w:rsidRPr="00A82091" w:rsidRDefault="001E778A" w:rsidP="00402D31">
            <w:pPr>
              <w:ind w:right="-15"/>
              <w:jc w:val="both"/>
            </w:pPr>
          </w:p>
        </w:tc>
      </w:tr>
      <w:tr w:rsidR="001E778A" w:rsidTr="00402D31">
        <w:trPr>
          <w:gridAfter w:val="2"/>
          <w:wAfter w:w="80" w:type="dxa"/>
          <w:trHeight w:val="204"/>
        </w:trPr>
        <w:tc>
          <w:tcPr>
            <w:tcW w:w="9604" w:type="dxa"/>
            <w:gridSpan w:val="19"/>
            <w:tcBorders>
              <w:top w:val="single" w:sz="4" w:space="0" w:color="auto"/>
            </w:tcBorders>
          </w:tcPr>
          <w:p w:rsidR="001E778A" w:rsidRPr="00A82091" w:rsidRDefault="001E778A" w:rsidP="00402D31">
            <w:pPr>
              <w:spacing w:before="240" w:line="276" w:lineRule="auto"/>
              <w:ind w:right="-15"/>
              <w:jc w:val="both"/>
            </w:pPr>
            <w:r>
              <w:t xml:space="preserve">Подтверждаю, что для участия в открытом аукционе на право заключения договора на установку и эксплуатацию рекламной конструкции по лоту </w:t>
            </w:r>
          </w:p>
        </w:tc>
      </w:tr>
      <w:tr w:rsidR="001E778A" w:rsidTr="00402D31">
        <w:trPr>
          <w:gridAfter w:val="2"/>
          <w:wAfter w:w="80" w:type="dxa"/>
          <w:trHeight w:val="397"/>
        </w:trPr>
        <w:tc>
          <w:tcPr>
            <w:tcW w:w="598" w:type="dxa"/>
            <w:gridSpan w:val="2"/>
          </w:tcPr>
          <w:p w:rsidR="001E778A" w:rsidRDefault="001E778A" w:rsidP="00402D31">
            <w:pPr>
              <w:ind w:right="-15"/>
              <w:jc w:val="both"/>
            </w:pPr>
            <w:r>
              <w:t>№</w:t>
            </w:r>
          </w:p>
        </w:tc>
        <w:tc>
          <w:tcPr>
            <w:tcW w:w="9006" w:type="dxa"/>
            <w:gridSpan w:val="17"/>
            <w:tcBorders>
              <w:bottom w:val="single" w:sz="4" w:space="0" w:color="auto"/>
            </w:tcBorders>
            <w:vAlign w:val="bottom"/>
          </w:tcPr>
          <w:p w:rsidR="001E778A" w:rsidRDefault="001E778A" w:rsidP="00402D31">
            <w:pPr>
              <w:ind w:right="-15"/>
            </w:pPr>
          </w:p>
        </w:tc>
      </w:tr>
      <w:tr w:rsidR="001E778A" w:rsidRPr="001C2E47" w:rsidTr="00402D31">
        <w:trPr>
          <w:gridAfter w:val="2"/>
          <w:wAfter w:w="80" w:type="dxa"/>
          <w:trHeight w:val="204"/>
        </w:trPr>
        <w:tc>
          <w:tcPr>
            <w:tcW w:w="9604" w:type="dxa"/>
            <w:gridSpan w:val="19"/>
          </w:tcPr>
          <w:p w:rsidR="001E778A" w:rsidRPr="001C2E47" w:rsidRDefault="001E778A" w:rsidP="00402D31">
            <w:pPr>
              <w:ind w:right="-15"/>
              <w:jc w:val="center"/>
              <w:rPr>
                <w:sz w:val="20"/>
                <w:szCs w:val="20"/>
                <w:vertAlign w:val="superscript"/>
              </w:rPr>
            </w:pPr>
            <w:r>
              <w:rPr>
                <w:sz w:val="20"/>
                <w:szCs w:val="20"/>
                <w:vertAlign w:val="superscript"/>
              </w:rPr>
              <w:t>наименование предмета аукциона, адрес (местонахождение)</w:t>
            </w:r>
          </w:p>
        </w:tc>
      </w:tr>
      <w:tr w:rsidR="001E778A" w:rsidRPr="00A82091" w:rsidTr="00402D31">
        <w:trPr>
          <w:gridAfter w:val="2"/>
          <w:wAfter w:w="80" w:type="dxa"/>
          <w:trHeight w:val="624"/>
        </w:trPr>
        <w:tc>
          <w:tcPr>
            <w:tcW w:w="9604" w:type="dxa"/>
            <w:gridSpan w:val="19"/>
            <w:tcBorders>
              <w:bottom w:val="single" w:sz="4" w:space="0" w:color="auto"/>
            </w:tcBorders>
            <w:vAlign w:val="center"/>
          </w:tcPr>
          <w:p w:rsidR="001E778A" w:rsidRPr="00A82091" w:rsidRDefault="001E778A" w:rsidP="00402D31">
            <w:pPr>
              <w:ind w:right="-15"/>
            </w:pPr>
            <w:r w:rsidRPr="00A82091">
              <w:t>Нами направляются нижеперечисленные документы:</w:t>
            </w:r>
          </w:p>
        </w:tc>
      </w:tr>
      <w:tr w:rsidR="001E778A" w:rsidRPr="00A82091" w:rsidTr="00402D31">
        <w:trPr>
          <w:gridAfter w:val="2"/>
          <w:wAfter w:w="80" w:type="dxa"/>
          <w:trHeight w:val="204"/>
        </w:trPr>
        <w:tc>
          <w:tcPr>
            <w:tcW w:w="568" w:type="dxa"/>
            <w:tcBorders>
              <w:top w:val="single" w:sz="4" w:space="0" w:color="auto"/>
              <w:left w:val="single" w:sz="4" w:space="0" w:color="auto"/>
              <w:bottom w:val="single" w:sz="4" w:space="0" w:color="auto"/>
              <w:right w:val="single" w:sz="4" w:space="0" w:color="auto"/>
            </w:tcBorders>
          </w:tcPr>
          <w:p w:rsidR="001E778A" w:rsidRPr="009D11B1" w:rsidRDefault="001E778A" w:rsidP="00402D31">
            <w:pPr>
              <w:ind w:right="-15"/>
              <w:jc w:val="center"/>
              <w:rPr>
                <w:b/>
                <w:sz w:val="24"/>
                <w:szCs w:val="24"/>
              </w:rPr>
            </w:pPr>
            <w:r w:rsidRPr="009D11B1">
              <w:rPr>
                <w:b/>
                <w:sz w:val="24"/>
                <w:szCs w:val="24"/>
              </w:rPr>
              <w:t>№ п/п</w:t>
            </w:r>
          </w:p>
        </w:tc>
        <w:tc>
          <w:tcPr>
            <w:tcW w:w="5812" w:type="dxa"/>
            <w:gridSpan w:val="12"/>
            <w:tcBorders>
              <w:top w:val="single" w:sz="4" w:space="0" w:color="auto"/>
              <w:left w:val="single" w:sz="4" w:space="0" w:color="auto"/>
              <w:bottom w:val="single" w:sz="4" w:space="0" w:color="auto"/>
              <w:right w:val="single" w:sz="4" w:space="0" w:color="auto"/>
            </w:tcBorders>
          </w:tcPr>
          <w:p w:rsidR="001E778A" w:rsidRPr="009D11B1" w:rsidRDefault="001E778A" w:rsidP="00402D31">
            <w:pPr>
              <w:ind w:right="-15"/>
              <w:jc w:val="center"/>
              <w:rPr>
                <w:b/>
                <w:sz w:val="24"/>
                <w:szCs w:val="24"/>
              </w:rPr>
            </w:pPr>
            <w:r w:rsidRPr="009D11B1">
              <w:rPr>
                <w:b/>
                <w:sz w:val="24"/>
                <w:szCs w:val="24"/>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tcPr>
          <w:p w:rsidR="001E778A" w:rsidRPr="009D11B1" w:rsidRDefault="001E778A" w:rsidP="00402D31">
            <w:pPr>
              <w:ind w:left="-108" w:right="-108"/>
              <w:jc w:val="center"/>
              <w:rPr>
                <w:b/>
                <w:sz w:val="24"/>
                <w:szCs w:val="24"/>
              </w:rPr>
            </w:pPr>
            <w:r w:rsidRPr="009D11B1">
              <w:rPr>
                <w:b/>
                <w:sz w:val="24"/>
                <w:szCs w:val="24"/>
              </w:rPr>
              <w:t>Оригинал/ копия</w:t>
            </w:r>
          </w:p>
        </w:tc>
        <w:tc>
          <w:tcPr>
            <w:tcW w:w="993" w:type="dxa"/>
            <w:gridSpan w:val="2"/>
            <w:tcBorders>
              <w:top w:val="single" w:sz="4" w:space="0" w:color="auto"/>
              <w:left w:val="single" w:sz="4" w:space="0" w:color="auto"/>
              <w:bottom w:val="single" w:sz="4" w:space="0" w:color="auto"/>
              <w:right w:val="single" w:sz="4" w:space="0" w:color="auto"/>
            </w:tcBorders>
          </w:tcPr>
          <w:p w:rsidR="001E778A" w:rsidRPr="009D11B1" w:rsidRDefault="001E778A" w:rsidP="00402D31">
            <w:pPr>
              <w:ind w:left="-108" w:right="-108"/>
              <w:jc w:val="center"/>
              <w:rPr>
                <w:b/>
                <w:sz w:val="24"/>
                <w:szCs w:val="24"/>
              </w:rPr>
            </w:pPr>
            <w:r w:rsidRPr="009D11B1">
              <w:rPr>
                <w:b/>
                <w:sz w:val="24"/>
                <w:szCs w:val="24"/>
              </w:rPr>
              <w:t>Количество экземпляров</w:t>
            </w:r>
          </w:p>
        </w:tc>
        <w:tc>
          <w:tcPr>
            <w:tcW w:w="956" w:type="dxa"/>
            <w:gridSpan w:val="3"/>
            <w:tcBorders>
              <w:top w:val="single" w:sz="4" w:space="0" w:color="auto"/>
              <w:left w:val="single" w:sz="4" w:space="0" w:color="auto"/>
              <w:bottom w:val="single" w:sz="4" w:space="0" w:color="auto"/>
              <w:right w:val="single" w:sz="4" w:space="0" w:color="auto"/>
            </w:tcBorders>
          </w:tcPr>
          <w:p w:rsidR="001E778A" w:rsidRPr="009D11B1" w:rsidRDefault="001E778A" w:rsidP="00402D31">
            <w:pPr>
              <w:ind w:left="-108"/>
              <w:jc w:val="center"/>
              <w:rPr>
                <w:b/>
                <w:sz w:val="24"/>
                <w:szCs w:val="24"/>
              </w:rPr>
            </w:pPr>
            <w:r w:rsidRPr="009D11B1">
              <w:rPr>
                <w:b/>
                <w:sz w:val="24"/>
                <w:szCs w:val="24"/>
              </w:rPr>
              <w:t>Количество листов (всего)</w:t>
            </w:r>
          </w:p>
        </w:tc>
      </w:tr>
      <w:tr w:rsidR="001E778A" w:rsidRPr="00A82091" w:rsidTr="00402D31">
        <w:trPr>
          <w:gridAfter w:val="2"/>
          <w:wAfter w:w="80" w:type="dxa"/>
          <w:trHeight w:val="57"/>
        </w:trPr>
        <w:tc>
          <w:tcPr>
            <w:tcW w:w="568"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5812" w:type="dxa"/>
            <w:gridSpan w:val="1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56" w:type="dxa"/>
            <w:gridSpan w:val="3"/>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r>
      <w:tr w:rsidR="001E778A" w:rsidRPr="00A82091" w:rsidTr="00402D31">
        <w:trPr>
          <w:gridAfter w:val="2"/>
          <w:wAfter w:w="80" w:type="dxa"/>
          <w:trHeight w:val="57"/>
        </w:trPr>
        <w:tc>
          <w:tcPr>
            <w:tcW w:w="568"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5812" w:type="dxa"/>
            <w:gridSpan w:val="1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56" w:type="dxa"/>
            <w:gridSpan w:val="3"/>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r>
      <w:tr w:rsidR="001E778A" w:rsidRPr="00A82091" w:rsidTr="00402D31">
        <w:trPr>
          <w:gridAfter w:val="2"/>
          <w:wAfter w:w="80" w:type="dxa"/>
          <w:trHeight w:val="57"/>
        </w:trPr>
        <w:tc>
          <w:tcPr>
            <w:tcW w:w="568"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pStyle w:val="ae"/>
              <w:ind w:left="34" w:right="-15"/>
              <w:rPr>
                <w:sz w:val="24"/>
                <w:szCs w:val="24"/>
              </w:rPr>
            </w:pPr>
          </w:p>
        </w:tc>
        <w:tc>
          <w:tcPr>
            <w:tcW w:w="5812" w:type="dxa"/>
            <w:gridSpan w:val="1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56" w:type="dxa"/>
            <w:gridSpan w:val="3"/>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r>
      <w:tr w:rsidR="001E778A" w:rsidRPr="00A82091" w:rsidTr="00402D31">
        <w:trPr>
          <w:gridAfter w:val="2"/>
          <w:wAfter w:w="80" w:type="dxa"/>
          <w:trHeight w:val="57"/>
        </w:trPr>
        <w:tc>
          <w:tcPr>
            <w:tcW w:w="568"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pStyle w:val="ae"/>
              <w:ind w:left="34" w:right="-15"/>
              <w:rPr>
                <w:sz w:val="24"/>
                <w:szCs w:val="24"/>
              </w:rPr>
            </w:pPr>
          </w:p>
        </w:tc>
        <w:tc>
          <w:tcPr>
            <w:tcW w:w="5812" w:type="dxa"/>
            <w:gridSpan w:val="1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56" w:type="dxa"/>
            <w:gridSpan w:val="3"/>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r>
      <w:tr w:rsidR="001E778A" w:rsidRPr="00A82091" w:rsidTr="00402D31">
        <w:trPr>
          <w:gridAfter w:val="2"/>
          <w:wAfter w:w="80" w:type="dxa"/>
          <w:trHeight w:val="57"/>
        </w:trPr>
        <w:tc>
          <w:tcPr>
            <w:tcW w:w="568"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pStyle w:val="ae"/>
              <w:ind w:left="34" w:right="-15"/>
              <w:rPr>
                <w:sz w:val="24"/>
                <w:szCs w:val="24"/>
              </w:rPr>
            </w:pPr>
          </w:p>
        </w:tc>
        <w:tc>
          <w:tcPr>
            <w:tcW w:w="5812" w:type="dxa"/>
            <w:gridSpan w:val="1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56" w:type="dxa"/>
            <w:gridSpan w:val="3"/>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r>
      <w:tr w:rsidR="001E778A" w:rsidRPr="00A82091" w:rsidTr="00402D31">
        <w:trPr>
          <w:gridAfter w:val="2"/>
          <w:wAfter w:w="80" w:type="dxa"/>
          <w:trHeight w:val="57"/>
        </w:trPr>
        <w:tc>
          <w:tcPr>
            <w:tcW w:w="568"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pStyle w:val="ae"/>
              <w:ind w:left="34" w:right="-15"/>
              <w:rPr>
                <w:sz w:val="24"/>
                <w:szCs w:val="24"/>
              </w:rPr>
            </w:pPr>
          </w:p>
        </w:tc>
        <w:tc>
          <w:tcPr>
            <w:tcW w:w="5812" w:type="dxa"/>
            <w:gridSpan w:val="1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56" w:type="dxa"/>
            <w:gridSpan w:val="3"/>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r>
      <w:tr w:rsidR="001E778A" w:rsidRPr="00A82091" w:rsidTr="00402D31">
        <w:trPr>
          <w:gridAfter w:val="2"/>
          <w:wAfter w:w="80" w:type="dxa"/>
          <w:trHeight w:val="57"/>
        </w:trPr>
        <w:tc>
          <w:tcPr>
            <w:tcW w:w="568"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pStyle w:val="ae"/>
              <w:ind w:left="34" w:right="-15"/>
              <w:rPr>
                <w:sz w:val="24"/>
                <w:szCs w:val="24"/>
              </w:rPr>
            </w:pPr>
          </w:p>
        </w:tc>
        <w:tc>
          <w:tcPr>
            <w:tcW w:w="5812" w:type="dxa"/>
            <w:gridSpan w:val="1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56" w:type="dxa"/>
            <w:gridSpan w:val="3"/>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r>
      <w:tr w:rsidR="001E778A" w:rsidRPr="00A82091" w:rsidTr="00402D31">
        <w:trPr>
          <w:gridAfter w:val="2"/>
          <w:wAfter w:w="80" w:type="dxa"/>
          <w:trHeight w:val="57"/>
        </w:trPr>
        <w:tc>
          <w:tcPr>
            <w:tcW w:w="568"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pStyle w:val="ae"/>
              <w:ind w:left="34" w:right="-15"/>
              <w:rPr>
                <w:sz w:val="24"/>
                <w:szCs w:val="24"/>
              </w:rPr>
            </w:pPr>
          </w:p>
        </w:tc>
        <w:tc>
          <w:tcPr>
            <w:tcW w:w="5812" w:type="dxa"/>
            <w:gridSpan w:val="1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56" w:type="dxa"/>
            <w:gridSpan w:val="3"/>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r>
      <w:tr w:rsidR="001E778A" w:rsidRPr="00A82091" w:rsidTr="00402D31">
        <w:trPr>
          <w:gridAfter w:val="2"/>
          <w:wAfter w:w="80" w:type="dxa"/>
          <w:trHeight w:val="57"/>
        </w:trPr>
        <w:tc>
          <w:tcPr>
            <w:tcW w:w="568"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pStyle w:val="ae"/>
              <w:ind w:left="34" w:right="-15"/>
              <w:rPr>
                <w:sz w:val="24"/>
                <w:szCs w:val="24"/>
              </w:rPr>
            </w:pPr>
          </w:p>
        </w:tc>
        <w:tc>
          <w:tcPr>
            <w:tcW w:w="5812" w:type="dxa"/>
            <w:gridSpan w:val="1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56" w:type="dxa"/>
            <w:gridSpan w:val="3"/>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r>
      <w:tr w:rsidR="001E778A" w:rsidRPr="00A82091" w:rsidTr="00402D31">
        <w:trPr>
          <w:gridAfter w:val="2"/>
          <w:wAfter w:w="80" w:type="dxa"/>
          <w:trHeight w:val="57"/>
        </w:trPr>
        <w:tc>
          <w:tcPr>
            <w:tcW w:w="568"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pStyle w:val="ae"/>
              <w:ind w:left="34" w:right="-15"/>
              <w:rPr>
                <w:sz w:val="24"/>
                <w:szCs w:val="24"/>
              </w:rPr>
            </w:pPr>
          </w:p>
        </w:tc>
        <w:tc>
          <w:tcPr>
            <w:tcW w:w="5812" w:type="dxa"/>
            <w:gridSpan w:val="1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56" w:type="dxa"/>
            <w:gridSpan w:val="3"/>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r>
      <w:tr w:rsidR="001E778A" w:rsidRPr="00A82091" w:rsidTr="00402D31">
        <w:trPr>
          <w:gridAfter w:val="2"/>
          <w:wAfter w:w="80" w:type="dxa"/>
          <w:trHeight w:val="57"/>
        </w:trPr>
        <w:tc>
          <w:tcPr>
            <w:tcW w:w="568"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pStyle w:val="ae"/>
              <w:ind w:left="34" w:right="-15"/>
              <w:rPr>
                <w:sz w:val="24"/>
                <w:szCs w:val="24"/>
              </w:rPr>
            </w:pPr>
          </w:p>
        </w:tc>
        <w:tc>
          <w:tcPr>
            <w:tcW w:w="5812" w:type="dxa"/>
            <w:gridSpan w:val="1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56" w:type="dxa"/>
            <w:gridSpan w:val="3"/>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r>
      <w:tr w:rsidR="001E778A" w:rsidRPr="00A82091" w:rsidTr="00402D31">
        <w:trPr>
          <w:gridAfter w:val="2"/>
          <w:wAfter w:w="80" w:type="dxa"/>
          <w:trHeight w:val="57"/>
        </w:trPr>
        <w:tc>
          <w:tcPr>
            <w:tcW w:w="568"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pStyle w:val="ae"/>
              <w:ind w:left="34" w:right="-15"/>
              <w:rPr>
                <w:sz w:val="24"/>
                <w:szCs w:val="24"/>
              </w:rPr>
            </w:pPr>
          </w:p>
        </w:tc>
        <w:tc>
          <w:tcPr>
            <w:tcW w:w="5812" w:type="dxa"/>
            <w:gridSpan w:val="1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56" w:type="dxa"/>
            <w:gridSpan w:val="3"/>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r>
      <w:tr w:rsidR="001E778A" w:rsidRPr="00A82091" w:rsidTr="00402D31">
        <w:trPr>
          <w:gridAfter w:val="2"/>
          <w:wAfter w:w="80" w:type="dxa"/>
          <w:trHeight w:val="57"/>
        </w:trPr>
        <w:tc>
          <w:tcPr>
            <w:tcW w:w="568"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pStyle w:val="ae"/>
              <w:ind w:left="34" w:right="-15"/>
              <w:rPr>
                <w:sz w:val="24"/>
                <w:szCs w:val="24"/>
              </w:rPr>
            </w:pPr>
          </w:p>
        </w:tc>
        <w:tc>
          <w:tcPr>
            <w:tcW w:w="5812" w:type="dxa"/>
            <w:gridSpan w:val="1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56" w:type="dxa"/>
            <w:gridSpan w:val="3"/>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r>
      <w:tr w:rsidR="001E778A" w:rsidRPr="00A82091" w:rsidTr="00402D31">
        <w:trPr>
          <w:gridAfter w:val="2"/>
          <w:wAfter w:w="80" w:type="dxa"/>
          <w:trHeight w:val="57"/>
        </w:trPr>
        <w:tc>
          <w:tcPr>
            <w:tcW w:w="568"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pStyle w:val="ae"/>
              <w:ind w:left="34" w:right="-15"/>
              <w:rPr>
                <w:sz w:val="24"/>
                <w:szCs w:val="24"/>
              </w:rPr>
            </w:pPr>
          </w:p>
        </w:tc>
        <w:tc>
          <w:tcPr>
            <w:tcW w:w="5812" w:type="dxa"/>
            <w:gridSpan w:val="1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56" w:type="dxa"/>
            <w:gridSpan w:val="3"/>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r>
      <w:tr w:rsidR="001E778A" w:rsidRPr="00A82091" w:rsidTr="00402D31">
        <w:trPr>
          <w:gridAfter w:val="2"/>
          <w:wAfter w:w="80" w:type="dxa"/>
          <w:trHeight w:val="57"/>
        </w:trPr>
        <w:tc>
          <w:tcPr>
            <w:tcW w:w="568"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pStyle w:val="ae"/>
              <w:ind w:left="34" w:right="-15"/>
              <w:rPr>
                <w:sz w:val="24"/>
                <w:szCs w:val="24"/>
              </w:rPr>
            </w:pPr>
          </w:p>
        </w:tc>
        <w:tc>
          <w:tcPr>
            <w:tcW w:w="5812" w:type="dxa"/>
            <w:gridSpan w:val="1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56" w:type="dxa"/>
            <w:gridSpan w:val="3"/>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r>
      <w:tr w:rsidR="001E778A" w:rsidRPr="00A82091" w:rsidTr="00402D31">
        <w:trPr>
          <w:gridAfter w:val="2"/>
          <w:wAfter w:w="80" w:type="dxa"/>
          <w:trHeight w:val="57"/>
        </w:trPr>
        <w:tc>
          <w:tcPr>
            <w:tcW w:w="568"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pStyle w:val="ae"/>
              <w:ind w:left="34" w:right="-15"/>
              <w:rPr>
                <w:sz w:val="24"/>
                <w:szCs w:val="24"/>
              </w:rPr>
            </w:pPr>
          </w:p>
        </w:tc>
        <w:tc>
          <w:tcPr>
            <w:tcW w:w="5812" w:type="dxa"/>
            <w:gridSpan w:val="1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56" w:type="dxa"/>
            <w:gridSpan w:val="3"/>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r>
      <w:tr w:rsidR="001E778A" w:rsidRPr="00A82091" w:rsidTr="00402D31">
        <w:trPr>
          <w:gridAfter w:val="2"/>
          <w:wAfter w:w="80" w:type="dxa"/>
          <w:trHeight w:val="57"/>
        </w:trPr>
        <w:tc>
          <w:tcPr>
            <w:tcW w:w="568"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pStyle w:val="ae"/>
              <w:ind w:left="34" w:right="-15"/>
              <w:rPr>
                <w:sz w:val="24"/>
                <w:szCs w:val="24"/>
              </w:rPr>
            </w:pPr>
          </w:p>
        </w:tc>
        <w:tc>
          <w:tcPr>
            <w:tcW w:w="5812" w:type="dxa"/>
            <w:gridSpan w:val="1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56" w:type="dxa"/>
            <w:gridSpan w:val="3"/>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r>
      <w:tr w:rsidR="001E778A" w:rsidRPr="00A82091" w:rsidTr="00402D31">
        <w:trPr>
          <w:gridAfter w:val="2"/>
          <w:wAfter w:w="80" w:type="dxa"/>
          <w:trHeight w:val="57"/>
        </w:trPr>
        <w:tc>
          <w:tcPr>
            <w:tcW w:w="568"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pStyle w:val="ae"/>
              <w:ind w:left="34" w:right="-15"/>
              <w:rPr>
                <w:sz w:val="24"/>
                <w:szCs w:val="24"/>
              </w:rPr>
            </w:pPr>
          </w:p>
        </w:tc>
        <w:tc>
          <w:tcPr>
            <w:tcW w:w="5812" w:type="dxa"/>
            <w:gridSpan w:val="1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56" w:type="dxa"/>
            <w:gridSpan w:val="3"/>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r>
      <w:tr w:rsidR="001E778A" w:rsidRPr="00A82091" w:rsidTr="00402D31">
        <w:trPr>
          <w:gridAfter w:val="2"/>
          <w:wAfter w:w="80" w:type="dxa"/>
          <w:trHeight w:val="57"/>
        </w:trPr>
        <w:tc>
          <w:tcPr>
            <w:tcW w:w="568"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pStyle w:val="ae"/>
              <w:ind w:left="34" w:right="-15"/>
              <w:rPr>
                <w:sz w:val="24"/>
                <w:szCs w:val="24"/>
              </w:rPr>
            </w:pPr>
          </w:p>
        </w:tc>
        <w:tc>
          <w:tcPr>
            <w:tcW w:w="5812" w:type="dxa"/>
            <w:gridSpan w:val="1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56" w:type="dxa"/>
            <w:gridSpan w:val="3"/>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r>
      <w:tr w:rsidR="001E778A" w:rsidRPr="00A82091" w:rsidTr="00402D31">
        <w:trPr>
          <w:gridAfter w:val="2"/>
          <w:wAfter w:w="80" w:type="dxa"/>
          <w:trHeight w:val="57"/>
        </w:trPr>
        <w:tc>
          <w:tcPr>
            <w:tcW w:w="568"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pStyle w:val="ae"/>
              <w:ind w:left="34" w:right="-15"/>
              <w:rPr>
                <w:sz w:val="24"/>
                <w:szCs w:val="24"/>
              </w:rPr>
            </w:pPr>
          </w:p>
        </w:tc>
        <w:tc>
          <w:tcPr>
            <w:tcW w:w="5812" w:type="dxa"/>
            <w:gridSpan w:val="1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c>
          <w:tcPr>
            <w:tcW w:w="956" w:type="dxa"/>
            <w:gridSpan w:val="3"/>
            <w:tcBorders>
              <w:top w:val="single" w:sz="4" w:space="0" w:color="auto"/>
              <w:left w:val="single" w:sz="4" w:space="0" w:color="auto"/>
              <w:bottom w:val="single" w:sz="4" w:space="0" w:color="auto"/>
              <w:right w:val="single" w:sz="4" w:space="0" w:color="auto"/>
            </w:tcBorders>
            <w:vAlign w:val="bottom"/>
          </w:tcPr>
          <w:p w:rsidR="001E778A" w:rsidRPr="00EA4FE1" w:rsidRDefault="001E778A" w:rsidP="00402D31">
            <w:pPr>
              <w:ind w:right="-15"/>
              <w:rPr>
                <w:sz w:val="24"/>
                <w:szCs w:val="24"/>
              </w:rPr>
            </w:pPr>
          </w:p>
        </w:tc>
      </w:tr>
      <w:tr w:rsidR="001E778A" w:rsidRPr="00A82091" w:rsidTr="00402D31">
        <w:trPr>
          <w:gridAfter w:val="2"/>
          <w:wAfter w:w="80" w:type="dxa"/>
          <w:trHeight w:val="57"/>
        </w:trPr>
        <w:tc>
          <w:tcPr>
            <w:tcW w:w="568" w:type="dxa"/>
            <w:tcBorders>
              <w:top w:val="single" w:sz="4" w:space="0" w:color="auto"/>
            </w:tcBorders>
            <w:vAlign w:val="bottom"/>
          </w:tcPr>
          <w:p w:rsidR="001E778A" w:rsidRPr="00FE4FAD" w:rsidRDefault="001E778A" w:rsidP="00402D31">
            <w:pPr>
              <w:pStyle w:val="ae"/>
              <w:ind w:left="34" w:right="-15"/>
              <w:jc w:val="both"/>
            </w:pPr>
          </w:p>
        </w:tc>
        <w:tc>
          <w:tcPr>
            <w:tcW w:w="5812" w:type="dxa"/>
            <w:gridSpan w:val="12"/>
            <w:tcBorders>
              <w:top w:val="single" w:sz="4" w:space="0" w:color="auto"/>
            </w:tcBorders>
            <w:vAlign w:val="bottom"/>
          </w:tcPr>
          <w:p w:rsidR="001E778A" w:rsidRPr="00FE4FAD" w:rsidRDefault="001E778A" w:rsidP="00402D31">
            <w:pPr>
              <w:ind w:right="-15"/>
              <w:jc w:val="both"/>
            </w:pPr>
          </w:p>
        </w:tc>
        <w:tc>
          <w:tcPr>
            <w:tcW w:w="1275" w:type="dxa"/>
            <w:tcBorders>
              <w:top w:val="single" w:sz="4" w:space="0" w:color="auto"/>
            </w:tcBorders>
            <w:vAlign w:val="bottom"/>
          </w:tcPr>
          <w:p w:rsidR="001E778A" w:rsidRPr="00FE4FAD" w:rsidRDefault="001E778A" w:rsidP="00402D31">
            <w:pPr>
              <w:ind w:right="-15"/>
              <w:jc w:val="both"/>
            </w:pPr>
          </w:p>
        </w:tc>
        <w:tc>
          <w:tcPr>
            <w:tcW w:w="993" w:type="dxa"/>
            <w:gridSpan w:val="2"/>
            <w:tcBorders>
              <w:top w:val="single" w:sz="4" w:space="0" w:color="auto"/>
            </w:tcBorders>
            <w:vAlign w:val="bottom"/>
          </w:tcPr>
          <w:p w:rsidR="001E778A" w:rsidRPr="00FE4FAD" w:rsidRDefault="001E778A" w:rsidP="00402D31">
            <w:pPr>
              <w:ind w:right="-15"/>
              <w:jc w:val="both"/>
            </w:pPr>
          </w:p>
        </w:tc>
        <w:tc>
          <w:tcPr>
            <w:tcW w:w="956" w:type="dxa"/>
            <w:gridSpan w:val="3"/>
            <w:tcBorders>
              <w:top w:val="single" w:sz="4" w:space="0" w:color="auto"/>
            </w:tcBorders>
            <w:vAlign w:val="bottom"/>
          </w:tcPr>
          <w:p w:rsidR="001E778A" w:rsidRPr="00FE4FAD" w:rsidRDefault="001E778A" w:rsidP="00402D31">
            <w:pPr>
              <w:ind w:right="-15"/>
              <w:jc w:val="both"/>
            </w:pPr>
          </w:p>
        </w:tc>
      </w:tr>
      <w:tr w:rsidR="001E778A" w:rsidTr="00402D31">
        <w:trPr>
          <w:trHeight w:val="209"/>
        </w:trPr>
        <w:tc>
          <w:tcPr>
            <w:tcW w:w="3119" w:type="dxa"/>
            <w:gridSpan w:val="4"/>
            <w:tcBorders>
              <w:bottom w:val="single" w:sz="4" w:space="0" w:color="auto"/>
            </w:tcBorders>
          </w:tcPr>
          <w:p w:rsidR="001E778A" w:rsidRDefault="001E778A" w:rsidP="00402D31">
            <w:pPr>
              <w:jc w:val="both"/>
            </w:pPr>
          </w:p>
        </w:tc>
        <w:tc>
          <w:tcPr>
            <w:tcW w:w="276" w:type="dxa"/>
            <w:vAlign w:val="bottom"/>
          </w:tcPr>
          <w:p w:rsidR="001E778A" w:rsidRPr="00E36E91" w:rsidRDefault="001E778A" w:rsidP="00402D31">
            <w:r w:rsidRPr="00E36E91">
              <w:t>/</w:t>
            </w:r>
          </w:p>
        </w:tc>
        <w:tc>
          <w:tcPr>
            <w:tcW w:w="2635" w:type="dxa"/>
            <w:gridSpan w:val="4"/>
            <w:tcBorders>
              <w:bottom w:val="single" w:sz="4" w:space="0" w:color="auto"/>
            </w:tcBorders>
          </w:tcPr>
          <w:p w:rsidR="001E778A" w:rsidRDefault="001E778A" w:rsidP="00402D31">
            <w:pPr>
              <w:jc w:val="both"/>
            </w:pPr>
          </w:p>
        </w:tc>
        <w:tc>
          <w:tcPr>
            <w:tcW w:w="284" w:type="dxa"/>
            <w:gridSpan w:val="2"/>
          </w:tcPr>
          <w:p w:rsidR="001E778A" w:rsidRDefault="001E778A" w:rsidP="00402D31">
            <w:pPr>
              <w:jc w:val="both"/>
            </w:pPr>
            <w:r>
              <w:t>/</w:t>
            </w:r>
          </w:p>
        </w:tc>
        <w:tc>
          <w:tcPr>
            <w:tcW w:w="3117" w:type="dxa"/>
            <w:gridSpan w:val="7"/>
            <w:tcBorders>
              <w:bottom w:val="single" w:sz="4" w:space="0" w:color="auto"/>
            </w:tcBorders>
          </w:tcPr>
          <w:p w:rsidR="001E778A" w:rsidRDefault="001E778A" w:rsidP="00402D31">
            <w:pPr>
              <w:jc w:val="both"/>
            </w:pPr>
          </w:p>
        </w:tc>
        <w:tc>
          <w:tcPr>
            <w:tcW w:w="253" w:type="dxa"/>
            <w:gridSpan w:val="3"/>
          </w:tcPr>
          <w:p w:rsidR="001E778A" w:rsidRDefault="001E778A" w:rsidP="00402D31">
            <w:pPr>
              <w:ind w:left="-41"/>
              <w:jc w:val="both"/>
            </w:pPr>
            <w:r>
              <w:t>/</w:t>
            </w:r>
          </w:p>
        </w:tc>
      </w:tr>
      <w:tr w:rsidR="001E778A" w:rsidRPr="00D52BA0" w:rsidTr="00402D31">
        <w:trPr>
          <w:trHeight w:val="209"/>
        </w:trPr>
        <w:tc>
          <w:tcPr>
            <w:tcW w:w="3119" w:type="dxa"/>
            <w:gridSpan w:val="4"/>
            <w:tcBorders>
              <w:top w:val="single" w:sz="4" w:space="0" w:color="auto"/>
            </w:tcBorders>
          </w:tcPr>
          <w:p w:rsidR="001E778A" w:rsidRPr="00D52BA0" w:rsidRDefault="001E778A" w:rsidP="00402D31">
            <w:pPr>
              <w:jc w:val="center"/>
              <w:rPr>
                <w:sz w:val="20"/>
                <w:szCs w:val="20"/>
                <w:vertAlign w:val="superscript"/>
              </w:rPr>
            </w:pPr>
            <w:r>
              <w:rPr>
                <w:sz w:val="20"/>
                <w:szCs w:val="20"/>
                <w:vertAlign w:val="superscript"/>
              </w:rPr>
              <w:t>Наименование должности</w:t>
            </w:r>
          </w:p>
        </w:tc>
        <w:tc>
          <w:tcPr>
            <w:tcW w:w="276" w:type="dxa"/>
            <w:vAlign w:val="bottom"/>
          </w:tcPr>
          <w:p w:rsidR="001E778A" w:rsidRPr="00574506" w:rsidRDefault="001E778A" w:rsidP="00402D31">
            <w:pPr>
              <w:rPr>
                <w:sz w:val="18"/>
                <w:szCs w:val="18"/>
                <w:vertAlign w:val="superscript"/>
              </w:rPr>
            </w:pPr>
          </w:p>
        </w:tc>
        <w:tc>
          <w:tcPr>
            <w:tcW w:w="2635" w:type="dxa"/>
            <w:gridSpan w:val="4"/>
          </w:tcPr>
          <w:p w:rsidR="001E778A" w:rsidRPr="00D52BA0" w:rsidRDefault="001E778A" w:rsidP="00402D31">
            <w:pPr>
              <w:jc w:val="center"/>
              <w:rPr>
                <w:sz w:val="20"/>
                <w:szCs w:val="20"/>
                <w:vertAlign w:val="superscript"/>
              </w:rPr>
            </w:pPr>
            <w:r w:rsidRPr="00D52BA0">
              <w:rPr>
                <w:sz w:val="20"/>
                <w:szCs w:val="20"/>
                <w:vertAlign w:val="superscript"/>
              </w:rPr>
              <w:t>Подпись заявителя</w:t>
            </w:r>
            <w:r>
              <w:rPr>
                <w:sz w:val="20"/>
                <w:szCs w:val="20"/>
                <w:vertAlign w:val="superscript"/>
              </w:rPr>
              <w:t xml:space="preserve"> / представителя</w:t>
            </w:r>
          </w:p>
        </w:tc>
        <w:tc>
          <w:tcPr>
            <w:tcW w:w="284" w:type="dxa"/>
            <w:gridSpan w:val="2"/>
          </w:tcPr>
          <w:p w:rsidR="001E778A" w:rsidRPr="00D52BA0" w:rsidRDefault="001E778A" w:rsidP="00402D31">
            <w:pPr>
              <w:jc w:val="center"/>
              <w:rPr>
                <w:sz w:val="20"/>
                <w:szCs w:val="20"/>
                <w:vertAlign w:val="superscript"/>
              </w:rPr>
            </w:pPr>
          </w:p>
        </w:tc>
        <w:tc>
          <w:tcPr>
            <w:tcW w:w="3117" w:type="dxa"/>
            <w:gridSpan w:val="7"/>
          </w:tcPr>
          <w:p w:rsidR="001E778A" w:rsidRPr="00D52BA0" w:rsidRDefault="001E778A" w:rsidP="00402D31">
            <w:pPr>
              <w:jc w:val="center"/>
              <w:rPr>
                <w:sz w:val="20"/>
                <w:szCs w:val="20"/>
                <w:vertAlign w:val="superscript"/>
              </w:rPr>
            </w:pPr>
            <w:r w:rsidRPr="00D52BA0">
              <w:rPr>
                <w:sz w:val="20"/>
                <w:szCs w:val="20"/>
                <w:vertAlign w:val="superscript"/>
              </w:rPr>
              <w:t>Расшифровка подписи</w:t>
            </w:r>
          </w:p>
        </w:tc>
        <w:tc>
          <w:tcPr>
            <w:tcW w:w="253" w:type="dxa"/>
            <w:gridSpan w:val="3"/>
          </w:tcPr>
          <w:p w:rsidR="001E778A" w:rsidRPr="00D52BA0" w:rsidRDefault="001E778A" w:rsidP="00402D31">
            <w:pPr>
              <w:jc w:val="both"/>
              <w:rPr>
                <w:sz w:val="20"/>
                <w:szCs w:val="20"/>
                <w:vertAlign w:val="superscript"/>
              </w:rPr>
            </w:pPr>
          </w:p>
        </w:tc>
      </w:tr>
      <w:tr w:rsidR="001E778A" w:rsidRPr="00D52BA0" w:rsidTr="00402D31">
        <w:trPr>
          <w:trHeight w:val="144"/>
        </w:trPr>
        <w:tc>
          <w:tcPr>
            <w:tcW w:w="3119" w:type="dxa"/>
            <w:gridSpan w:val="4"/>
          </w:tcPr>
          <w:p w:rsidR="001E778A" w:rsidRPr="00D52BA0" w:rsidRDefault="001E778A" w:rsidP="00402D31">
            <w:pPr>
              <w:jc w:val="center"/>
              <w:rPr>
                <w:sz w:val="20"/>
                <w:szCs w:val="20"/>
                <w:vertAlign w:val="superscript"/>
              </w:rPr>
            </w:pPr>
          </w:p>
        </w:tc>
        <w:tc>
          <w:tcPr>
            <w:tcW w:w="276" w:type="dxa"/>
            <w:vAlign w:val="bottom"/>
          </w:tcPr>
          <w:p w:rsidR="001E778A" w:rsidRPr="00574506" w:rsidRDefault="001E778A" w:rsidP="00402D31">
            <w:pPr>
              <w:rPr>
                <w:sz w:val="18"/>
                <w:szCs w:val="18"/>
                <w:vertAlign w:val="superscript"/>
              </w:rPr>
            </w:pPr>
          </w:p>
        </w:tc>
        <w:tc>
          <w:tcPr>
            <w:tcW w:w="2635" w:type="dxa"/>
            <w:gridSpan w:val="4"/>
          </w:tcPr>
          <w:p w:rsidR="001E778A" w:rsidRPr="00D52BA0" w:rsidRDefault="001E778A" w:rsidP="00402D31">
            <w:pPr>
              <w:jc w:val="center"/>
              <w:rPr>
                <w:sz w:val="20"/>
                <w:szCs w:val="20"/>
                <w:vertAlign w:val="superscript"/>
              </w:rPr>
            </w:pPr>
            <w:r w:rsidRPr="00D52BA0">
              <w:rPr>
                <w:sz w:val="20"/>
                <w:szCs w:val="20"/>
                <w:vertAlign w:val="superscript"/>
              </w:rPr>
              <w:t>М.П.</w:t>
            </w:r>
          </w:p>
        </w:tc>
        <w:tc>
          <w:tcPr>
            <w:tcW w:w="284" w:type="dxa"/>
            <w:gridSpan w:val="2"/>
          </w:tcPr>
          <w:p w:rsidR="001E778A" w:rsidRPr="00D52BA0" w:rsidRDefault="001E778A" w:rsidP="00402D31">
            <w:pPr>
              <w:ind w:right="-144"/>
              <w:jc w:val="both"/>
              <w:rPr>
                <w:sz w:val="20"/>
                <w:szCs w:val="20"/>
                <w:vertAlign w:val="superscript"/>
              </w:rPr>
            </w:pPr>
          </w:p>
        </w:tc>
        <w:tc>
          <w:tcPr>
            <w:tcW w:w="3370" w:type="dxa"/>
            <w:gridSpan w:val="10"/>
          </w:tcPr>
          <w:p w:rsidR="001E778A" w:rsidRPr="00D52BA0" w:rsidRDefault="001E778A" w:rsidP="00402D31">
            <w:pPr>
              <w:ind w:right="-144"/>
              <w:jc w:val="both"/>
              <w:rPr>
                <w:sz w:val="20"/>
                <w:szCs w:val="20"/>
                <w:vertAlign w:val="superscript"/>
              </w:rPr>
            </w:pPr>
          </w:p>
        </w:tc>
      </w:tr>
      <w:tr w:rsidR="001E778A" w:rsidTr="00402D31">
        <w:trPr>
          <w:gridAfter w:val="1"/>
          <w:wAfter w:w="17" w:type="dxa"/>
          <w:trHeight w:val="209"/>
        </w:trPr>
        <w:tc>
          <w:tcPr>
            <w:tcW w:w="3119" w:type="dxa"/>
            <w:gridSpan w:val="4"/>
          </w:tcPr>
          <w:p w:rsidR="001E778A" w:rsidRDefault="001E778A" w:rsidP="00402D31">
            <w:pPr>
              <w:jc w:val="both"/>
            </w:pPr>
          </w:p>
        </w:tc>
        <w:tc>
          <w:tcPr>
            <w:tcW w:w="276" w:type="dxa"/>
            <w:vAlign w:val="bottom"/>
          </w:tcPr>
          <w:p w:rsidR="001E778A" w:rsidRPr="00574506" w:rsidRDefault="001E778A" w:rsidP="00402D31">
            <w:pPr>
              <w:rPr>
                <w:sz w:val="18"/>
                <w:szCs w:val="18"/>
                <w:vertAlign w:val="superscript"/>
              </w:rPr>
            </w:pPr>
          </w:p>
        </w:tc>
        <w:tc>
          <w:tcPr>
            <w:tcW w:w="1924" w:type="dxa"/>
            <w:gridSpan w:val="2"/>
            <w:vAlign w:val="bottom"/>
          </w:tcPr>
          <w:p w:rsidR="001E778A" w:rsidRPr="00F30A15" w:rsidRDefault="001E778A" w:rsidP="00402D31">
            <w:pPr>
              <w:ind w:right="-35"/>
              <w:rPr>
                <w:vertAlign w:val="superscript"/>
              </w:rPr>
            </w:pPr>
          </w:p>
        </w:tc>
        <w:tc>
          <w:tcPr>
            <w:tcW w:w="286" w:type="dxa"/>
            <w:vAlign w:val="bottom"/>
          </w:tcPr>
          <w:p w:rsidR="001E778A" w:rsidRPr="001C2E47" w:rsidRDefault="001E778A" w:rsidP="00402D31">
            <w:pPr>
              <w:ind w:left="-132" w:right="-155"/>
              <w:jc w:val="center"/>
            </w:pPr>
            <w:r w:rsidRPr="001C2E47">
              <w:t>«</w:t>
            </w:r>
          </w:p>
        </w:tc>
        <w:tc>
          <w:tcPr>
            <w:tcW w:w="425" w:type="dxa"/>
            <w:tcBorders>
              <w:bottom w:val="single" w:sz="4" w:space="0" w:color="auto"/>
            </w:tcBorders>
            <w:vAlign w:val="bottom"/>
          </w:tcPr>
          <w:p w:rsidR="001E778A" w:rsidRPr="001C2E47" w:rsidRDefault="001E778A" w:rsidP="00402D31">
            <w:pPr>
              <w:jc w:val="center"/>
            </w:pPr>
          </w:p>
        </w:tc>
        <w:tc>
          <w:tcPr>
            <w:tcW w:w="284" w:type="dxa"/>
            <w:gridSpan w:val="2"/>
            <w:vAlign w:val="bottom"/>
          </w:tcPr>
          <w:p w:rsidR="001E778A" w:rsidRPr="001C2E47" w:rsidRDefault="001E778A" w:rsidP="00402D31">
            <w:pPr>
              <w:ind w:right="-108"/>
            </w:pPr>
            <w:r w:rsidRPr="001C2E47">
              <w:t>»</w:t>
            </w:r>
          </w:p>
        </w:tc>
        <w:tc>
          <w:tcPr>
            <w:tcW w:w="2125" w:type="dxa"/>
            <w:gridSpan w:val="4"/>
            <w:tcBorders>
              <w:bottom w:val="single" w:sz="4" w:space="0" w:color="auto"/>
            </w:tcBorders>
            <w:vAlign w:val="bottom"/>
          </w:tcPr>
          <w:p w:rsidR="001E778A" w:rsidRPr="00F30A15" w:rsidRDefault="001E778A" w:rsidP="00402D31"/>
        </w:tc>
        <w:tc>
          <w:tcPr>
            <w:tcW w:w="425" w:type="dxa"/>
            <w:gridSpan w:val="2"/>
            <w:vAlign w:val="bottom"/>
          </w:tcPr>
          <w:p w:rsidR="001E778A" w:rsidRPr="00F30A15" w:rsidRDefault="001E778A" w:rsidP="00402D31">
            <w:pPr>
              <w:ind w:right="-130"/>
            </w:pPr>
            <w:r>
              <w:t>20</w:t>
            </w:r>
          </w:p>
        </w:tc>
        <w:tc>
          <w:tcPr>
            <w:tcW w:w="567" w:type="dxa"/>
            <w:tcBorders>
              <w:bottom w:val="single" w:sz="4" w:space="0" w:color="auto"/>
            </w:tcBorders>
            <w:vAlign w:val="bottom"/>
          </w:tcPr>
          <w:p w:rsidR="001E778A" w:rsidRPr="00F30A15" w:rsidRDefault="001E778A" w:rsidP="00402D31"/>
        </w:tc>
        <w:tc>
          <w:tcPr>
            <w:tcW w:w="236" w:type="dxa"/>
            <w:gridSpan w:val="2"/>
            <w:vAlign w:val="bottom"/>
          </w:tcPr>
          <w:p w:rsidR="001E778A" w:rsidRDefault="001E778A" w:rsidP="00402D31">
            <w:pPr>
              <w:ind w:left="-108" w:right="-144"/>
            </w:pPr>
            <w:r>
              <w:t>г.</w:t>
            </w:r>
          </w:p>
        </w:tc>
      </w:tr>
      <w:tr w:rsidR="001E778A" w:rsidRPr="00D52BA0" w:rsidTr="00402D31">
        <w:trPr>
          <w:gridAfter w:val="1"/>
          <w:wAfter w:w="17" w:type="dxa"/>
          <w:trHeight w:val="64"/>
        </w:trPr>
        <w:tc>
          <w:tcPr>
            <w:tcW w:w="3119" w:type="dxa"/>
            <w:gridSpan w:val="4"/>
          </w:tcPr>
          <w:p w:rsidR="001E778A" w:rsidRPr="00D52BA0" w:rsidRDefault="001E778A" w:rsidP="00402D31">
            <w:pPr>
              <w:ind w:right="-144"/>
              <w:jc w:val="center"/>
              <w:rPr>
                <w:sz w:val="20"/>
                <w:szCs w:val="20"/>
                <w:vertAlign w:val="superscript"/>
              </w:rPr>
            </w:pPr>
          </w:p>
        </w:tc>
        <w:tc>
          <w:tcPr>
            <w:tcW w:w="276" w:type="dxa"/>
            <w:vAlign w:val="bottom"/>
          </w:tcPr>
          <w:p w:rsidR="001E778A" w:rsidRPr="00574506" w:rsidRDefault="001E778A" w:rsidP="00402D31">
            <w:pPr>
              <w:ind w:right="-144"/>
              <w:rPr>
                <w:sz w:val="18"/>
                <w:szCs w:val="18"/>
                <w:vertAlign w:val="superscript"/>
              </w:rPr>
            </w:pPr>
          </w:p>
        </w:tc>
        <w:tc>
          <w:tcPr>
            <w:tcW w:w="1924" w:type="dxa"/>
            <w:gridSpan w:val="2"/>
          </w:tcPr>
          <w:p w:rsidR="001E778A" w:rsidRPr="00D52BA0" w:rsidRDefault="001E778A" w:rsidP="00402D31">
            <w:pPr>
              <w:ind w:right="-144"/>
              <w:rPr>
                <w:sz w:val="20"/>
                <w:szCs w:val="20"/>
                <w:vertAlign w:val="superscript"/>
              </w:rPr>
            </w:pPr>
          </w:p>
        </w:tc>
        <w:tc>
          <w:tcPr>
            <w:tcW w:w="286" w:type="dxa"/>
          </w:tcPr>
          <w:p w:rsidR="001E778A" w:rsidRPr="00D52BA0" w:rsidRDefault="001E778A" w:rsidP="00402D31">
            <w:pPr>
              <w:ind w:right="-144"/>
              <w:rPr>
                <w:sz w:val="20"/>
                <w:szCs w:val="20"/>
                <w:vertAlign w:val="superscript"/>
              </w:rPr>
            </w:pPr>
          </w:p>
        </w:tc>
        <w:tc>
          <w:tcPr>
            <w:tcW w:w="442" w:type="dxa"/>
            <w:gridSpan w:val="2"/>
          </w:tcPr>
          <w:p w:rsidR="001E778A" w:rsidRPr="00D52BA0" w:rsidRDefault="001E778A" w:rsidP="00402D31">
            <w:pPr>
              <w:ind w:right="-144"/>
              <w:rPr>
                <w:sz w:val="20"/>
                <w:szCs w:val="20"/>
                <w:vertAlign w:val="superscript"/>
              </w:rPr>
            </w:pPr>
          </w:p>
        </w:tc>
        <w:tc>
          <w:tcPr>
            <w:tcW w:w="274" w:type="dxa"/>
            <w:gridSpan w:val="2"/>
          </w:tcPr>
          <w:p w:rsidR="001E778A" w:rsidRPr="00D52BA0" w:rsidRDefault="001E778A" w:rsidP="00402D31">
            <w:pPr>
              <w:ind w:right="-144"/>
              <w:rPr>
                <w:sz w:val="20"/>
                <w:szCs w:val="20"/>
                <w:vertAlign w:val="superscript"/>
              </w:rPr>
            </w:pPr>
          </w:p>
        </w:tc>
        <w:tc>
          <w:tcPr>
            <w:tcW w:w="3346" w:type="dxa"/>
            <w:gridSpan w:val="8"/>
            <w:vAlign w:val="center"/>
          </w:tcPr>
          <w:p w:rsidR="001E778A" w:rsidRPr="00D52BA0" w:rsidRDefault="001E778A" w:rsidP="00402D31">
            <w:pPr>
              <w:ind w:right="-144"/>
              <w:rPr>
                <w:sz w:val="20"/>
                <w:szCs w:val="20"/>
                <w:vertAlign w:val="superscript"/>
              </w:rPr>
            </w:pPr>
            <w:r>
              <w:rPr>
                <w:sz w:val="20"/>
                <w:szCs w:val="20"/>
                <w:vertAlign w:val="superscript"/>
              </w:rPr>
              <w:t xml:space="preserve">                             </w:t>
            </w:r>
            <w:r w:rsidRPr="00D52BA0">
              <w:rPr>
                <w:sz w:val="20"/>
                <w:szCs w:val="20"/>
                <w:vertAlign w:val="superscript"/>
              </w:rPr>
              <w:t>Дата</w:t>
            </w:r>
          </w:p>
        </w:tc>
      </w:tr>
    </w:tbl>
    <w:p w:rsidR="001E778A" w:rsidRDefault="001E778A" w:rsidP="001E778A"/>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tbl>
      <w:tblPr>
        <w:tblStyle w:val="a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167"/>
        <w:gridCol w:w="1510"/>
        <w:gridCol w:w="652"/>
        <w:gridCol w:w="2095"/>
        <w:gridCol w:w="229"/>
        <w:gridCol w:w="1553"/>
        <w:gridCol w:w="1811"/>
      </w:tblGrid>
      <w:tr w:rsidR="001E778A" w:rsidRPr="00E832CA" w:rsidTr="00402D31">
        <w:tc>
          <w:tcPr>
            <w:tcW w:w="3177" w:type="pct"/>
            <w:gridSpan w:val="5"/>
          </w:tcPr>
          <w:p w:rsidR="001E778A" w:rsidRDefault="001E778A" w:rsidP="00402D31"/>
        </w:tc>
        <w:tc>
          <w:tcPr>
            <w:tcW w:w="1823" w:type="pct"/>
            <w:gridSpan w:val="3"/>
          </w:tcPr>
          <w:p w:rsidR="001E778A" w:rsidRDefault="001E778A" w:rsidP="00402D31">
            <w:pPr>
              <w:jc w:val="both"/>
            </w:pPr>
            <w:r w:rsidRPr="00E832CA">
              <w:t xml:space="preserve">Приложение № </w:t>
            </w:r>
            <w:r>
              <w:t>4</w:t>
            </w:r>
          </w:p>
          <w:p w:rsidR="001E778A" w:rsidRPr="00E832CA" w:rsidRDefault="001E778A" w:rsidP="00402D31">
            <w:pPr>
              <w:jc w:val="both"/>
            </w:pPr>
            <w:r>
              <w:t>к Положению о порядке проведения аукциона на право заключения договора на установку и эксплуатацию рекламных конструкций на земельных участках или ином недвижимом имуществе, находящемся в муниципальной собственности на территории МО «Чемальский район»</w:t>
            </w:r>
          </w:p>
        </w:tc>
      </w:tr>
      <w:tr w:rsidR="001E778A" w:rsidTr="00402D31">
        <w:tc>
          <w:tcPr>
            <w:tcW w:w="5000" w:type="pct"/>
            <w:gridSpan w:val="8"/>
          </w:tcPr>
          <w:p w:rsidR="001E778A" w:rsidRDefault="001E778A" w:rsidP="00402D31"/>
        </w:tc>
      </w:tr>
      <w:tr w:rsidR="001E778A" w:rsidTr="00402D31">
        <w:tc>
          <w:tcPr>
            <w:tcW w:w="5000" w:type="pct"/>
            <w:gridSpan w:val="8"/>
          </w:tcPr>
          <w:p w:rsidR="001E778A" w:rsidRDefault="001E778A" w:rsidP="00402D31"/>
        </w:tc>
      </w:tr>
      <w:tr w:rsidR="001E778A" w:rsidTr="00402D31">
        <w:tc>
          <w:tcPr>
            <w:tcW w:w="5000" w:type="pct"/>
            <w:gridSpan w:val="8"/>
          </w:tcPr>
          <w:p w:rsidR="001E778A" w:rsidRDefault="001E778A" w:rsidP="00402D31">
            <w:pPr>
              <w:jc w:val="center"/>
              <w:rPr>
                <w:b/>
              </w:rPr>
            </w:pPr>
            <w:r>
              <w:rPr>
                <w:b/>
              </w:rPr>
              <w:t>ЖУРНАЛ</w:t>
            </w:r>
          </w:p>
        </w:tc>
      </w:tr>
      <w:tr w:rsidR="001E778A" w:rsidTr="00402D31">
        <w:trPr>
          <w:trHeight w:val="966"/>
        </w:trPr>
        <w:tc>
          <w:tcPr>
            <w:tcW w:w="5000" w:type="pct"/>
            <w:gridSpan w:val="8"/>
            <w:vAlign w:val="center"/>
          </w:tcPr>
          <w:p w:rsidR="001E778A" w:rsidRDefault="001E778A" w:rsidP="00402D31">
            <w:pPr>
              <w:ind w:left="567"/>
              <w:jc w:val="center"/>
              <w:rPr>
                <w:b/>
              </w:rPr>
            </w:pPr>
            <w:r>
              <w:rPr>
                <w:b/>
              </w:rPr>
              <w:t xml:space="preserve">регистрации поступивших заявок для участия в открытом аукционе </w:t>
            </w:r>
          </w:p>
          <w:p w:rsidR="001E778A" w:rsidRDefault="001E778A" w:rsidP="00402D31">
            <w:pPr>
              <w:ind w:left="567"/>
              <w:jc w:val="center"/>
              <w:rPr>
                <w:b/>
              </w:rPr>
            </w:pPr>
            <w:r>
              <w:rPr>
                <w:b/>
              </w:rPr>
              <w:t>на заключение договора на установку и эксплуатацию рекламной конструкции</w:t>
            </w:r>
          </w:p>
        </w:tc>
      </w:tr>
      <w:tr w:rsidR="001E778A" w:rsidRPr="00895B67" w:rsidTr="00402D31">
        <w:trPr>
          <w:trHeight w:val="340"/>
        </w:trPr>
        <w:tc>
          <w:tcPr>
            <w:tcW w:w="1017" w:type="pct"/>
            <w:gridSpan w:val="2"/>
          </w:tcPr>
          <w:p w:rsidR="001E778A" w:rsidRPr="00895B67" w:rsidRDefault="001E778A" w:rsidP="00402D31">
            <w:pPr>
              <w:ind w:right="-106" w:firstLine="34"/>
              <w:jc w:val="both"/>
            </w:pPr>
            <w:r>
              <w:t>Рекламное место №</w:t>
            </w:r>
          </w:p>
        </w:tc>
        <w:tc>
          <w:tcPr>
            <w:tcW w:w="766" w:type="pct"/>
            <w:tcBorders>
              <w:bottom w:val="single" w:sz="4" w:space="0" w:color="auto"/>
            </w:tcBorders>
          </w:tcPr>
          <w:p w:rsidR="001E778A" w:rsidRPr="00895B67" w:rsidRDefault="001E778A" w:rsidP="00402D31">
            <w:pPr>
              <w:jc w:val="both"/>
            </w:pPr>
          </w:p>
        </w:tc>
        <w:tc>
          <w:tcPr>
            <w:tcW w:w="3217" w:type="pct"/>
            <w:gridSpan w:val="5"/>
          </w:tcPr>
          <w:p w:rsidR="001E778A" w:rsidRPr="00895B67" w:rsidRDefault="001E778A" w:rsidP="00402D31">
            <w:pPr>
              <w:jc w:val="both"/>
            </w:pPr>
          </w:p>
        </w:tc>
      </w:tr>
      <w:tr w:rsidR="001E778A" w:rsidTr="00402D31">
        <w:trPr>
          <w:trHeight w:val="20"/>
        </w:trPr>
        <w:tc>
          <w:tcPr>
            <w:tcW w:w="1783" w:type="pct"/>
            <w:gridSpan w:val="3"/>
          </w:tcPr>
          <w:p w:rsidR="001E778A" w:rsidRDefault="001E778A" w:rsidP="00402D31">
            <w:pPr>
              <w:ind w:right="-108" w:firstLine="34"/>
              <w:jc w:val="both"/>
            </w:pPr>
            <w:r>
              <w:t xml:space="preserve">Адрес, ориентировочный адрес расположения рекламной конструкции </w:t>
            </w:r>
          </w:p>
        </w:tc>
        <w:tc>
          <w:tcPr>
            <w:tcW w:w="3217" w:type="pct"/>
            <w:gridSpan w:val="5"/>
            <w:tcBorders>
              <w:bottom w:val="single" w:sz="4" w:space="0" w:color="auto"/>
            </w:tcBorders>
          </w:tcPr>
          <w:p w:rsidR="001E778A" w:rsidRDefault="001E778A" w:rsidP="00402D31">
            <w:pPr>
              <w:jc w:val="both"/>
            </w:pPr>
          </w:p>
        </w:tc>
      </w:tr>
      <w:tr w:rsidR="001E778A" w:rsidTr="00402D31">
        <w:trPr>
          <w:trHeight w:val="397"/>
        </w:trPr>
        <w:tc>
          <w:tcPr>
            <w:tcW w:w="5000" w:type="pct"/>
            <w:gridSpan w:val="8"/>
            <w:tcBorders>
              <w:bottom w:val="single" w:sz="4" w:space="0" w:color="auto"/>
            </w:tcBorders>
          </w:tcPr>
          <w:p w:rsidR="001E778A" w:rsidRDefault="001E778A" w:rsidP="00402D31">
            <w:pPr>
              <w:jc w:val="both"/>
            </w:pPr>
          </w:p>
        </w:tc>
      </w:tr>
      <w:tr w:rsidR="001E778A" w:rsidTr="00402D31">
        <w:trPr>
          <w:trHeight w:val="423"/>
        </w:trPr>
        <w:tc>
          <w:tcPr>
            <w:tcW w:w="5000" w:type="pct"/>
            <w:gridSpan w:val="8"/>
            <w:tcBorders>
              <w:top w:val="single" w:sz="4" w:space="0" w:color="auto"/>
              <w:bottom w:val="single" w:sz="4" w:space="0" w:color="auto"/>
            </w:tcBorders>
          </w:tcPr>
          <w:p w:rsidR="001E778A" w:rsidRDefault="001E778A" w:rsidP="00402D31">
            <w:pPr>
              <w:ind w:firstLine="34"/>
              <w:jc w:val="center"/>
              <w:rPr>
                <w:b/>
              </w:rPr>
            </w:pPr>
          </w:p>
        </w:tc>
      </w:tr>
      <w:tr w:rsidR="001E778A" w:rsidTr="00402D31">
        <w:trPr>
          <w:trHeight w:val="20"/>
        </w:trPr>
        <w:tc>
          <w:tcPr>
            <w:tcW w:w="5000" w:type="pct"/>
            <w:gridSpan w:val="8"/>
            <w:tcBorders>
              <w:top w:val="single" w:sz="4" w:space="0" w:color="auto"/>
              <w:bottom w:val="single" w:sz="4" w:space="0" w:color="auto"/>
            </w:tcBorders>
          </w:tcPr>
          <w:p w:rsidR="001E778A" w:rsidRDefault="001E778A" w:rsidP="00402D31">
            <w:pPr>
              <w:ind w:firstLine="34"/>
              <w:jc w:val="center"/>
              <w:rPr>
                <w:b/>
              </w:rPr>
            </w:pPr>
          </w:p>
        </w:tc>
      </w:tr>
      <w:tr w:rsidR="001E778A" w:rsidTr="00402D31">
        <w:trPr>
          <w:trHeight w:val="20"/>
        </w:trPr>
        <w:tc>
          <w:tcPr>
            <w:tcW w:w="932" w:type="pct"/>
            <w:tcBorders>
              <w:top w:val="single" w:sz="4" w:space="0" w:color="auto"/>
              <w:left w:val="single" w:sz="4" w:space="0" w:color="auto"/>
              <w:bottom w:val="single" w:sz="4" w:space="0" w:color="auto"/>
              <w:right w:val="single" w:sz="4" w:space="0" w:color="auto"/>
            </w:tcBorders>
          </w:tcPr>
          <w:p w:rsidR="001E778A" w:rsidRDefault="001E778A" w:rsidP="00402D31">
            <w:pPr>
              <w:ind w:firstLine="34"/>
              <w:jc w:val="center"/>
              <w:rPr>
                <w:b/>
              </w:rPr>
            </w:pPr>
            <w:r>
              <w:rPr>
                <w:b/>
              </w:rPr>
              <w:t>Дата и время поступления</w:t>
            </w:r>
          </w:p>
        </w:tc>
        <w:tc>
          <w:tcPr>
            <w:tcW w:w="1182" w:type="pct"/>
            <w:gridSpan w:val="3"/>
            <w:tcBorders>
              <w:top w:val="single" w:sz="4" w:space="0" w:color="auto"/>
              <w:left w:val="single" w:sz="4" w:space="0" w:color="auto"/>
              <w:bottom w:val="single" w:sz="4" w:space="0" w:color="auto"/>
            </w:tcBorders>
          </w:tcPr>
          <w:p w:rsidR="001E778A" w:rsidRDefault="001E778A" w:rsidP="00402D31">
            <w:pPr>
              <w:ind w:firstLine="34"/>
              <w:jc w:val="center"/>
              <w:rPr>
                <w:b/>
              </w:rPr>
            </w:pPr>
            <w:r>
              <w:rPr>
                <w:b/>
              </w:rPr>
              <w:t xml:space="preserve">Ф.И.О. (наименование) участников аукциона / телефон </w:t>
            </w:r>
          </w:p>
        </w:tc>
        <w:tc>
          <w:tcPr>
            <w:tcW w:w="1179" w:type="pct"/>
            <w:gridSpan w:val="2"/>
            <w:tcBorders>
              <w:top w:val="single" w:sz="4" w:space="0" w:color="auto"/>
              <w:left w:val="single" w:sz="4" w:space="0" w:color="auto"/>
              <w:bottom w:val="single" w:sz="4" w:space="0" w:color="auto"/>
              <w:right w:val="single" w:sz="4" w:space="0" w:color="auto"/>
            </w:tcBorders>
          </w:tcPr>
          <w:p w:rsidR="001E778A" w:rsidRDefault="001E778A" w:rsidP="00402D31">
            <w:pPr>
              <w:ind w:left="-82" w:right="-118" w:firstLine="34"/>
              <w:jc w:val="center"/>
              <w:rPr>
                <w:b/>
              </w:rPr>
            </w:pPr>
            <w:r>
              <w:rPr>
                <w:b/>
              </w:rPr>
              <w:t>Регистрационный номер</w:t>
            </w:r>
          </w:p>
          <w:p w:rsidR="001E778A" w:rsidRDefault="001E778A" w:rsidP="00402D31">
            <w:pPr>
              <w:ind w:firstLine="34"/>
              <w:jc w:val="center"/>
              <w:rPr>
                <w:b/>
              </w:rPr>
            </w:pPr>
          </w:p>
        </w:tc>
        <w:tc>
          <w:tcPr>
            <w:tcW w:w="788" w:type="pct"/>
            <w:tcBorders>
              <w:top w:val="single" w:sz="4" w:space="0" w:color="auto"/>
              <w:left w:val="single" w:sz="4" w:space="0" w:color="auto"/>
              <w:bottom w:val="single" w:sz="4" w:space="0" w:color="auto"/>
              <w:right w:val="single" w:sz="4" w:space="0" w:color="auto"/>
            </w:tcBorders>
          </w:tcPr>
          <w:p w:rsidR="001E778A" w:rsidRDefault="001E778A" w:rsidP="00402D31">
            <w:pPr>
              <w:ind w:firstLine="34"/>
              <w:jc w:val="center"/>
              <w:rPr>
                <w:b/>
              </w:rPr>
            </w:pPr>
            <w:r>
              <w:rPr>
                <w:b/>
              </w:rPr>
              <w:t>Подпись участника аукциона</w:t>
            </w:r>
          </w:p>
        </w:tc>
        <w:tc>
          <w:tcPr>
            <w:tcW w:w="919" w:type="pct"/>
            <w:tcBorders>
              <w:top w:val="single" w:sz="4" w:space="0" w:color="auto"/>
              <w:left w:val="single" w:sz="4" w:space="0" w:color="auto"/>
              <w:bottom w:val="single" w:sz="4" w:space="0" w:color="auto"/>
              <w:right w:val="single" w:sz="4" w:space="0" w:color="auto"/>
            </w:tcBorders>
          </w:tcPr>
          <w:p w:rsidR="001E778A" w:rsidRDefault="001E778A" w:rsidP="00402D31">
            <w:pPr>
              <w:ind w:firstLine="34"/>
              <w:jc w:val="center"/>
              <w:rPr>
                <w:b/>
              </w:rPr>
            </w:pPr>
            <w:r>
              <w:rPr>
                <w:b/>
              </w:rPr>
              <w:t>Примечание</w:t>
            </w:r>
          </w:p>
        </w:tc>
      </w:tr>
      <w:tr w:rsidR="001E778A" w:rsidTr="00402D31">
        <w:trPr>
          <w:trHeight w:val="340"/>
        </w:trPr>
        <w:tc>
          <w:tcPr>
            <w:tcW w:w="932" w:type="pct"/>
            <w:tcBorders>
              <w:top w:val="single" w:sz="4" w:space="0" w:color="auto"/>
              <w:left w:val="single" w:sz="4" w:space="0" w:color="auto"/>
              <w:bottom w:val="single" w:sz="4" w:space="0" w:color="auto"/>
              <w:right w:val="single" w:sz="4" w:space="0" w:color="auto"/>
            </w:tcBorders>
          </w:tcPr>
          <w:p w:rsidR="001E778A" w:rsidRDefault="001E778A" w:rsidP="00402D31">
            <w:pPr>
              <w:ind w:firstLine="34"/>
              <w:jc w:val="both"/>
              <w:rPr>
                <w:b/>
              </w:rPr>
            </w:pPr>
          </w:p>
        </w:tc>
        <w:tc>
          <w:tcPr>
            <w:tcW w:w="1182" w:type="pct"/>
            <w:gridSpan w:val="3"/>
            <w:tcBorders>
              <w:top w:val="single" w:sz="4" w:space="0" w:color="auto"/>
              <w:left w:val="single" w:sz="4" w:space="0" w:color="auto"/>
              <w:bottom w:val="single" w:sz="4" w:space="0" w:color="auto"/>
            </w:tcBorders>
          </w:tcPr>
          <w:p w:rsidR="001E778A" w:rsidRDefault="001E778A" w:rsidP="00402D31">
            <w:pPr>
              <w:ind w:firstLine="34"/>
              <w:jc w:val="both"/>
              <w:rPr>
                <w:b/>
              </w:rPr>
            </w:pPr>
          </w:p>
        </w:tc>
        <w:tc>
          <w:tcPr>
            <w:tcW w:w="1179" w:type="pct"/>
            <w:gridSpan w:val="2"/>
            <w:tcBorders>
              <w:top w:val="single" w:sz="4" w:space="0" w:color="auto"/>
              <w:left w:val="single" w:sz="4" w:space="0" w:color="auto"/>
              <w:bottom w:val="single" w:sz="4" w:space="0" w:color="auto"/>
              <w:right w:val="single" w:sz="4" w:space="0" w:color="auto"/>
            </w:tcBorders>
          </w:tcPr>
          <w:p w:rsidR="001E778A" w:rsidRDefault="001E778A" w:rsidP="00402D31">
            <w:pPr>
              <w:ind w:firstLine="34"/>
              <w:jc w:val="both"/>
              <w:rPr>
                <w:b/>
              </w:rPr>
            </w:pPr>
          </w:p>
        </w:tc>
        <w:tc>
          <w:tcPr>
            <w:tcW w:w="788" w:type="pct"/>
            <w:tcBorders>
              <w:top w:val="single" w:sz="4" w:space="0" w:color="auto"/>
              <w:left w:val="single" w:sz="4" w:space="0" w:color="auto"/>
              <w:bottom w:val="single" w:sz="4" w:space="0" w:color="auto"/>
              <w:right w:val="single" w:sz="4" w:space="0" w:color="auto"/>
            </w:tcBorders>
          </w:tcPr>
          <w:p w:rsidR="001E778A" w:rsidRDefault="001E778A" w:rsidP="00402D31">
            <w:pPr>
              <w:ind w:firstLine="34"/>
              <w:jc w:val="both"/>
              <w:rPr>
                <w:b/>
              </w:rPr>
            </w:pPr>
          </w:p>
        </w:tc>
        <w:tc>
          <w:tcPr>
            <w:tcW w:w="919" w:type="pct"/>
            <w:tcBorders>
              <w:top w:val="single" w:sz="4" w:space="0" w:color="auto"/>
              <w:left w:val="single" w:sz="4" w:space="0" w:color="auto"/>
              <w:bottom w:val="single" w:sz="4" w:space="0" w:color="auto"/>
              <w:right w:val="single" w:sz="4" w:space="0" w:color="auto"/>
            </w:tcBorders>
          </w:tcPr>
          <w:p w:rsidR="001E778A" w:rsidRDefault="001E778A" w:rsidP="00402D31">
            <w:pPr>
              <w:ind w:firstLine="34"/>
              <w:jc w:val="both"/>
              <w:rPr>
                <w:b/>
              </w:rPr>
            </w:pPr>
          </w:p>
        </w:tc>
      </w:tr>
      <w:tr w:rsidR="001E778A" w:rsidTr="00402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32" w:type="pct"/>
          </w:tcPr>
          <w:p w:rsidR="001E778A" w:rsidRDefault="001E778A" w:rsidP="00402D31">
            <w:pPr>
              <w:ind w:firstLine="34"/>
              <w:jc w:val="both"/>
              <w:rPr>
                <w:b/>
              </w:rPr>
            </w:pPr>
          </w:p>
        </w:tc>
        <w:tc>
          <w:tcPr>
            <w:tcW w:w="1182" w:type="pct"/>
            <w:gridSpan w:val="3"/>
          </w:tcPr>
          <w:p w:rsidR="001E778A" w:rsidRDefault="001E778A" w:rsidP="00402D31">
            <w:pPr>
              <w:ind w:firstLine="34"/>
              <w:jc w:val="both"/>
              <w:rPr>
                <w:b/>
              </w:rPr>
            </w:pPr>
          </w:p>
        </w:tc>
        <w:tc>
          <w:tcPr>
            <w:tcW w:w="1179" w:type="pct"/>
            <w:gridSpan w:val="2"/>
          </w:tcPr>
          <w:p w:rsidR="001E778A" w:rsidRDefault="001E778A" w:rsidP="00402D31">
            <w:pPr>
              <w:ind w:firstLine="34"/>
              <w:jc w:val="both"/>
              <w:rPr>
                <w:b/>
              </w:rPr>
            </w:pPr>
          </w:p>
        </w:tc>
        <w:tc>
          <w:tcPr>
            <w:tcW w:w="788" w:type="pct"/>
          </w:tcPr>
          <w:p w:rsidR="001E778A" w:rsidRDefault="001E778A" w:rsidP="00402D31">
            <w:pPr>
              <w:ind w:firstLine="34"/>
              <w:jc w:val="both"/>
              <w:rPr>
                <w:b/>
              </w:rPr>
            </w:pPr>
          </w:p>
        </w:tc>
        <w:tc>
          <w:tcPr>
            <w:tcW w:w="919" w:type="pct"/>
          </w:tcPr>
          <w:p w:rsidR="001E778A" w:rsidRDefault="001E778A" w:rsidP="00402D31">
            <w:pPr>
              <w:ind w:firstLine="34"/>
              <w:jc w:val="both"/>
              <w:rPr>
                <w:b/>
              </w:rPr>
            </w:pPr>
          </w:p>
        </w:tc>
      </w:tr>
      <w:tr w:rsidR="001E778A" w:rsidTr="00402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32" w:type="pct"/>
          </w:tcPr>
          <w:p w:rsidR="001E778A" w:rsidRDefault="001E778A" w:rsidP="00402D31">
            <w:pPr>
              <w:ind w:firstLine="34"/>
              <w:jc w:val="both"/>
              <w:rPr>
                <w:b/>
              </w:rPr>
            </w:pPr>
          </w:p>
        </w:tc>
        <w:tc>
          <w:tcPr>
            <w:tcW w:w="1182" w:type="pct"/>
            <w:gridSpan w:val="3"/>
          </w:tcPr>
          <w:p w:rsidR="001E778A" w:rsidRDefault="001E778A" w:rsidP="00402D31">
            <w:pPr>
              <w:ind w:firstLine="34"/>
              <w:jc w:val="both"/>
              <w:rPr>
                <w:b/>
              </w:rPr>
            </w:pPr>
          </w:p>
        </w:tc>
        <w:tc>
          <w:tcPr>
            <w:tcW w:w="1179" w:type="pct"/>
            <w:gridSpan w:val="2"/>
          </w:tcPr>
          <w:p w:rsidR="001E778A" w:rsidRDefault="001E778A" w:rsidP="00402D31">
            <w:pPr>
              <w:ind w:firstLine="34"/>
              <w:jc w:val="both"/>
              <w:rPr>
                <w:b/>
              </w:rPr>
            </w:pPr>
          </w:p>
        </w:tc>
        <w:tc>
          <w:tcPr>
            <w:tcW w:w="788" w:type="pct"/>
          </w:tcPr>
          <w:p w:rsidR="001E778A" w:rsidRDefault="001E778A" w:rsidP="00402D31">
            <w:pPr>
              <w:ind w:firstLine="34"/>
              <w:jc w:val="both"/>
              <w:rPr>
                <w:b/>
              </w:rPr>
            </w:pPr>
          </w:p>
        </w:tc>
        <w:tc>
          <w:tcPr>
            <w:tcW w:w="919" w:type="pct"/>
          </w:tcPr>
          <w:p w:rsidR="001E778A" w:rsidRDefault="001E778A" w:rsidP="00402D31">
            <w:pPr>
              <w:ind w:firstLine="34"/>
              <w:jc w:val="both"/>
              <w:rPr>
                <w:b/>
              </w:rPr>
            </w:pPr>
          </w:p>
        </w:tc>
      </w:tr>
      <w:tr w:rsidR="001E778A" w:rsidTr="00402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32" w:type="pct"/>
          </w:tcPr>
          <w:p w:rsidR="001E778A" w:rsidRDefault="001E778A" w:rsidP="00402D31">
            <w:pPr>
              <w:ind w:firstLine="34"/>
              <w:jc w:val="both"/>
              <w:rPr>
                <w:b/>
              </w:rPr>
            </w:pPr>
          </w:p>
        </w:tc>
        <w:tc>
          <w:tcPr>
            <w:tcW w:w="1182" w:type="pct"/>
            <w:gridSpan w:val="3"/>
          </w:tcPr>
          <w:p w:rsidR="001E778A" w:rsidRDefault="001E778A" w:rsidP="00402D31">
            <w:pPr>
              <w:ind w:firstLine="34"/>
              <w:jc w:val="both"/>
              <w:rPr>
                <w:b/>
              </w:rPr>
            </w:pPr>
          </w:p>
        </w:tc>
        <w:tc>
          <w:tcPr>
            <w:tcW w:w="1179" w:type="pct"/>
            <w:gridSpan w:val="2"/>
          </w:tcPr>
          <w:p w:rsidR="001E778A" w:rsidRDefault="001E778A" w:rsidP="00402D31">
            <w:pPr>
              <w:ind w:firstLine="34"/>
              <w:jc w:val="both"/>
              <w:rPr>
                <w:b/>
              </w:rPr>
            </w:pPr>
          </w:p>
        </w:tc>
        <w:tc>
          <w:tcPr>
            <w:tcW w:w="788" w:type="pct"/>
          </w:tcPr>
          <w:p w:rsidR="001E778A" w:rsidRDefault="001E778A" w:rsidP="00402D31">
            <w:pPr>
              <w:ind w:firstLine="34"/>
              <w:jc w:val="both"/>
              <w:rPr>
                <w:b/>
              </w:rPr>
            </w:pPr>
          </w:p>
        </w:tc>
        <w:tc>
          <w:tcPr>
            <w:tcW w:w="919" w:type="pct"/>
          </w:tcPr>
          <w:p w:rsidR="001E778A" w:rsidRDefault="001E778A" w:rsidP="00402D31">
            <w:pPr>
              <w:ind w:firstLine="34"/>
              <w:jc w:val="both"/>
              <w:rPr>
                <w:b/>
              </w:rPr>
            </w:pPr>
          </w:p>
        </w:tc>
      </w:tr>
      <w:tr w:rsidR="001E778A" w:rsidTr="00402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32" w:type="pct"/>
          </w:tcPr>
          <w:p w:rsidR="001E778A" w:rsidRDefault="001E778A" w:rsidP="00402D31">
            <w:pPr>
              <w:ind w:firstLine="34"/>
              <w:jc w:val="both"/>
              <w:rPr>
                <w:b/>
              </w:rPr>
            </w:pPr>
          </w:p>
        </w:tc>
        <w:tc>
          <w:tcPr>
            <w:tcW w:w="1182" w:type="pct"/>
            <w:gridSpan w:val="3"/>
          </w:tcPr>
          <w:p w:rsidR="001E778A" w:rsidRDefault="001E778A" w:rsidP="00402D31">
            <w:pPr>
              <w:ind w:firstLine="34"/>
              <w:jc w:val="both"/>
              <w:rPr>
                <w:b/>
              </w:rPr>
            </w:pPr>
          </w:p>
        </w:tc>
        <w:tc>
          <w:tcPr>
            <w:tcW w:w="1179" w:type="pct"/>
            <w:gridSpan w:val="2"/>
          </w:tcPr>
          <w:p w:rsidR="001E778A" w:rsidRDefault="001E778A" w:rsidP="00402D31">
            <w:pPr>
              <w:ind w:firstLine="34"/>
              <w:jc w:val="both"/>
              <w:rPr>
                <w:b/>
              </w:rPr>
            </w:pPr>
          </w:p>
        </w:tc>
        <w:tc>
          <w:tcPr>
            <w:tcW w:w="788" w:type="pct"/>
          </w:tcPr>
          <w:p w:rsidR="001E778A" w:rsidRDefault="001E778A" w:rsidP="00402D31">
            <w:pPr>
              <w:ind w:firstLine="34"/>
              <w:jc w:val="both"/>
              <w:rPr>
                <w:b/>
              </w:rPr>
            </w:pPr>
          </w:p>
        </w:tc>
        <w:tc>
          <w:tcPr>
            <w:tcW w:w="919" w:type="pct"/>
          </w:tcPr>
          <w:p w:rsidR="001E778A" w:rsidRDefault="001E778A" w:rsidP="00402D31">
            <w:pPr>
              <w:ind w:firstLine="34"/>
              <w:jc w:val="both"/>
              <w:rPr>
                <w:b/>
              </w:rPr>
            </w:pPr>
          </w:p>
        </w:tc>
      </w:tr>
      <w:tr w:rsidR="001E778A" w:rsidTr="00402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32" w:type="pct"/>
          </w:tcPr>
          <w:p w:rsidR="001E778A" w:rsidRDefault="001E778A" w:rsidP="00402D31">
            <w:pPr>
              <w:ind w:firstLine="34"/>
              <w:jc w:val="both"/>
              <w:rPr>
                <w:b/>
              </w:rPr>
            </w:pPr>
          </w:p>
        </w:tc>
        <w:tc>
          <w:tcPr>
            <w:tcW w:w="1182" w:type="pct"/>
            <w:gridSpan w:val="3"/>
          </w:tcPr>
          <w:p w:rsidR="001E778A" w:rsidRDefault="001E778A" w:rsidP="00402D31">
            <w:pPr>
              <w:ind w:firstLine="34"/>
              <w:jc w:val="both"/>
              <w:rPr>
                <w:b/>
              </w:rPr>
            </w:pPr>
          </w:p>
        </w:tc>
        <w:tc>
          <w:tcPr>
            <w:tcW w:w="1179" w:type="pct"/>
            <w:gridSpan w:val="2"/>
          </w:tcPr>
          <w:p w:rsidR="001E778A" w:rsidRDefault="001E778A" w:rsidP="00402D31">
            <w:pPr>
              <w:ind w:firstLine="34"/>
              <w:jc w:val="both"/>
              <w:rPr>
                <w:b/>
              </w:rPr>
            </w:pPr>
          </w:p>
        </w:tc>
        <w:tc>
          <w:tcPr>
            <w:tcW w:w="788" w:type="pct"/>
          </w:tcPr>
          <w:p w:rsidR="001E778A" w:rsidRDefault="001E778A" w:rsidP="00402D31">
            <w:pPr>
              <w:ind w:firstLine="34"/>
              <w:jc w:val="both"/>
              <w:rPr>
                <w:b/>
              </w:rPr>
            </w:pPr>
          </w:p>
        </w:tc>
        <w:tc>
          <w:tcPr>
            <w:tcW w:w="919" w:type="pct"/>
          </w:tcPr>
          <w:p w:rsidR="001E778A" w:rsidRDefault="001E778A" w:rsidP="00402D31">
            <w:pPr>
              <w:ind w:firstLine="34"/>
              <w:jc w:val="both"/>
              <w:rPr>
                <w:b/>
              </w:rPr>
            </w:pPr>
          </w:p>
        </w:tc>
      </w:tr>
      <w:tr w:rsidR="001E778A" w:rsidTr="00402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32" w:type="pct"/>
          </w:tcPr>
          <w:p w:rsidR="001E778A" w:rsidRDefault="001E778A" w:rsidP="00402D31">
            <w:pPr>
              <w:ind w:firstLine="34"/>
              <w:jc w:val="both"/>
              <w:rPr>
                <w:b/>
              </w:rPr>
            </w:pPr>
          </w:p>
        </w:tc>
        <w:tc>
          <w:tcPr>
            <w:tcW w:w="1182" w:type="pct"/>
            <w:gridSpan w:val="3"/>
          </w:tcPr>
          <w:p w:rsidR="001E778A" w:rsidRDefault="001E778A" w:rsidP="00402D31">
            <w:pPr>
              <w:ind w:firstLine="34"/>
              <w:jc w:val="both"/>
              <w:rPr>
                <w:b/>
              </w:rPr>
            </w:pPr>
          </w:p>
        </w:tc>
        <w:tc>
          <w:tcPr>
            <w:tcW w:w="1179" w:type="pct"/>
            <w:gridSpan w:val="2"/>
          </w:tcPr>
          <w:p w:rsidR="001E778A" w:rsidRDefault="001E778A" w:rsidP="00402D31">
            <w:pPr>
              <w:ind w:firstLine="34"/>
              <w:jc w:val="both"/>
              <w:rPr>
                <w:b/>
              </w:rPr>
            </w:pPr>
          </w:p>
        </w:tc>
        <w:tc>
          <w:tcPr>
            <w:tcW w:w="788" w:type="pct"/>
          </w:tcPr>
          <w:p w:rsidR="001E778A" w:rsidRDefault="001E778A" w:rsidP="00402D31">
            <w:pPr>
              <w:ind w:firstLine="34"/>
              <w:jc w:val="both"/>
              <w:rPr>
                <w:b/>
              </w:rPr>
            </w:pPr>
          </w:p>
        </w:tc>
        <w:tc>
          <w:tcPr>
            <w:tcW w:w="919" w:type="pct"/>
          </w:tcPr>
          <w:p w:rsidR="001E778A" w:rsidRDefault="001E778A" w:rsidP="00402D31">
            <w:pPr>
              <w:ind w:firstLine="34"/>
              <w:jc w:val="both"/>
              <w:rPr>
                <w:b/>
              </w:rPr>
            </w:pPr>
          </w:p>
        </w:tc>
      </w:tr>
      <w:tr w:rsidR="001E778A" w:rsidTr="00402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32" w:type="pct"/>
          </w:tcPr>
          <w:p w:rsidR="001E778A" w:rsidRDefault="001E778A" w:rsidP="00402D31">
            <w:pPr>
              <w:ind w:firstLine="34"/>
              <w:jc w:val="both"/>
              <w:rPr>
                <w:b/>
              </w:rPr>
            </w:pPr>
          </w:p>
        </w:tc>
        <w:tc>
          <w:tcPr>
            <w:tcW w:w="1182" w:type="pct"/>
            <w:gridSpan w:val="3"/>
          </w:tcPr>
          <w:p w:rsidR="001E778A" w:rsidRDefault="001E778A" w:rsidP="00402D31">
            <w:pPr>
              <w:ind w:firstLine="34"/>
              <w:jc w:val="both"/>
              <w:rPr>
                <w:b/>
              </w:rPr>
            </w:pPr>
          </w:p>
        </w:tc>
        <w:tc>
          <w:tcPr>
            <w:tcW w:w="1179" w:type="pct"/>
            <w:gridSpan w:val="2"/>
          </w:tcPr>
          <w:p w:rsidR="001E778A" w:rsidRDefault="001E778A" w:rsidP="00402D31">
            <w:pPr>
              <w:ind w:firstLine="34"/>
              <w:jc w:val="both"/>
              <w:rPr>
                <w:b/>
              </w:rPr>
            </w:pPr>
          </w:p>
        </w:tc>
        <w:tc>
          <w:tcPr>
            <w:tcW w:w="788" w:type="pct"/>
          </w:tcPr>
          <w:p w:rsidR="001E778A" w:rsidRDefault="001E778A" w:rsidP="00402D31">
            <w:pPr>
              <w:ind w:firstLine="34"/>
              <w:jc w:val="both"/>
              <w:rPr>
                <w:b/>
              </w:rPr>
            </w:pPr>
          </w:p>
        </w:tc>
        <w:tc>
          <w:tcPr>
            <w:tcW w:w="919" w:type="pct"/>
          </w:tcPr>
          <w:p w:rsidR="001E778A" w:rsidRDefault="001E778A" w:rsidP="00402D31">
            <w:pPr>
              <w:ind w:firstLine="34"/>
              <w:jc w:val="both"/>
              <w:rPr>
                <w:b/>
              </w:rPr>
            </w:pPr>
          </w:p>
        </w:tc>
      </w:tr>
      <w:tr w:rsidR="001E778A" w:rsidTr="00402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32" w:type="pct"/>
          </w:tcPr>
          <w:p w:rsidR="001E778A" w:rsidRDefault="001E778A" w:rsidP="00402D31">
            <w:pPr>
              <w:ind w:firstLine="34"/>
              <w:jc w:val="both"/>
              <w:rPr>
                <w:b/>
              </w:rPr>
            </w:pPr>
          </w:p>
        </w:tc>
        <w:tc>
          <w:tcPr>
            <w:tcW w:w="1182" w:type="pct"/>
            <w:gridSpan w:val="3"/>
          </w:tcPr>
          <w:p w:rsidR="001E778A" w:rsidRDefault="001E778A" w:rsidP="00402D31">
            <w:pPr>
              <w:ind w:firstLine="34"/>
              <w:jc w:val="both"/>
              <w:rPr>
                <w:b/>
              </w:rPr>
            </w:pPr>
          </w:p>
        </w:tc>
        <w:tc>
          <w:tcPr>
            <w:tcW w:w="1179" w:type="pct"/>
            <w:gridSpan w:val="2"/>
          </w:tcPr>
          <w:p w:rsidR="001E778A" w:rsidRDefault="001E778A" w:rsidP="00402D31">
            <w:pPr>
              <w:ind w:firstLine="34"/>
              <w:jc w:val="both"/>
              <w:rPr>
                <w:b/>
              </w:rPr>
            </w:pPr>
          </w:p>
        </w:tc>
        <w:tc>
          <w:tcPr>
            <w:tcW w:w="788" w:type="pct"/>
          </w:tcPr>
          <w:p w:rsidR="001E778A" w:rsidRDefault="001E778A" w:rsidP="00402D31">
            <w:pPr>
              <w:ind w:firstLine="34"/>
              <w:jc w:val="both"/>
              <w:rPr>
                <w:b/>
              </w:rPr>
            </w:pPr>
          </w:p>
        </w:tc>
        <w:tc>
          <w:tcPr>
            <w:tcW w:w="919" w:type="pct"/>
          </w:tcPr>
          <w:p w:rsidR="001E778A" w:rsidRDefault="001E778A" w:rsidP="00402D31">
            <w:pPr>
              <w:ind w:firstLine="34"/>
              <w:jc w:val="both"/>
              <w:rPr>
                <w:b/>
              </w:rPr>
            </w:pPr>
          </w:p>
        </w:tc>
      </w:tr>
      <w:tr w:rsidR="001E778A" w:rsidTr="00402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32" w:type="pct"/>
          </w:tcPr>
          <w:p w:rsidR="001E778A" w:rsidRDefault="001E778A" w:rsidP="00402D31">
            <w:pPr>
              <w:ind w:firstLine="34"/>
              <w:jc w:val="both"/>
              <w:rPr>
                <w:b/>
              </w:rPr>
            </w:pPr>
          </w:p>
        </w:tc>
        <w:tc>
          <w:tcPr>
            <w:tcW w:w="1182" w:type="pct"/>
            <w:gridSpan w:val="3"/>
          </w:tcPr>
          <w:p w:rsidR="001E778A" w:rsidRDefault="001E778A" w:rsidP="00402D31">
            <w:pPr>
              <w:ind w:firstLine="34"/>
              <w:jc w:val="both"/>
              <w:rPr>
                <w:b/>
              </w:rPr>
            </w:pPr>
          </w:p>
        </w:tc>
        <w:tc>
          <w:tcPr>
            <w:tcW w:w="1179" w:type="pct"/>
            <w:gridSpan w:val="2"/>
          </w:tcPr>
          <w:p w:rsidR="001E778A" w:rsidRDefault="001E778A" w:rsidP="00402D31">
            <w:pPr>
              <w:ind w:firstLine="34"/>
              <w:jc w:val="both"/>
              <w:rPr>
                <w:b/>
              </w:rPr>
            </w:pPr>
          </w:p>
        </w:tc>
        <w:tc>
          <w:tcPr>
            <w:tcW w:w="788" w:type="pct"/>
          </w:tcPr>
          <w:p w:rsidR="001E778A" w:rsidRDefault="001E778A" w:rsidP="00402D31">
            <w:pPr>
              <w:ind w:firstLine="34"/>
              <w:jc w:val="both"/>
              <w:rPr>
                <w:b/>
              </w:rPr>
            </w:pPr>
          </w:p>
        </w:tc>
        <w:tc>
          <w:tcPr>
            <w:tcW w:w="919" w:type="pct"/>
          </w:tcPr>
          <w:p w:rsidR="001E778A" w:rsidRDefault="001E778A" w:rsidP="00402D31">
            <w:pPr>
              <w:ind w:firstLine="34"/>
              <w:jc w:val="both"/>
              <w:rPr>
                <w:b/>
              </w:rPr>
            </w:pPr>
          </w:p>
        </w:tc>
      </w:tr>
    </w:tbl>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p w:rsidR="001E778A" w:rsidRDefault="001E778A" w:rsidP="001E778A">
      <w:pPr>
        <w:pStyle w:val="20"/>
        <w:shd w:val="clear" w:color="auto" w:fill="auto"/>
        <w:tabs>
          <w:tab w:val="left" w:pos="709"/>
          <w:tab w:val="left" w:pos="851"/>
        </w:tabs>
        <w:spacing w:line="240" w:lineRule="auto"/>
        <w:jc w:val="both"/>
      </w:pPr>
    </w:p>
    <w:tbl>
      <w:tblPr>
        <w:tblStyle w:val="a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
        <w:gridCol w:w="418"/>
        <w:gridCol w:w="302"/>
        <w:gridCol w:w="1697"/>
        <w:gridCol w:w="420"/>
        <w:gridCol w:w="422"/>
        <w:gridCol w:w="280"/>
        <w:gridCol w:w="1104"/>
        <w:gridCol w:w="997"/>
        <w:gridCol w:w="2680"/>
        <w:gridCol w:w="1261"/>
      </w:tblGrid>
      <w:tr w:rsidR="001E778A" w:rsidRPr="001E778A" w:rsidTr="00402D31">
        <w:tc>
          <w:tcPr>
            <w:tcW w:w="2491" w:type="pct"/>
            <w:gridSpan w:val="8"/>
          </w:tcPr>
          <w:p w:rsidR="001E778A" w:rsidRPr="001E778A" w:rsidRDefault="001E778A" w:rsidP="00402D31">
            <w:pPr>
              <w:rPr>
                <w:sz w:val="24"/>
                <w:szCs w:val="24"/>
              </w:rPr>
            </w:pPr>
          </w:p>
        </w:tc>
        <w:tc>
          <w:tcPr>
            <w:tcW w:w="2509" w:type="pct"/>
            <w:gridSpan w:val="3"/>
          </w:tcPr>
          <w:p w:rsidR="001E778A" w:rsidRDefault="001E778A" w:rsidP="00402D31">
            <w:pPr>
              <w:jc w:val="both"/>
              <w:rPr>
                <w:sz w:val="24"/>
                <w:szCs w:val="24"/>
              </w:rPr>
            </w:pPr>
          </w:p>
          <w:p w:rsidR="001E778A" w:rsidRDefault="001E778A" w:rsidP="00402D31">
            <w:pPr>
              <w:jc w:val="both"/>
              <w:rPr>
                <w:sz w:val="24"/>
                <w:szCs w:val="24"/>
              </w:rPr>
            </w:pPr>
          </w:p>
          <w:p w:rsidR="001E778A" w:rsidRDefault="001E778A" w:rsidP="00402D31">
            <w:pPr>
              <w:jc w:val="both"/>
              <w:rPr>
                <w:sz w:val="24"/>
                <w:szCs w:val="24"/>
              </w:rPr>
            </w:pPr>
          </w:p>
          <w:p w:rsidR="001E778A" w:rsidRDefault="001E778A" w:rsidP="00402D31">
            <w:pPr>
              <w:jc w:val="both"/>
              <w:rPr>
                <w:sz w:val="24"/>
                <w:szCs w:val="24"/>
              </w:rPr>
            </w:pPr>
          </w:p>
          <w:p w:rsidR="001E778A" w:rsidRDefault="001E778A" w:rsidP="00402D31">
            <w:pPr>
              <w:jc w:val="both"/>
              <w:rPr>
                <w:sz w:val="24"/>
                <w:szCs w:val="24"/>
              </w:rPr>
            </w:pPr>
          </w:p>
          <w:p w:rsidR="001E778A" w:rsidRDefault="001E778A" w:rsidP="00402D31">
            <w:pPr>
              <w:jc w:val="both"/>
              <w:rPr>
                <w:sz w:val="24"/>
                <w:szCs w:val="24"/>
              </w:rPr>
            </w:pPr>
          </w:p>
          <w:p w:rsidR="001E778A" w:rsidRDefault="001E778A" w:rsidP="00402D31">
            <w:pPr>
              <w:jc w:val="both"/>
              <w:rPr>
                <w:sz w:val="24"/>
                <w:szCs w:val="24"/>
              </w:rPr>
            </w:pPr>
          </w:p>
          <w:p w:rsidR="001E778A" w:rsidRDefault="001E778A" w:rsidP="00402D31">
            <w:pPr>
              <w:jc w:val="both"/>
              <w:rPr>
                <w:sz w:val="24"/>
                <w:szCs w:val="24"/>
              </w:rPr>
            </w:pPr>
          </w:p>
          <w:p w:rsidR="001E778A" w:rsidRDefault="001E778A" w:rsidP="00402D31">
            <w:pPr>
              <w:jc w:val="both"/>
              <w:rPr>
                <w:sz w:val="24"/>
                <w:szCs w:val="24"/>
              </w:rPr>
            </w:pPr>
          </w:p>
          <w:p w:rsidR="001E778A" w:rsidRDefault="001E778A" w:rsidP="00402D31">
            <w:pPr>
              <w:jc w:val="both"/>
              <w:rPr>
                <w:sz w:val="24"/>
                <w:szCs w:val="24"/>
              </w:rPr>
            </w:pPr>
          </w:p>
          <w:p w:rsidR="001E778A" w:rsidRDefault="001E778A" w:rsidP="00402D31">
            <w:pPr>
              <w:jc w:val="both"/>
              <w:rPr>
                <w:sz w:val="24"/>
                <w:szCs w:val="24"/>
              </w:rPr>
            </w:pPr>
          </w:p>
          <w:p w:rsidR="001E778A" w:rsidRDefault="001E778A" w:rsidP="00402D31">
            <w:pPr>
              <w:jc w:val="both"/>
              <w:rPr>
                <w:sz w:val="24"/>
                <w:szCs w:val="24"/>
              </w:rPr>
            </w:pPr>
          </w:p>
          <w:p w:rsidR="001E778A" w:rsidRDefault="001E778A" w:rsidP="00402D31">
            <w:pPr>
              <w:jc w:val="both"/>
              <w:rPr>
                <w:sz w:val="24"/>
                <w:szCs w:val="24"/>
              </w:rPr>
            </w:pPr>
          </w:p>
          <w:p w:rsidR="001E778A" w:rsidRDefault="001E778A" w:rsidP="00402D31">
            <w:pPr>
              <w:jc w:val="both"/>
              <w:rPr>
                <w:sz w:val="24"/>
                <w:szCs w:val="24"/>
              </w:rPr>
            </w:pPr>
          </w:p>
          <w:p w:rsidR="001E778A" w:rsidRDefault="001E778A" w:rsidP="00402D31">
            <w:pPr>
              <w:jc w:val="both"/>
              <w:rPr>
                <w:sz w:val="24"/>
                <w:szCs w:val="24"/>
              </w:rPr>
            </w:pPr>
          </w:p>
          <w:p w:rsidR="001E778A" w:rsidRDefault="001E778A" w:rsidP="00402D31">
            <w:pPr>
              <w:jc w:val="both"/>
              <w:rPr>
                <w:sz w:val="24"/>
                <w:szCs w:val="24"/>
              </w:rPr>
            </w:pPr>
          </w:p>
          <w:p w:rsidR="001E778A" w:rsidRPr="001E778A" w:rsidRDefault="001E778A" w:rsidP="00402D31">
            <w:pPr>
              <w:jc w:val="both"/>
              <w:rPr>
                <w:sz w:val="24"/>
                <w:szCs w:val="24"/>
              </w:rPr>
            </w:pPr>
            <w:r w:rsidRPr="001E778A">
              <w:rPr>
                <w:sz w:val="24"/>
                <w:szCs w:val="24"/>
              </w:rPr>
              <w:t>Приложение № 5</w:t>
            </w:r>
          </w:p>
          <w:p w:rsidR="001E778A" w:rsidRPr="001E778A" w:rsidRDefault="001E778A" w:rsidP="00402D31">
            <w:pPr>
              <w:jc w:val="both"/>
              <w:rPr>
                <w:sz w:val="24"/>
                <w:szCs w:val="24"/>
              </w:rPr>
            </w:pPr>
            <w:r w:rsidRPr="001E778A">
              <w:rPr>
                <w:sz w:val="24"/>
                <w:szCs w:val="24"/>
              </w:rPr>
              <w:t>к Положению о порядке проведения аукциона на право заключения договора на установку и эксплуатацию рекламных конструкций на земельных участках или ином недвижимом имуществе, находящемся в муниципальной собственности на территории МО «Чемальский район»</w:t>
            </w:r>
          </w:p>
        </w:tc>
      </w:tr>
      <w:tr w:rsidR="001E778A" w:rsidRPr="001E778A" w:rsidTr="00402D31">
        <w:tc>
          <w:tcPr>
            <w:tcW w:w="2491" w:type="pct"/>
            <w:gridSpan w:val="8"/>
          </w:tcPr>
          <w:p w:rsidR="001E778A" w:rsidRPr="001E778A" w:rsidRDefault="001E778A" w:rsidP="00402D31">
            <w:pPr>
              <w:rPr>
                <w:sz w:val="24"/>
                <w:szCs w:val="24"/>
              </w:rPr>
            </w:pPr>
          </w:p>
        </w:tc>
        <w:tc>
          <w:tcPr>
            <w:tcW w:w="2509" w:type="pct"/>
            <w:gridSpan w:val="3"/>
          </w:tcPr>
          <w:p w:rsidR="001E778A" w:rsidRPr="001E778A" w:rsidRDefault="001E778A" w:rsidP="00402D31">
            <w:pPr>
              <w:rPr>
                <w:sz w:val="24"/>
                <w:szCs w:val="24"/>
              </w:rPr>
            </w:pPr>
          </w:p>
        </w:tc>
      </w:tr>
      <w:tr w:rsidR="001E778A" w:rsidRPr="001E778A" w:rsidTr="00402D31">
        <w:tc>
          <w:tcPr>
            <w:tcW w:w="2491" w:type="pct"/>
            <w:gridSpan w:val="8"/>
          </w:tcPr>
          <w:p w:rsidR="001E778A" w:rsidRPr="001E778A" w:rsidRDefault="001E778A" w:rsidP="00402D31">
            <w:pPr>
              <w:rPr>
                <w:sz w:val="24"/>
                <w:szCs w:val="24"/>
              </w:rPr>
            </w:pPr>
          </w:p>
        </w:tc>
        <w:tc>
          <w:tcPr>
            <w:tcW w:w="2509" w:type="pct"/>
            <w:gridSpan w:val="3"/>
          </w:tcPr>
          <w:p w:rsidR="001E778A" w:rsidRPr="001E778A" w:rsidRDefault="001E778A" w:rsidP="00402D31">
            <w:pPr>
              <w:rPr>
                <w:sz w:val="24"/>
                <w:szCs w:val="24"/>
              </w:rPr>
            </w:pPr>
          </w:p>
        </w:tc>
      </w:tr>
      <w:tr w:rsidR="001E778A" w:rsidRPr="001E778A" w:rsidTr="00402D31">
        <w:tc>
          <w:tcPr>
            <w:tcW w:w="5000" w:type="pct"/>
            <w:gridSpan w:val="11"/>
          </w:tcPr>
          <w:p w:rsidR="001E778A" w:rsidRPr="001E778A" w:rsidRDefault="001E778A" w:rsidP="00402D31">
            <w:pPr>
              <w:jc w:val="center"/>
              <w:rPr>
                <w:b/>
                <w:sz w:val="24"/>
                <w:szCs w:val="24"/>
              </w:rPr>
            </w:pPr>
            <w:r w:rsidRPr="001E778A">
              <w:rPr>
                <w:b/>
                <w:sz w:val="24"/>
                <w:szCs w:val="24"/>
              </w:rPr>
              <w:t>ДОГОВОР</w:t>
            </w:r>
          </w:p>
          <w:p w:rsidR="001E778A" w:rsidRPr="001E778A" w:rsidRDefault="001E778A" w:rsidP="00402D31">
            <w:pPr>
              <w:jc w:val="center"/>
              <w:rPr>
                <w:b/>
                <w:sz w:val="24"/>
                <w:szCs w:val="24"/>
              </w:rPr>
            </w:pPr>
            <w:r w:rsidRPr="001E778A">
              <w:rPr>
                <w:b/>
                <w:sz w:val="24"/>
                <w:szCs w:val="24"/>
              </w:rPr>
              <w:t xml:space="preserve">на установку и эксплуатацию рекламной конструкции по лоту </w:t>
            </w:r>
          </w:p>
          <w:p w:rsidR="001E778A" w:rsidRPr="001E778A" w:rsidRDefault="001E778A" w:rsidP="00402D31">
            <w:pPr>
              <w:jc w:val="center"/>
              <w:rPr>
                <w:sz w:val="24"/>
                <w:szCs w:val="24"/>
              </w:rPr>
            </w:pPr>
            <w:r w:rsidRPr="001E778A">
              <w:rPr>
                <w:b/>
                <w:sz w:val="24"/>
                <w:szCs w:val="24"/>
              </w:rPr>
              <w:t>№ ____________</w:t>
            </w:r>
          </w:p>
        </w:tc>
      </w:tr>
      <w:tr w:rsidR="001E778A" w:rsidRPr="001E778A" w:rsidTr="00402D31">
        <w:trPr>
          <w:trHeight w:val="283"/>
        </w:trPr>
        <w:tc>
          <w:tcPr>
            <w:tcW w:w="5000" w:type="pct"/>
            <w:gridSpan w:val="11"/>
          </w:tcPr>
          <w:p w:rsidR="001E778A" w:rsidRPr="001E778A" w:rsidRDefault="001E778A" w:rsidP="00402D31">
            <w:pPr>
              <w:rPr>
                <w:sz w:val="24"/>
                <w:szCs w:val="24"/>
              </w:rPr>
            </w:pPr>
          </w:p>
        </w:tc>
      </w:tr>
      <w:tr w:rsidR="001E778A" w:rsidRPr="001E778A" w:rsidTr="00402D31">
        <w:trPr>
          <w:trHeight w:val="283"/>
        </w:trPr>
        <w:tc>
          <w:tcPr>
            <w:tcW w:w="5000" w:type="pct"/>
            <w:gridSpan w:val="11"/>
          </w:tcPr>
          <w:p w:rsidR="001E778A" w:rsidRPr="001E778A" w:rsidRDefault="001E778A" w:rsidP="00402D31">
            <w:pPr>
              <w:rPr>
                <w:sz w:val="24"/>
                <w:szCs w:val="24"/>
              </w:rPr>
            </w:pPr>
          </w:p>
        </w:tc>
      </w:tr>
      <w:tr w:rsidR="001E778A" w:rsidRPr="001E778A" w:rsidTr="00402D31">
        <w:trPr>
          <w:trHeight w:val="227"/>
        </w:trPr>
        <w:tc>
          <w:tcPr>
            <w:tcW w:w="140" w:type="pct"/>
          </w:tcPr>
          <w:p w:rsidR="001E778A" w:rsidRPr="001E778A" w:rsidRDefault="001E778A" w:rsidP="00402D31">
            <w:pPr>
              <w:ind w:right="-149"/>
              <w:rPr>
                <w:sz w:val="24"/>
                <w:szCs w:val="24"/>
              </w:rPr>
            </w:pPr>
            <w:r w:rsidRPr="001E778A">
              <w:rPr>
                <w:sz w:val="24"/>
                <w:szCs w:val="24"/>
              </w:rPr>
              <w:t>«</w:t>
            </w:r>
          </w:p>
        </w:tc>
        <w:tc>
          <w:tcPr>
            <w:tcW w:w="213" w:type="pct"/>
            <w:tcBorders>
              <w:bottom w:val="single" w:sz="4" w:space="0" w:color="auto"/>
            </w:tcBorders>
          </w:tcPr>
          <w:p w:rsidR="001E778A" w:rsidRPr="001E778A" w:rsidRDefault="001E778A" w:rsidP="00402D31">
            <w:pPr>
              <w:ind w:left="-108" w:right="-108"/>
              <w:rPr>
                <w:sz w:val="24"/>
                <w:szCs w:val="24"/>
              </w:rPr>
            </w:pPr>
          </w:p>
        </w:tc>
        <w:tc>
          <w:tcPr>
            <w:tcW w:w="143" w:type="pct"/>
          </w:tcPr>
          <w:p w:rsidR="001E778A" w:rsidRPr="001E778A" w:rsidRDefault="001E778A" w:rsidP="00402D31">
            <w:pPr>
              <w:ind w:left="-34"/>
              <w:rPr>
                <w:sz w:val="24"/>
                <w:szCs w:val="24"/>
              </w:rPr>
            </w:pPr>
            <w:r w:rsidRPr="001E778A">
              <w:rPr>
                <w:sz w:val="24"/>
                <w:szCs w:val="24"/>
              </w:rPr>
              <w:t>»</w:t>
            </w:r>
          </w:p>
        </w:tc>
        <w:tc>
          <w:tcPr>
            <w:tcW w:w="862" w:type="pct"/>
            <w:tcBorders>
              <w:bottom w:val="single" w:sz="4" w:space="0" w:color="auto"/>
            </w:tcBorders>
          </w:tcPr>
          <w:p w:rsidR="001E778A" w:rsidRPr="001E778A" w:rsidRDefault="001E778A" w:rsidP="00402D31">
            <w:pPr>
              <w:rPr>
                <w:sz w:val="24"/>
                <w:szCs w:val="24"/>
              </w:rPr>
            </w:pPr>
          </w:p>
        </w:tc>
        <w:tc>
          <w:tcPr>
            <w:tcW w:w="214" w:type="pct"/>
          </w:tcPr>
          <w:p w:rsidR="001E778A" w:rsidRPr="001E778A" w:rsidRDefault="001E778A" w:rsidP="00402D31">
            <w:pPr>
              <w:ind w:left="-53" w:right="-108"/>
              <w:rPr>
                <w:sz w:val="24"/>
                <w:szCs w:val="24"/>
              </w:rPr>
            </w:pPr>
            <w:r w:rsidRPr="001E778A">
              <w:rPr>
                <w:sz w:val="24"/>
                <w:szCs w:val="24"/>
              </w:rPr>
              <w:t>20</w:t>
            </w:r>
          </w:p>
        </w:tc>
        <w:tc>
          <w:tcPr>
            <w:tcW w:w="215" w:type="pct"/>
            <w:tcBorders>
              <w:bottom w:val="single" w:sz="4" w:space="0" w:color="auto"/>
            </w:tcBorders>
          </w:tcPr>
          <w:p w:rsidR="001E778A" w:rsidRPr="001E778A" w:rsidRDefault="001E778A" w:rsidP="00402D31">
            <w:pPr>
              <w:ind w:left="-108" w:right="-108"/>
              <w:rPr>
                <w:sz w:val="24"/>
                <w:szCs w:val="24"/>
              </w:rPr>
            </w:pPr>
          </w:p>
        </w:tc>
        <w:tc>
          <w:tcPr>
            <w:tcW w:w="143" w:type="pct"/>
          </w:tcPr>
          <w:p w:rsidR="001E778A" w:rsidRPr="001E778A" w:rsidRDefault="001E778A" w:rsidP="00402D31">
            <w:pPr>
              <w:ind w:left="-108" w:right="-113"/>
              <w:rPr>
                <w:sz w:val="24"/>
                <w:szCs w:val="24"/>
              </w:rPr>
            </w:pPr>
            <w:r w:rsidRPr="001E778A">
              <w:rPr>
                <w:sz w:val="24"/>
                <w:szCs w:val="24"/>
              </w:rPr>
              <w:t>г.</w:t>
            </w:r>
          </w:p>
        </w:tc>
        <w:tc>
          <w:tcPr>
            <w:tcW w:w="1068" w:type="pct"/>
            <w:gridSpan w:val="2"/>
          </w:tcPr>
          <w:p w:rsidR="001E778A" w:rsidRPr="001E778A" w:rsidRDefault="001E778A" w:rsidP="00402D31">
            <w:pPr>
              <w:rPr>
                <w:sz w:val="24"/>
                <w:szCs w:val="24"/>
              </w:rPr>
            </w:pPr>
          </w:p>
        </w:tc>
        <w:tc>
          <w:tcPr>
            <w:tcW w:w="1361" w:type="pct"/>
            <w:vAlign w:val="bottom"/>
          </w:tcPr>
          <w:p w:rsidR="001E778A" w:rsidRPr="001E778A" w:rsidRDefault="001E778A" w:rsidP="00402D31">
            <w:pPr>
              <w:rPr>
                <w:sz w:val="24"/>
                <w:szCs w:val="24"/>
              </w:rPr>
            </w:pPr>
          </w:p>
        </w:tc>
        <w:tc>
          <w:tcPr>
            <w:tcW w:w="642" w:type="pct"/>
            <w:vAlign w:val="bottom"/>
          </w:tcPr>
          <w:p w:rsidR="001E778A" w:rsidRPr="001E778A" w:rsidRDefault="001E778A" w:rsidP="00402D31">
            <w:pPr>
              <w:ind w:left="-108" w:right="-144"/>
              <w:rPr>
                <w:sz w:val="24"/>
                <w:szCs w:val="24"/>
              </w:rPr>
            </w:pPr>
            <w:r w:rsidRPr="001E778A">
              <w:rPr>
                <w:sz w:val="24"/>
                <w:szCs w:val="24"/>
              </w:rPr>
              <w:t xml:space="preserve">   с. Чемал</w:t>
            </w:r>
          </w:p>
        </w:tc>
      </w:tr>
      <w:tr w:rsidR="001E778A" w:rsidRPr="001E778A" w:rsidTr="00402D31">
        <w:trPr>
          <w:trHeight w:val="227"/>
        </w:trPr>
        <w:tc>
          <w:tcPr>
            <w:tcW w:w="1572" w:type="pct"/>
            <w:gridSpan w:val="5"/>
          </w:tcPr>
          <w:p w:rsidR="001E778A" w:rsidRPr="001E778A" w:rsidRDefault="001E778A" w:rsidP="00402D31">
            <w:pPr>
              <w:jc w:val="center"/>
              <w:rPr>
                <w:sz w:val="24"/>
                <w:szCs w:val="24"/>
                <w:vertAlign w:val="superscript"/>
              </w:rPr>
            </w:pPr>
            <w:r w:rsidRPr="001E778A">
              <w:rPr>
                <w:sz w:val="24"/>
                <w:szCs w:val="24"/>
                <w:vertAlign w:val="superscript"/>
              </w:rPr>
              <w:t xml:space="preserve">            Дата</w:t>
            </w:r>
          </w:p>
        </w:tc>
        <w:tc>
          <w:tcPr>
            <w:tcW w:w="215" w:type="pct"/>
          </w:tcPr>
          <w:p w:rsidR="001E778A" w:rsidRPr="001E778A" w:rsidRDefault="001E778A" w:rsidP="00402D31">
            <w:pPr>
              <w:rPr>
                <w:sz w:val="24"/>
                <w:szCs w:val="24"/>
              </w:rPr>
            </w:pPr>
          </w:p>
        </w:tc>
        <w:tc>
          <w:tcPr>
            <w:tcW w:w="143" w:type="pct"/>
          </w:tcPr>
          <w:p w:rsidR="001E778A" w:rsidRPr="001E778A" w:rsidRDefault="001E778A" w:rsidP="00402D31">
            <w:pPr>
              <w:rPr>
                <w:sz w:val="24"/>
                <w:szCs w:val="24"/>
              </w:rPr>
            </w:pPr>
          </w:p>
        </w:tc>
        <w:tc>
          <w:tcPr>
            <w:tcW w:w="1068" w:type="pct"/>
            <w:gridSpan w:val="2"/>
          </w:tcPr>
          <w:p w:rsidR="001E778A" w:rsidRPr="001E778A" w:rsidRDefault="001E778A" w:rsidP="00402D31">
            <w:pPr>
              <w:rPr>
                <w:sz w:val="24"/>
                <w:szCs w:val="24"/>
              </w:rPr>
            </w:pPr>
          </w:p>
        </w:tc>
        <w:tc>
          <w:tcPr>
            <w:tcW w:w="1361" w:type="pct"/>
          </w:tcPr>
          <w:p w:rsidR="001E778A" w:rsidRPr="001E778A" w:rsidRDefault="001E778A" w:rsidP="00402D31">
            <w:pPr>
              <w:rPr>
                <w:sz w:val="24"/>
                <w:szCs w:val="24"/>
              </w:rPr>
            </w:pPr>
          </w:p>
        </w:tc>
        <w:tc>
          <w:tcPr>
            <w:tcW w:w="642" w:type="pct"/>
          </w:tcPr>
          <w:p w:rsidR="001E778A" w:rsidRPr="001E778A" w:rsidRDefault="001E778A" w:rsidP="00402D31">
            <w:pPr>
              <w:rPr>
                <w:sz w:val="24"/>
                <w:szCs w:val="24"/>
              </w:rPr>
            </w:pPr>
          </w:p>
        </w:tc>
      </w:tr>
      <w:tr w:rsidR="001E778A" w:rsidRPr="001E778A" w:rsidTr="00402D31">
        <w:trPr>
          <w:trHeight w:val="227"/>
        </w:trPr>
        <w:tc>
          <w:tcPr>
            <w:tcW w:w="1572" w:type="pct"/>
            <w:gridSpan w:val="5"/>
          </w:tcPr>
          <w:p w:rsidR="001E778A" w:rsidRPr="001E778A" w:rsidRDefault="001E778A" w:rsidP="00402D31">
            <w:pPr>
              <w:jc w:val="center"/>
              <w:rPr>
                <w:sz w:val="24"/>
                <w:szCs w:val="24"/>
                <w:vertAlign w:val="superscript"/>
              </w:rPr>
            </w:pPr>
          </w:p>
        </w:tc>
        <w:tc>
          <w:tcPr>
            <w:tcW w:w="215" w:type="pct"/>
          </w:tcPr>
          <w:p w:rsidR="001E778A" w:rsidRPr="001E778A" w:rsidRDefault="001E778A" w:rsidP="00402D31">
            <w:pPr>
              <w:rPr>
                <w:sz w:val="24"/>
                <w:szCs w:val="24"/>
              </w:rPr>
            </w:pPr>
          </w:p>
        </w:tc>
        <w:tc>
          <w:tcPr>
            <w:tcW w:w="143" w:type="pct"/>
          </w:tcPr>
          <w:p w:rsidR="001E778A" w:rsidRPr="001E778A" w:rsidRDefault="001E778A" w:rsidP="00402D31">
            <w:pPr>
              <w:rPr>
                <w:sz w:val="24"/>
                <w:szCs w:val="24"/>
              </w:rPr>
            </w:pPr>
          </w:p>
        </w:tc>
        <w:tc>
          <w:tcPr>
            <w:tcW w:w="1068" w:type="pct"/>
            <w:gridSpan w:val="2"/>
          </w:tcPr>
          <w:p w:rsidR="001E778A" w:rsidRPr="001E778A" w:rsidRDefault="001E778A" w:rsidP="00402D31">
            <w:pPr>
              <w:rPr>
                <w:sz w:val="24"/>
                <w:szCs w:val="24"/>
              </w:rPr>
            </w:pPr>
          </w:p>
        </w:tc>
        <w:tc>
          <w:tcPr>
            <w:tcW w:w="1361" w:type="pct"/>
          </w:tcPr>
          <w:p w:rsidR="001E778A" w:rsidRPr="001E778A" w:rsidRDefault="001E778A" w:rsidP="00402D31">
            <w:pPr>
              <w:rPr>
                <w:sz w:val="24"/>
                <w:szCs w:val="24"/>
              </w:rPr>
            </w:pPr>
          </w:p>
        </w:tc>
        <w:tc>
          <w:tcPr>
            <w:tcW w:w="642" w:type="pct"/>
          </w:tcPr>
          <w:p w:rsidR="001E778A" w:rsidRPr="001E778A" w:rsidRDefault="001E778A" w:rsidP="00402D31">
            <w:pPr>
              <w:rPr>
                <w:sz w:val="24"/>
                <w:szCs w:val="24"/>
              </w:rPr>
            </w:pPr>
          </w:p>
        </w:tc>
      </w:tr>
    </w:tbl>
    <w:p w:rsidR="001E778A" w:rsidRPr="001E778A" w:rsidRDefault="001E778A" w:rsidP="001E778A">
      <w:pPr>
        <w:autoSpaceDE w:val="0"/>
        <w:autoSpaceDN w:val="0"/>
        <w:adjustRightInd w:val="0"/>
        <w:spacing w:after="0" w:line="240" w:lineRule="auto"/>
        <w:ind w:firstLine="540"/>
        <w:jc w:val="both"/>
        <w:rPr>
          <w:rFonts w:ascii="Times New Roman" w:hAnsi="Times New Roman" w:cs="Times New Roman"/>
          <w:sz w:val="24"/>
          <w:szCs w:val="24"/>
        </w:rPr>
      </w:pPr>
      <w:r w:rsidRPr="001E778A">
        <w:rPr>
          <w:rFonts w:ascii="Times New Roman" w:hAnsi="Times New Roman" w:cs="Times New Roman"/>
          <w:sz w:val="24"/>
          <w:szCs w:val="24"/>
        </w:rPr>
        <w:t xml:space="preserve">Администрация Чемальского района, в лице главы администрации Елекова Айдара Ивановича действующего на основании Устава, именуемая в дальнейшем «Администрация», с одной стороны, и  </w:t>
      </w:r>
    </w:p>
    <w:p w:rsidR="001E778A" w:rsidRPr="001E778A" w:rsidRDefault="001E778A" w:rsidP="001E778A">
      <w:pPr>
        <w:pBdr>
          <w:bottom w:val="single" w:sz="4" w:space="1" w:color="auto"/>
        </w:pBdr>
        <w:autoSpaceDE w:val="0"/>
        <w:autoSpaceDN w:val="0"/>
        <w:adjustRightInd w:val="0"/>
        <w:spacing w:after="0" w:line="240" w:lineRule="auto"/>
        <w:ind w:firstLine="540"/>
        <w:jc w:val="both"/>
        <w:rPr>
          <w:rFonts w:ascii="Times New Roman" w:hAnsi="Times New Roman" w:cs="Times New Roman"/>
          <w:sz w:val="24"/>
          <w:szCs w:val="24"/>
        </w:rPr>
      </w:pPr>
    </w:p>
    <w:p w:rsidR="001E778A" w:rsidRPr="001E778A" w:rsidRDefault="001E778A" w:rsidP="001E778A">
      <w:pPr>
        <w:autoSpaceDE w:val="0"/>
        <w:autoSpaceDN w:val="0"/>
        <w:adjustRightInd w:val="0"/>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в лице _____________________________________________________________, действующего на основании _____________________________, именуемый в дальнейшем «Владелец РК», с другой стороны, именуемые в дальнейшем «Стороны», руководствуясь протоколом Комиссии «___» ____________ 20__ г. № _____ «О результатах открытого аукциона», заключили настоящий договор (далее - Договор) о нижеследующем:</w:t>
      </w:r>
    </w:p>
    <w:p w:rsidR="001E778A" w:rsidRPr="001E778A" w:rsidRDefault="001E778A" w:rsidP="001E778A">
      <w:pPr>
        <w:autoSpaceDE w:val="0"/>
        <w:autoSpaceDN w:val="0"/>
        <w:adjustRightInd w:val="0"/>
        <w:spacing w:after="0" w:line="240" w:lineRule="auto"/>
        <w:jc w:val="both"/>
        <w:rPr>
          <w:rFonts w:ascii="Times New Roman" w:hAnsi="Times New Roman" w:cs="Times New Roman"/>
          <w:sz w:val="24"/>
          <w:szCs w:val="24"/>
        </w:rPr>
      </w:pPr>
    </w:p>
    <w:p w:rsidR="001E778A" w:rsidRPr="001E778A" w:rsidRDefault="001E778A" w:rsidP="001E778A">
      <w:pPr>
        <w:pStyle w:val="ae"/>
        <w:numPr>
          <w:ilvl w:val="0"/>
          <w:numId w:val="43"/>
        </w:numPr>
        <w:suppressAutoHyphens w:val="0"/>
        <w:autoSpaceDE w:val="0"/>
        <w:autoSpaceDN w:val="0"/>
        <w:adjustRightInd w:val="0"/>
        <w:spacing w:after="0" w:line="240" w:lineRule="auto"/>
        <w:jc w:val="center"/>
        <w:outlineLvl w:val="0"/>
        <w:rPr>
          <w:rFonts w:ascii="Times New Roman" w:hAnsi="Times New Roman" w:cs="Times New Roman"/>
          <w:b/>
          <w:sz w:val="24"/>
          <w:szCs w:val="24"/>
        </w:rPr>
      </w:pPr>
      <w:r w:rsidRPr="001E778A">
        <w:rPr>
          <w:rFonts w:ascii="Times New Roman" w:hAnsi="Times New Roman" w:cs="Times New Roman"/>
          <w:b/>
          <w:sz w:val="24"/>
          <w:szCs w:val="24"/>
        </w:rPr>
        <w:t>Предмет договора</w:t>
      </w:r>
    </w:p>
    <w:p w:rsidR="001E778A" w:rsidRPr="001E778A" w:rsidRDefault="001E778A" w:rsidP="001E778A">
      <w:pPr>
        <w:pStyle w:val="ae"/>
        <w:autoSpaceDE w:val="0"/>
        <w:autoSpaceDN w:val="0"/>
        <w:adjustRightInd w:val="0"/>
        <w:spacing w:after="0" w:line="240" w:lineRule="auto"/>
        <w:outlineLvl w:val="0"/>
        <w:rPr>
          <w:rFonts w:ascii="Times New Roman" w:hAnsi="Times New Roman" w:cs="Times New Roman"/>
          <w:b/>
          <w:sz w:val="24"/>
          <w:szCs w:val="24"/>
        </w:rPr>
      </w:pPr>
    </w:p>
    <w:p w:rsidR="001E778A" w:rsidRPr="001E778A" w:rsidRDefault="001E778A" w:rsidP="001E778A">
      <w:pPr>
        <w:autoSpaceDE w:val="0"/>
        <w:autoSpaceDN w:val="0"/>
        <w:adjustRightInd w:val="0"/>
        <w:spacing w:after="0" w:line="240" w:lineRule="auto"/>
        <w:ind w:firstLine="540"/>
        <w:jc w:val="both"/>
        <w:rPr>
          <w:rFonts w:ascii="Times New Roman" w:hAnsi="Times New Roman" w:cs="Times New Roman"/>
          <w:sz w:val="24"/>
          <w:szCs w:val="24"/>
        </w:rPr>
      </w:pPr>
      <w:r w:rsidRPr="001E778A">
        <w:rPr>
          <w:rFonts w:ascii="Times New Roman" w:hAnsi="Times New Roman" w:cs="Times New Roman"/>
          <w:sz w:val="24"/>
          <w:szCs w:val="24"/>
        </w:rPr>
        <w:t>1.1. Администрация предоставляет Владельцу РК за плату право на установку и эксплуатацию рекламной конструкции, на недвижимом имуществе,</w:t>
      </w:r>
      <w:r w:rsidRPr="001E778A">
        <w:rPr>
          <w:rFonts w:ascii="Times New Roman" w:hAnsi="Times New Roman" w:cs="Times New Roman"/>
          <w:color w:val="000000"/>
          <w:sz w:val="24"/>
          <w:szCs w:val="24"/>
        </w:rPr>
        <w:t xml:space="preserve"> на условиях, установленных</w:t>
      </w:r>
      <w:r w:rsidRPr="001E778A">
        <w:rPr>
          <w:rFonts w:ascii="Times New Roman" w:hAnsi="Times New Roman" w:cs="Times New Roman"/>
          <w:sz w:val="24"/>
          <w:szCs w:val="24"/>
        </w:rPr>
        <w:t xml:space="preserve"> настоящим Договором, а Владелец РК осуществляет ее установку и эксплуатацию в целях распространения наружной рекламы и информации в соответствии с условиями настоящего Договора и действующим законодательством.</w:t>
      </w:r>
    </w:p>
    <w:p w:rsidR="001E778A" w:rsidRPr="001E778A" w:rsidRDefault="001E778A" w:rsidP="001E77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E778A">
        <w:rPr>
          <w:rFonts w:ascii="Times New Roman" w:hAnsi="Times New Roman" w:cs="Times New Roman"/>
          <w:sz w:val="24"/>
          <w:szCs w:val="24"/>
        </w:rPr>
        <w:t>1.2. Настоящий договор устанавливает о</w:t>
      </w:r>
      <w:r w:rsidRPr="001E778A">
        <w:rPr>
          <w:rFonts w:ascii="Times New Roman" w:eastAsia="Times New Roman" w:hAnsi="Times New Roman" w:cs="Times New Roman"/>
          <w:sz w:val="24"/>
          <w:szCs w:val="24"/>
          <w:lang w:eastAsia="ru-RU"/>
        </w:rPr>
        <w:t>сновные характеристики рекламной конструкции, а также места ее установки:</w:t>
      </w:r>
    </w:p>
    <w:tbl>
      <w:tblPr>
        <w:tblStyle w:val="af7"/>
        <w:tblW w:w="5000" w:type="pct"/>
        <w:tblLook w:val="04A0" w:firstRow="1" w:lastRow="0" w:firstColumn="1" w:lastColumn="0" w:noHBand="0" w:noVBand="1"/>
      </w:tblPr>
      <w:tblGrid>
        <w:gridCol w:w="462"/>
        <w:gridCol w:w="1064"/>
        <w:gridCol w:w="3953"/>
        <w:gridCol w:w="1415"/>
        <w:gridCol w:w="1592"/>
        <w:gridCol w:w="1368"/>
      </w:tblGrid>
      <w:tr w:rsidR="001E778A" w:rsidRPr="001E778A" w:rsidTr="00402D31">
        <w:tc>
          <w:tcPr>
            <w:tcW w:w="234" w:type="pct"/>
          </w:tcPr>
          <w:p w:rsidR="001E778A" w:rsidRPr="001E778A" w:rsidRDefault="001E778A" w:rsidP="00402D31">
            <w:pPr>
              <w:widowControl w:val="0"/>
              <w:contextualSpacing/>
              <w:jc w:val="both"/>
              <w:rPr>
                <w:sz w:val="24"/>
                <w:szCs w:val="24"/>
                <w:lang w:eastAsia="ru-RU"/>
              </w:rPr>
            </w:pPr>
            <w:r w:rsidRPr="001E778A">
              <w:rPr>
                <w:sz w:val="24"/>
                <w:szCs w:val="24"/>
                <w:lang w:eastAsia="ru-RU"/>
              </w:rPr>
              <w:t>а)</w:t>
            </w:r>
          </w:p>
        </w:tc>
        <w:tc>
          <w:tcPr>
            <w:tcW w:w="2546" w:type="pct"/>
            <w:gridSpan w:val="2"/>
          </w:tcPr>
          <w:p w:rsidR="001E778A" w:rsidRPr="001E778A" w:rsidRDefault="001E778A" w:rsidP="00402D31">
            <w:pPr>
              <w:widowControl w:val="0"/>
              <w:ind w:right="-35"/>
              <w:contextualSpacing/>
              <w:rPr>
                <w:sz w:val="24"/>
                <w:szCs w:val="24"/>
                <w:lang w:eastAsia="ru-RU"/>
              </w:rPr>
            </w:pPr>
            <w:r w:rsidRPr="001E778A">
              <w:rPr>
                <w:sz w:val="24"/>
                <w:szCs w:val="24"/>
                <w:lang w:eastAsia="ru-RU"/>
              </w:rPr>
              <w:t>Адрес места размещения рекламной конструкции (адресный ориентир)</w:t>
            </w:r>
          </w:p>
        </w:tc>
        <w:tc>
          <w:tcPr>
            <w:tcW w:w="2220" w:type="pct"/>
            <w:gridSpan w:val="3"/>
          </w:tcPr>
          <w:p w:rsidR="001E778A" w:rsidRPr="001E778A" w:rsidRDefault="001E778A" w:rsidP="00402D31">
            <w:pPr>
              <w:widowControl w:val="0"/>
              <w:contextualSpacing/>
              <w:jc w:val="both"/>
              <w:rPr>
                <w:i/>
                <w:sz w:val="24"/>
                <w:szCs w:val="24"/>
                <w:lang w:eastAsia="ru-RU"/>
              </w:rPr>
            </w:pPr>
          </w:p>
        </w:tc>
      </w:tr>
      <w:tr w:rsidR="001E778A" w:rsidRPr="001E778A" w:rsidTr="00402D31">
        <w:tc>
          <w:tcPr>
            <w:tcW w:w="234" w:type="pct"/>
          </w:tcPr>
          <w:p w:rsidR="001E778A" w:rsidRPr="001E778A" w:rsidRDefault="001E778A" w:rsidP="00402D31">
            <w:pPr>
              <w:widowControl w:val="0"/>
              <w:contextualSpacing/>
              <w:jc w:val="both"/>
              <w:rPr>
                <w:sz w:val="24"/>
                <w:szCs w:val="24"/>
                <w:lang w:eastAsia="ru-RU"/>
              </w:rPr>
            </w:pPr>
            <w:r w:rsidRPr="001E778A">
              <w:rPr>
                <w:sz w:val="24"/>
                <w:szCs w:val="24"/>
                <w:lang w:eastAsia="ru-RU"/>
              </w:rPr>
              <w:t>-</w:t>
            </w:r>
          </w:p>
        </w:tc>
        <w:tc>
          <w:tcPr>
            <w:tcW w:w="540" w:type="pct"/>
          </w:tcPr>
          <w:p w:rsidR="001E778A" w:rsidRPr="001E778A" w:rsidRDefault="001E778A" w:rsidP="00402D31">
            <w:pPr>
              <w:widowControl w:val="0"/>
              <w:ind w:right="-108"/>
              <w:contextualSpacing/>
              <w:rPr>
                <w:sz w:val="24"/>
                <w:szCs w:val="24"/>
                <w:lang w:eastAsia="ru-RU"/>
              </w:rPr>
            </w:pPr>
            <w:r w:rsidRPr="001E778A">
              <w:rPr>
                <w:sz w:val="24"/>
                <w:szCs w:val="24"/>
                <w:lang w:eastAsia="ru-RU"/>
              </w:rPr>
              <w:t>Широта</w:t>
            </w:r>
          </w:p>
        </w:tc>
        <w:tc>
          <w:tcPr>
            <w:tcW w:w="2006" w:type="pct"/>
          </w:tcPr>
          <w:p w:rsidR="001E778A" w:rsidRPr="001E778A" w:rsidRDefault="001E778A" w:rsidP="00402D31">
            <w:pPr>
              <w:widowControl w:val="0"/>
              <w:ind w:right="-35"/>
              <w:contextualSpacing/>
              <w:rPr>
                <w:sz w:val="24"/>
                <w:szCs w:val="24"/>
                <w:lang w:eastAsia="ru-RU"/>
              </w:rPr>
            </w:pPr>
            <w:r w:rsidRPr="001E778A">
              <w:rPr>
                <w:sz w:val="24"/>
                <w:szCs w:val="24"/>
                <w:lang w:eastAsia="ru-RU"/>
              </w:rPr>
              <w:t xml:space="preserve">                                     </w:t>
            </w:r>
          </w:p>
        </w:tc>
        <w:tc>
          <w:tcPr>
            <w:tcW w:w="2220" w:type="pct"/>
            <w:gridSpan w:val="3"/>
          </w:tcPr>
          <w:p w:rsidR="001E778A" w:rsidRPr="001E778A" w:rsidRDefault="001E778A" w:rsidP="00402D31">
            <w:pPr>
              <w:widowControl w:val="0"/>
              <w:contextualSpacing/>
              <w:jc w:val="both"/>
              <w:rPr>
                <w:i/>
                <w:sz w:val="24"/>
                <w:szCs w:val="24"/>
                <w:lang w:eastAsia="ru-RU"/>
              </w:rPr>
            </w:pPr>
          </w:p>
        </w:tc>
      </w:tr>
      <w:tr w:rsidR="001E778A" w:rsidRPr="001E778A" w:rsidTr="00402D31">
        <w:tc>
          <w:tcPr>
            <w:tcW w:w="234" w:type="pct"/>
          </w:tcPr>
          <w:p w:rsidR="001E778A" w:rsidRPr="001E778A" w:rsidRDefault="001E778A" w:rsidP="00402D31">
            <w:pPr>
              <w:widowControl w:val="0"/>
              <w:contextualSpacing/>
              <w:jc w:val="both"/>
              <w:rPr>
                <w:sz w:val="24"/>
                <w:szCs w:val="24"/>
                <w:lang w:eastAsia="ru-RU"/>
              </w:rPr>
            </w:pPr>
            <w:r w:rsidRPr="001E778A">
              <w:rPr>
                <w:sz w:val="24"/>
                <w:szCs w:val="24"/>
                <w:lang w:eastAsia="ru-RU"/>
              </w:rPr>
              <w:lastRenderedPageBreak/>
              <w:t>-</w:t>
            </w:r>
          </w:p>
        </w:tc>
        <w:tc>
          <w:tcPr>
            <w:tcW w:w="540" w:type="pct"/>
          </w:tcPr>
          <w:p w:rsidR="001E778A" w:rsidRPr="001E778A" w:rsidRDefault="001E778A" w:rsidP="00402D31">
            <w:pPr>
              <w:widowControl w:val="0"/>
              <w:ind w:right="-108"/>
              <w:contextualSpacing/>
              <w:rPr>
                <w:sz w:val="24"/>
                <w:szCs w:val="24"/>
                <w:lang w:eastAsia="ru-RU"/>
              </w:rPr>
            </w:pPr>
            <w:r w:rsidRPr="001E778A">
              <w:rPr>
                <w:sz w:val="24"/>
                <w:szCs w:val="24"/>
                <w:lang w:eastAsia="ru-RU"/>
              </w:rPr>
              <w:t>Долгота</w:t>
            </w:r>
          </w:p>
        </w:tc>
        <w:tc>
          <w:tcPr>
            <w:tcW w:w="2006" w:type="pct"/>
          </w:tcPr>
          <w:p w:rsidR="001E778A" w:rsidRPr="001E778A" w:rsidRDefault="001E778A" w:rsidP="00402D31">
            <w:pPr>
              <w:widowControl w:val="0"/>
              <w:ind w:right="-35"/>
              <w:contextualSpacing/>
              <w:rPr>
                <w:sz w:val="24"/>
                <w:szCs w:val="24"/>
                <w:lang w:eastAsia="ru-RU"/>
              </w:rPr>
            </w:pPr>
          </w:p>
        </w:tc>
        <w:tc>
          <w:tcPr>
            <w:tcW w:w="2220" w:type="pct"/>
            <w:gridSpan w:val="3"/>
          </w:tcPr>
          <w:p w:rsidR="001E778A" w:rsidRPr="001E778A" w:rsidRDefault="001E778A" w:rsidP="00402D31">
            <w:pPr>
              <w:widowControl w:val="0"/>
              <w:contextualSpacing/>
              <w:jc w:val="both"/>
              <w:rPr>
                <w:i/>
                <w:sz w:val="24"/>
                <w:szCs w:val="24"/>
                <w:lang w:eastAsia="ru-RU"/>
              </w:rPr>
            </w:pPr>
          </w:p>
        </w:tc>
      </w:tr>
      <w:tr w:rsidR="001E778A" w:rsidRPr="001E778A" w:rsidTr="00402D31">
        <w:tc>
          <w:tcPr>
            <w:tcW w:w="234" w:type="pct"/>
          </w:tcPr>
          <w:p w:rsidR="001E778A" w:rsidRPr="001E778A" w:rsidRDefault="001E778A" w:rsidP="00402D31">
            <w:pPr>
              <w:widowControl w:val="0"/>
              <w:contextualSpacing/>
              <w:jc w:val="both"/>
              <w:rPr>
                <w:sz w:val="24"/>
                <w:szCs w:val="24"/>
                <w:lang w:eastAsia="ru-RU"/>
              </w:rPr>
            </w:pPr>
            <w:r w:rsidRPr="001E778A">
              <w:rPr>
                <w:sz w:val="24"/>
                <w:szCs w:val="24"/>
                <w:lang w:eastAsia="ru-RU"/>
              </w:rPr>
              <w:t>б)</w:t>
            </w:r>
          </w:p>
        </w:tc>
        <w:tc>
          <w:tcPr>
            <w:tcW w:w="2546" w:type="pct"/>
            <w:gridSpan w:val="2"/>
          </w:tcPr>
          <w:p w:rsidR="001E778A" w:rsidRPr="001E778A" w:rsidRDefault="001E778A" w:rsidP="00402D31">
            <w:pPr>
              <w:widowControl w:val="0"/>
              <w:contextualSpacing/>
              <w:rPr>
                <w:sz w:val="24"/>
                <w:szCs w:val="24"/>
                <w:lang w:eastAsia="ru-RU"/>
              </w:rPr>
            </w:pPr>
            <w:r w:rsidRPr="001E778A">
              <w:rPr>
                <w:sz w:val="24"/>
                <w:szCs w:val="24"/>
                <w:lang w:eastAsia="ru-RU"/>
              </w:rPr>
              <w:t>Характеристики места установки (например: земельный участок, стена, крыша здания, строения, сооружения, ограждение, столб, газон, тротуар)</w:t>
            </w:r>
          </w:p>
        </w:tc>
        <w:tc>
          <w:tcPr>
            <w:tcW w:w="2220" w:type="pct"/>
            <w:gridSpan w:val="3"/>
          </w:tcPr>
          <w:p w:rsidR="001E778A" w:rsidRPr="001E778A" w:rsidRDefault="001E778A" w:rsidP="00402D31">
            <w:pPr>
              <w:widowControl w:val="0"/>
              <w:contextualSpacing/>
              <w:jc w:val="both"/>
              <w:rPr>
                <w:i/>
                <w:sz w:val="24"/>
                <w:szCs w:val="24"/>
                <w:lang w:eastAsia="ru-RU"/>
              </w:rPr>
            </w:pPr>
          </w:p>
        </w:tc>
      </w:tr>
      <w:tr w:rsidR="001E778A" w:rsidRPr="001E778A" w:rsidTr="00402D31">
        <w:tc>
          <w:tcPr>
            <w:tcW w:w="234" w:type="pct"/>
          </w:tcPr>
          <w:p w:rsidR="001E778A" w:rsidRPr="001E778A" w:rsidRDefault="001E778A" w:rsidP="00402D31">
            <w:pPr>
              <w:widowControl w:val="0"/>
              <w:contextualSpacing/>
              <w:jc w:val="both"/>
              <w:rPr>
                <w:sz w:val="24"/>
                <w:szCs w:val="24"/>
                <w:lang w:eastAsia="ru-RU"/>
              </w:rPr>
            </w:pPr>
            <w:r w:rsidRPr="001E778A">
              <w:rPr>
                <w:sz w:val="24"/>
                <w:szCs w:val="24"/>
                <w:lang w:eastAsia="ru-RU"/>
              </w:rPr>
              <w:t>в)</w:t>
            </w:r>
          </w:p>
        </w:tc>
        <w:tc>
          <w:tcPr>
            <w:tcW w:w="2546" w:type="pct"/>
            <w:gridSpan w:val="2"/>
            <w:vAlign w:val="bottom"/>
          </w:tcPr>
          <w:p w:rsidR="001E778A" w:rsidRPr="001E778A" w:rsidRDefault="001E778A" w:rsidP="00402D31">
            <w:pPr>
              <w:autoSpaceDE w:val="0"/>
              <w:ind w:right="-108"/>
              <w:jc w:val="both"/>
              <w:rPr>
                <w:color w:val="000000"/>
                <w:sz w:val="24"/>
                <w:szCs w:val="24"/>
              </w:rPr>
            </w:pPr>
            <w:r w:rsidRPr="001E778A">
              <w:rPr>
                <w:color w:val="000000"/>
                <w:sz w:val="24"/>
                <w:szCs w:val="24"/>
              </w:rPr>
              <w:t>Реестровый номер объекта</w:t>
            </w:r>
            <w:r w:rsidRPr="001E778A">
              <w:rPr>
                <w:rStyle w:val="af5"/>
                <w:color w:val="000000"/>
                <w:sz w:val="24"/>
                <w:szCs w:val="24"/>
              </w:rPr>
              <w:footnoteReference w:id="3"/>
            </w:r>
          </w:p>
        </w:tc>
        <w:tc>
          <w:tcPr>
            <w:tcW w:w="2220" w:type="pct"/>
            <w:gridSpan w:val="3"/>
          </w:tcPr>
          <w:p w:rsidR="001E778A" w:rsidRPr="001E778A" w:rsidRDefault="001E778A" w:rsidP="00402D31">
            <w:pPr>
              <w:widowControl w:val="0"/>
              <w:contextualSpacing/>
              <w:jc w:val="both"/>
              <w:rPr>
                <w:i/>
                <w:sz w:val="24"/>
                <w:szCs w:val="24"/>
                <w:lang w:eastAsia="ru-RU"/>
              </w:rPr>
            </w:pPr>
          </w:p>
        </w:tc>
      </w:tr>
      <w:tr w:rsidR="001E778A" w:rsidRPr="001E778A" w:rsidTr="00402D31">
        <w:tc>
          <w:tcPr>
            <w:tcW w:w="234" w:type="pct"/>
          </w:tcPr>
          <w:p w:rsidR="001E778A" w:rsidRPr="001E778A" w:rsidRDefault="001E778A" w:rsidP="00402D31">
            <w:pPr>
              <w:widowControl w:val="0"/>
              <w:contextualSpacing/>
              <w:jc w:val="both"/>
              <w:rPr>
                <w:sz w:val="24"/>
                <w:szCs w:val="24"/>
                <w:lang w:eastAsia="ru-RU"/>
              </w:rPr>
            </w:pPr>
            <w:r w:rsidRPr="001E778A">
              <w:rPr>
                <w:sz w:val="24"/>
                <w:szCs w:val="24"/>
                <w:lang w:eastAsia="ru-RU"/>
              </w:rPr>
              <w:t>г)</w:t>
            </w:r>
          </w:p>
        </w:tc>
        <w:tc>
          <w:tcPr>
            <w:tcW w:w="2546" w:type="pct"/>
            <w:gridSpan w:val="2"/>
          </w:tcPr>
          <w:p w:rsidR="001E778A" w:rsidRPr="001E778A" w:rsidRDefault="001E778A" w:rsidP="00402D31">
            <w:pPr>
              <w:widowControl w:val="0"/>
              <w:contextualSpacing/>
              <w:rPr>
                <w:sz w:val="24"/>
                <w:szCs w:val="24"/>
                <w:lang w:eastAsia="ru-RU"/>
              </w:rPr>
            </w:pPr>
            <w:r w:rsidRPr="001E778A">
              <w:rPr>
                <w:sz w:val="24"/>
                <w:szCs w:val="24"/>
                <w:lang w:eastAsia="ru-RU"/>
              </w:rPr>
              <w:t>Тип рекламной конструкции (например, щитовая с подсветкой, световая, динамическая, светодинамическая)</w:t>
            </w:r>
          </w:p>
        </w:tc>
        <w:tc>
          <w:tcPr>
            <w:tcW w:w="2220" w:type="pct"/>
            <w:gridSpan w:val="3"/>
          </w:tcPr>
          <w:p w:rsidR="001E778A" w:rsidRPr="001E778A" w:rsidRDefault="001E778A" w:rsidP="00402D31">
            <w:pPr>
              <w:widowControl w:val="0"/>
              <w:contextualSpacing/>
              <w:jc w:val="both"/>
              <w:rPr>
                <w:i/>
                <w:sz w:val="24"/>
                <w:szCs w:val="24"/>
                <w:lang w:eastAsia="ru-RU"/>
              </w:rPr>
            </w:pPr>
          </w:p>
        </w:tc>
      </w:tr>
      <w:tr w:rsidR="001E778A" w:rsidRPr="001E778A" w:rsidTr="00402D31">
        <w:tc>
          <w:tcPr>
            <w:tcW w:w="234" w:type="pct"/>
          </w:tcPr>
          <w:p w:rsidR="001E778A" w:rsidRPr="001E778A" w:rsidRDefault="001E778A" w:rsidP="00402D31">
            <w:pPr>
              <w:widowControl w:val="0"/>
              <w:contextualSpacing/>
              <w:jc w:val="both"/>
              <w:rPr>
                <w:sz w:val="24"/>
                <w:szCs w:val="24"/>
                <w:lang w:eastAsia="ru-RU"/>
              </w:rPr>
            </w:pPr>
            <w:r w:rsidRPr="001E778A">
              <w:rPr>
                <w:sz w:val="24"/>
                <w:szCs w:val="24"/>
                <w:lang w:eastAsia="ru-RU"/>
              </w:rPr>
              <w:t>д)</w:t>
            </w:r>
          </w:p>
        </w:tc>
        <w:tc>
          <w:tcPr>
            <w:tcW w:w="2546" w:type="pct"/>
            <w:gridSpan w:val="2"/>
          </w:tcPr>
          <w:p w:rsidR="001E778A" w:rsidRPr="001E778A" w:rsidRDefault="001E778A" w:rsidP="00402D31">
            <w:pPr>
              <w:widowControl w:val="0"/>
              <w:contextualSpacing/>
              <w:rPr>
                <w:sz w:val="24"/>
                <w:szCs w:val="24"/>
                <w:lang w:eastAsia="ru-RU"/>
              </w:rPr>
            </w:pPr>
            <w:r w:rsidRPr="001E778A">
              <w:rPr>
                <w:sz w:val="24"/>
                <w:szCs w:val="24"/>
                <w:lang w:eastAsia="ru-RU"/>
              </w:rPr>
              <w:t>Вид рекламной конструкции (например, билборд, суперсайт, видеоэкран, афишный стенд)</w:t>
            </w:r>
          </w:p>
        </w:tc>
        <w:tc>
          <w:tcPr>
            <w:tcW w:w="2220" w:type="pct"/>
            <w:gridSpan w:val="3"/>
          </w:tcPr>
          <w:p w:rsidR="001E778A" w:rsidRPr="001E778A" w:rsidRDefault="001E778A" w:rsidP="00402D31">
            <w:pPr>
              <w:widowControl w:val="0"/>
              <w:contextualSpacing/>
              <w:jc w:val="both"/>
              <w:rPr>
                <w:i/>
                <w:sz w:val="24"/>
                <w:szCs w:val="24"/>
                <w:lang w:eastAsia="ru-RU"/>
              </w:rPr>
            </w:pPr>
          </w:p>
        </w:tc>
      </w:tr>
      <w:tr w:rsidR="001E778A" w:rsidRPr="001E778A" w:rsidTr="00402D31">
        <w:tc>
          <w:tcPr>
            <w:tcW w:w="234" w:type="pct"/>
          </w:tcPr>
          <w:p w:rsidR="001E778A" w:rsidRPr="001E778A" w:rsidRDefault="001E778A" w:rsidP="00402D31">
            <w:pPr>
              <w:widowControl w:val="0"/>
              <w:contextualSpacing/>
              <w:jc w:val="both"/>
              <w:rPr>
                <w:sz w:val="24"/>
                <w:szCs w:val="24"/>
                <w:lang w:eastAsia="ru-RU"/>
              </w:rPr>
            </w:pPr>
            <w:r w:rsidRPr="001E778A">
              <w:rPr>
                <w:sz w:val="24"/>
                <w:szCs w:val="24"/>
                <w:lang w:eastAsia="ru-RU"/>
              </w:rPr>
              <w:t>е)</w:t>
            </w:r>
          </w:p>
        </w:tc>
        <w:tc>
          <w:tcPr>
            <w:tcW w:w="2546" w:type="pct"/>
            <w:gridSpan w:val="2"/>
          </w:tcPr>
          <w:p w:rsidR="001E778A" w:rsidRPr="001E778A" w:rsidRDefault="001E778A" w:rsidP="00402D31">
            <w:pPr>
              <w:widowControl w:val="0"/>
              <w:contextualSpacing/>
              <w:rPr>
                <w:sz w:val="24"/>
                <w:szCs w:val="24"/>
                <w:lang w:eastAsia="ru-RU"/>
              </w:rPr>
            </w:pPr>
            <w:r w:rsidRPr="001E778A">
              <w:rPr>
                <w:sz w:val="24"/>
                <w:szCs w:val="24"/>
                <w:lang w:eastAsia="ru-RU"/>
              </w:rPr>
              <w:t>Геометрические размеры рекламной плоскости, м.</w:t>
            </w:r>
          </w:p>
        </w:tc>
        <w:tc>
          <w:tcPr>
            <w:tcW w:w="718" w:type="pct"/>
          </w:tcPr>
          <w:p w:rsidR="001E778A" w:rsidRPr="001E778A" w:rsidRDefault="001E778A" w:rsidP="00402D31">
            <w:pPr>
              <w:widowControl w:val="0"/>
              <w:contextualSpacing/>
              <w:jc w:val="both"/>
              <w:rPr>
                <w:i/>
                <w:sz w:val="24"/>
                <w:szCs w:val="24"/>
                <w:lang w:eastAsia="ru-RU"/>
              </w:rPr>
            </w:pPr>
          </w:p>
        </w:tc>
        <w:tc>
          <w:tcPr>
            <w:tcW w:w="808" w:type="pct"/>
          </w:tcPr>
          <w:p w:rsidR="001E778A" w:rsidRPr="001E778A" w:rsidRDefault="001E778A" w:rsidP="00402D31">
            <w:pPr>
              <w:widowControl w:val="0"/>
              <w:contextualSpacing/>
              <w:jc w:val="both"/>
              <w:rPr>
                <w:sz w:val="24"/>
                <w:szCs w:val="24"/>
                <w:lang w:eastAsia="ru-RU"/>
              </w:rPr>
            </w:pPr>
            <w:r w:rsidRPr="001E778A">
              <w:rPr>
                <w:sz w:val="24"/>
                <w:szCs w:val="24"/>
                <w:lang w:eastAsia="ru-RU"/>
              </w:rPr>
              <w:t>Количество сторон</w:t>
            </w:r>
          </w:p>
        </w:tc>
        <w:tc>
          <w:tcPr>
            <w:tcW w:w="694" w:type="pct"/>
          </w:tcPr>
          <w:p w:rsidR="001E778A" w:rsidRPr="001E778A" w:rsidRDefault="001E778A" w:rsidP="00402D31">
            <w:pPr>
              <w:widowControl w:val="0"/>
              <w:contextualSpacing/>
              <w:jc w:val="both"/>
              <w:rPr>
                <w:i/>
                <w:sz w:val="24"/>
                <w:szCs w:val="24"/>
                <w:lang w:eastAsia="ru-RU"/>
              </w:rPr>
            </w:pPr>
          </w:p>
        </w:tc>
      </w:tr>
      <w:tr w:rsidR="001E778A" w:rsidRPr="001E778A" w:rsidTr="00402D31">
        <w:tc>
          <w:tcPr>
            <w:tcW w:w="234" w:type="pct"/>
          </w:tcPr>
          <w:p w:rsidR="001E778A" w:rsidRPr="001E778A" w:rsidRDefault="001E778A" w:rsidP="00402D31">
            <w:pPr>
              <w:widowControl w:val="0"/>
              <w:contextualSpacing/>
              <w:jc w:val="both"/>
              <w:rPr>
                <w:sz w:val="24"/>
                <w:szCs w:val="24"/>
                <w:lang w:eastAsia="ru-RU"/>
              </w:rPr>
            </w:pPr>
            <w:r w:rsidRPr="001E778A">
              <w:rPr>
                <w:sz w:val="24"/>
                <w:szCs w:val="24"/>
                <w:lang w:eastAsia="ru-RU"/>
              </w:rPr>
              <w:t>ж)</w:t>
            </w:r>
          </w:p>
        </w:tc>
        <w:tc>
          <w:tcPr>
            <w:tcW w:w="2546" w:type="pct"/>
            <w:gridSpan w:val="2"/>
          </w:tcPr>
          <w:p w:rsidR="001E778A" w:rsidRPr="001E778A" w:rsidRDefault="001E778A" w:rsidP="00402D31">
            <w:pPr>
              <w:widowControl w:val="0"/>
              <w:contextualSpacing/>
              <w:rPr>
                <w:sz w:val="24"/>
                <w:szCs w:val="24"/>
                <w:lang w:eastAsia="ru-RU"/>
              </w:rPr>
            </w:pPr>
            <w:r w:rsidRPr="001E778A">
              <w:rPr>
                <w:sz w:val="24"/>
                <w:szCs w:val="24"/>
                <w:lang w:eastAsia="ru-RU"/>
              </w:rPr>
              <w:t>Общая площадь информационного поля, кв.м.</w:t>
            </w:r>
          </w:p>
        </w:tc>
        <w:tc>
          <w:tcPr>
            <w:tcW w:w="2220" w:type="pct"/>
            <w:gridSpan w:val="3"/>
          </w:tcPr>
          <w:p w:rsidR="001E778A" w:rsidRPr="001E778A" w:rsidRDefault="001E778A" w:rsidP="00402D31">
            <w:pPr>
              <w:widowControl w:val="0"/>
              <w:contextualSpacing/>
              <w:jc w:val="both"/>
              <w:rPr>
                <w:i/>
                <w:sz w:val="24"/>
                <w:szCs w:val="24"/>
                <w:lang w:eastAsia="ru-RU"/>
              </w:rPr>
            </w:pPr>
          </w:p>
        </w:tc>
      </w:tr>
    </w:tbl>
    <w:p w:rsidR="001E778A" w:rsidRPr="001E778A" w:rsidRDefault="001E778A" w:rsidP="001E778A">
      <w:pPr>
        <w:autoSpaceDE w:val="0"/>
        <w:autoSpaceDN w:val="0"/>
        <w:adjustRightInd w:val="0"/>
        <w:spacing w:after="0" w:line="240" w:lineRule="auto"/>
        <w:jc w:val="both"/>
        <w:rPr>
          <w:rFonts w:ascii="Times New Roman" w:hAnsi="Times New Roman" w:cs="Times New Roman"/>
          <w:sz w:val="24"/>
          <w:szCs w:val="24"/>
        </w:rPr>
      </w:pPr>
    </w:p>
    <w:p w:rsidR="001E778A" w:rsidRPr="001E778A" w:rsidRDefault="001E778A" w:rsidP="001E778A">
      <w:pPr>
        <w:pStyle w:val="ae"/>
        <w:numPr>
          <w:ilvl w:val="0"/>
          <w:numId w:val="42"/>
        </w:numPr>
        <w:suppressAutoHyphens w:val="0"/>
        <w:autoSpaceDE w:val="0"/>
        <w:autoSpaceDN w:val="0"/>
        <w:adjustRightInd w:val="0"/>
        <w:spacing w:after="0" w:line="240" w:lineRule="auto"/>
        <w:jc w:val="center"/>
        <w:rPr>
          <w:rFonts w:ascii="Times New Roman" w:hAnsi="Times New Roman" w:cs="Times New Roman"/>
          <w:b/>
          <w:sz w:val="24"/>
          <w:szCs w:val="24"/>
        </w:rPr>
      </w:pPr>
      <w:r w:rsidRPr="001E778A">
        <w:rPr>
          <w:rFonts w:ascii="Times New Roman" w:hAnsi="Times New Roman" w:cs="Times New Roman"/>
          <w:b/>
          <w:sz w:val="24"/>
          <w:szCs w:val="24"/>
        </w:rPr>
        <w:t>Срок действия договора</w:t>
      </w:r>
    </w:p>
    <w:p w:rsidR="001E778A" w:rsidRPr="001E778A" w:rsidRDefault="001E778A" w:rsidP="001E778A">
      <w:pPr>
        <w:pStyle w:val="ae"/>
        <w:numPr>
          <w:ilvl w:val="1"/>
          <w:numId w:val="42"/>
        </w:numPr>
        <w:suppressAutoHyphens w:val="0"/>
        <w:autoSpaceDE w:val="0"/>
        <w:autoSpaceDN w:val="0"/>
        <w:adjustRightInd w:val="0"/>
        <w:spacing w:after="0" w:line="240" w:lineRule="auto"/>
        <w:ind w:left="0" w:firstLine="0"/>
        <w:jc w:val="both"/>
        <w:rPr>
          <w:rFonts w:ascii="Times New Roman" w:hAnsi="Times New Roman" w:cs="Times New Roman"/>
          <w:sz w:val="24"/>
          <w:szCs w:val="24"/>
        </w:rPr>
      </w:pPr>
      <w:r w:rsidRPr="001E778A">
        <w:rPr>
          <w:rFonts w:ascii="Times New Roman" w:hAnsi="Times New Roman" w:cs="Times New Roman"/>
          <w:sz w:val="24"/>
          <w:szCs w:val="24"/>
        </w:rPr>
        <w:t>Настоящий  Договор  вступает  в  силу  с момента его подписания и действует   в   течение  5 (пять) /10 (десять) лет  в  соответствии  с  выданным  Администрацией Чемальского района разрешением на установку рекламной конструкции.</w:t>
      </w:r>
    </w:p>
    <w:p w:rsidR="001E778A" w:rsidRPr="001E778A" w:rsidRDefault="001E778A" w:rsidP="001E778A">
      <w:pPr>
        <w:pStyle w:val="ae"/>
        <w:numPr>
          <w:ilvl w:val="1"/>
          <w:numId w:val="42"/>
        </w:numPr>
        <w:suppressAutoHyphens w:val="0"/>
        <w:autoSpaceDE w:val="0"/>
        <w:autoSpaceDN w:val="0"/>
        <w:adjustRightInd w:val="0"/>
        <w:spacing w:after="0" w:line="240" w:lineRule="auto"/>
        <w:ind w:left="0" w:firstLine="0"/>
        <w:jc w:val="both"/>
        <w:rPr>
          <w:rFonts w:ascii="Times New Roman" w:hAnsi="Times New Roman" w:cs="Times New Roman"/>
          <w:sz w:val="24"/>
          <w:szCs w:val="24"/>
        </w:rPr>
      </w:pPr>
      <w:r w:rsidRPr="001E778A">
        <w:rPr>
          <w:rFonts w:ascii="Times New Roman" w:hAnsi="Times New Roman" w:cs="Times New Roman"/>
          <w:sz w:val="24"/>
          <w:szCs w:val="24"/>
        </w:rPr>
        <w:t>Настоящий договор вступает в силу с «_____» __________ 20___г. по «___» __________ 20___г.</w:t>
      </w:r>
    </w:p>
    <w:p w:rsidR="001E778A" w:rsidRPr="001E778A" w:rsidRDefault="001E778A" w:rsidP="001E778A">
      <w:pPr>
        <w:pStyle w:val="ae"/>
        <w:numPr>
          <w:ilvl w:val="1"/>
          <w:numId w:val="42"/>
        </w:numPr>
        <w:suppressAutoHyphens w:val="0"/>
        <w:autoSpaceDE w:val="0"/>
        <w:autoSpaceDN w:val="0"/>
        <w:adjustRightInd w:val="0"/>
        <w:spacing w:after="0" w:line="240" w:lineRule="auto"/>
        <w:ind w:left="0" w:firstLine="0"/>
        <w:jc w:val="both"/>
        <w:rPr>
          <w:rFonts w:ascii="Times New Roman" w:hAnsi="Times New Roman" w:cs="Times New Roman"/>
          <w:sz w:val="24"/>
          <w:szCs w:val="24"/>
        </w:rPr>
      </w:pPr>
      <w:r w:rsidRPr="001E778A">
        <w:rPr>
          <w:rFonts w:ascii="Times New Roman" w:hAnsi="Times New Roman" w:cs="Times New Roman"/>
          <w:sz w:val="24"/>
          <w:szCs w:val="24"/>
        </w:rPr>
        <w:t>По окончании срока действия настоящего Договора обязательства Сторон по Договору прекращаются и не пролонгируются.</w:t>
      </w:r>
    </w:p>
    <w:p w:rsidR="001E778A" w:rsidRPr="001E778A" w:rsidRDefault="001E778A" w:rsidP="001E778A">
      <w:pPr>
        <w:pStyle w:val="ae"/>
        <w:spacing w:after="0" w:line="240" w:lineRule="auto"/>
        <w:ind w:left="0"/>
        <w:rPr>
          <w:rFonts w:ascii="Times New Roman" w:hAnsi="Times New Roman" w:cs="Times New Roman"/>
          <w:b/>
          <w:bCs/>
          <w:sz w:val="24"/>
          <w:szCs w:val="24"/>
        </w:rPr>
      </w:pPr>
    </w:p>
    <w:p w:rsidR="001E778A" w:rsidRPr="001E778A" w:rsidRDefault="001E778A" w:rsidP="001E778A">
      <w:pPr>
        <w:pStyle w:val="ae"/>
        <w:numPr>
          <w:ilvl w:val="0"/>
          <w:numId w:val="42"/>
        </w:numPr>
        <w:suppressAutoHyphens w:val="0"/>
        <w:spacing w:after="0" w:line="240" w:lineRule="auto"/>
        <w:jc w:val="center"/>
        <w:rPr>
          <w:rFonts w:ascii="Times New Roman" w:hAnsi="Times New Roman" w:cs="Times New Roman"/>
          <w:b/>
          <w:bCs/>
          <w:sz w:val="24"/>
          <w:szCs w:val="24"/>
        </w:rPr>
      </w:pPr>
      <w:r w:rsidRPr="001E778A">
        <w:rPr>
          <w:rFonts w:ascii="Times New Roman" w:hAnsi="Times New Roman" w:cs="Times New Roman"/>
          <w:b/>
          <w:bCs/>
          <w:sz w:val="24"/>
          <w:szCs w:val="24"/>
        </w:rPr>
        <w:t>Права и обязанности Сторон</w:t>
      </w:r>
    </w:p>
    <w:p w:rsidR="001E778A" w:rsidRPr="001E778A" w:rsidRDefault="001E778A" w:rsidP="001E778A">
      <w:pPr>
        <w:pStyle w:val="ae"/>
        <w:spacing w:after="0" w:line="240" w:lineRule="auto"/>
        <w:rPr>
          <w:rFonts w:ascii="Times New Roman" w:hAnsi="Times New Roman" w:cs="Times New Roman"/>
          <w:sz w:val="24"/>
          <w:szCs w:val="24"/>
        </w:rPr>
      </w:pPr>
    </w:p>
    <w:p w:rsidR="001E778A" w:rsidRPr="001E778A" w:rsidRDefault="001E778A" w:rsidP="001E778A">
      <w:pPr>
        <w:pStyle w:val="ae"/>
        <w:numPr>
          <w:ilvl w:val="0"/>
          <w:numId w:val="41"/>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1"/>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1"/>
          <w:numId w:val="41"/>
        </w:numPr>
        <w:suppressAutoHyphens w:val="0"/>
        <w:autoSpaceDE w:val="0"/>
        <w:spacing w:after="0" w:line="240" w:lineRule="auto"/>
        <w:ind w:left="0" w:firstLine="709"/>
        <w:jc w:val="both"/>
        <w:rPr>
          <w:rFonts w:ascii="Times New Roman" w:hAnsi="Times New Roman" w:cs="Times New Roman"/>
          <w:sz w:val="24"/>
          <w:szCs w:val="24"/>
        </w:rPr>
      </w:pPr>
      <w:r w:rsidRPr="001E778A">
        <w:rPr>
          <w:rFonts w:ascii="Times New Roman" w:hAnsi="Times New Roman" w:cs="Times New Roman"/>
          <w:sz w:val="24"/>
          <w:szCs w:val="24"/>
        </w:rPr>
        <w:t>Права и обязанности Администрации:</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2.1.1. Осуществлять контроль за техническим состоянием и внешним видом рекламной конструкции.</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В случае обнаружения несоответствия рекламной конструкции Разрешению, утвержденному проекту, техническим требованиям, определенным законодательством для конструкции данного типа, Администрация обязана направить требование об устранении выявленных нарушений.</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При непринятии Владельцем РК мер по устранению выявленных нарушений в указанный в требовании срок Администрация вправе составить акт, который направляется в органы, осуществляющие применение мер административного воздействия и иных мер, предусмотренных законом или настоящим Договором.</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2.1.2. В случае аннулирования или признания недействительным Разрешения либо в случае прекращения действия настоящего Договора в связи с истечением срока действия, досрочным расторжением, уполномоченный орган Администрации вправе требовать от Владельца РК удаления информации, размещенной на рекламной конструкции, в течение 3 дней и демонтажа рекламной конструкции в течение 1 месяца, а в случае его отказа самостоятельно произвести удаление и демонтаж. Уведомление о предстоящем демонтаже должно быть направлено Владельцу РК не позднее, чем за 10 календарных дней.</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lastRenderedPageBreak/>
        <w:t>2.1.3. Сохранять в течение всего срока эксплуатации рекламной конструкции пакет документов для оформления настоящего Договора.</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2.2. Права и обязанности Владельца РК:</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2.2.1. Владелец РК имеет право:</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 беспрепятственного доступа к месту размещения рекламной конструкции и пользования этим местом для целей, связанных с осуществлением прав Владельца РК, в том числе с ее монтажом, эксплуатацией, техническим обслуживанием и демонтажам;</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 - инициировать расторжение настоящего Договора, при условии отсутствия задолженности по оплате размещения рекламной конструкции, осуществления ее демонтажа и проведения восстановительных работ на месте ее размещения, о чем письменно должен уведомить не менее чем за 15 календарных дней до предполагаемой даты расторжения настоящего Договора;</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 - в случае продажи рекламной конструкции третьему лицу в 10- дневный срок сообщить Администрации о заключении договора купли-продажи для внесения в договор изменений в части внесения данных нового собственника рекламной конструкции на оставшийся срок действия договора.</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2.2.2. Владелец РК обязан:</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 - установить и эксплуатировать рекламную конструкцию в полном соответствии с требованиями действующего законодательства Российской Федерации, выданным разрешением на установку и эксплуатацию рекламной конструкции, с требованиями настоящего Договора;</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 xml:space="preserve">-Повесить табличку с указанием реестрового номера объекта, Ф.И.О. и контактные данные Владельца РК </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 - обеспечивать безопасность эксплуатации рекламной конструкции с соблюдением всех норм технической и пожарной безопасности;</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 - своими силами и за свой счет осуществлять монтаж и демонтаж, нести расходы, связанные с эксплуатацией рекламной конструкции, включая расходы на возмещение ущерба третьим лицам;</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-Не эксплуатировать рекламную конструкцию без рекламного изображения;</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 - за свой счет содержать рекламную конструкцию в надлежащем техническом и эстетическом состоянии, устранять повреждения рекламной конструкции в течение 3 календарных дней с момента обнаружения повреждения;</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 xml:space="preserve"> - регулярно производить уборку прилегающей территории в радиусе_________ метров от рекламной конструкции, в случае, если рекламная конструкция присоединена к земельному участку, соблюдать правила благоустройства и санитарного содержания территории; </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 - своевременно и в полном объеме осуществлять платежи по настоящему Договору;</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 - 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 - предоставлять место на рекламной конструкции для размещения социальной рекламы на срок не более 18 дней в год в соответствии с действующим законодательством. Для размещения социальной рекламы Владелец РК должен быть обеспечен рекламными материалами;</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 - уведомлять Администрацию обо всех фактах возникновения у третьих лиц прав в отношении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lastRenderedPageBreak/>
        <w:t> - нести ответственность за любые нарушения правил безопасности в течение всего срока эксплуатации рекламной конструкции и возникшие в связи с этим неисправности, аварийные ситуации и их последствия;</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 - не позднее семидневного срока письменно уведомлять о любом изменении своих реквизитов, а также о смене руководителя.</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p>
    <w:p w:rsidR="001E778A" w:rsidRPr="001E778A" w:rsidRDefault="001E778A" w:rsidP="001E778A">
      <w:pPr>
        <w:pStyle w:val="ae"/>
        <w:numPr>
          <w:ilvl w:val="0"/>
          <w:numId w:val="42"/>
        </w:numPr>
        <w:suppressAutoHyphens w:val="0"/>
        <w:autoSpaceDE w:val="0"/>
        <w:spacing w:after="0" w:line="240" w:lineRule="auto"/>
        <w:ind w:left="426" w:hanging="426"/>
        <w:jc w:val="center"/>
        <w:rPr>
          <w:rFonts w:ascii="Times New Roman" w:hAnsi="Times New Roman" w:cs="Times New Roman"/>
          <w:sz w:val="24"/>
          <w:szCs w:val="24"/>
        </w:rPr>
      </w:pPr>
      <w:r w:rsidRPr="001E778A">
        <w:rPr>
          <w:rFonts w:ascii="Times New Roman" w:hAnsi="Times New Roman" w:cs="Times New Roman"/>
          <w:b/>
          <w:bCs/>
          <w:sz w:val="24"/>
          <w:szCs w:val="24"/>
        </w:rPr>
        <w:t>Платежи и расчеты по Договору</w:t>
      </w:r>
    </w:p>
    <w:p w:rsidR="001E778A" w:rsidRPr="001E778A" w:rsidRDefault="001E778A" w:rsidP="001E778A">
      <w:pPr>
        <w:pStyle w:val="ae"/>
        <w:autoSpaceDE w:val="0"/>
        <w:spacing w:after="0" w:line="240" w:lineRule="auto"/>
        <w:ind w:left="360"/>
        <w:rPr>
          <w:rFonts w:ascii="Times New Roman" w:hAnsi="Times New Roman" w:cs="Times New Roman"/>
          <w:sz w:val="24"/>
          <w:szCs w:val="24"/>
        </w:rPr>
      </w:pPr>
    </w:p>
    <w:p w:rsidR="001E778A" w:rsidRPr="001E778A" w:rsidRDefault="001E778A" w:rsidP="001E778A">
      <w:pPr>
        <w:pStyle w:val="ae"/>
        <w:numPr>
          <w:ilvl w:val="0"/>
          <w:numId w:val="44"/>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4"/>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4"/>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4"/>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1"/>
          <w:numId w:val="44"/>
        </w:numPr>
        <w:suppressAutoHyphens w:val="0"/>
        <w:autoSpaceDE w:val="0"/>
        <w:spacing w:after="0" w:line="240" w:lineRule="auto"/>
        <w:ind w:left="426" w:hanging="426"/>
        <w:jc w:val="both"/>
        <w:rPr>
          <w:rFonts w:ascii="Times New Roman" w:hAnsi="Times New Roman" w:cs="Times New Roman"/>
          <w:sz w:val="24"/>
          <w:szCs w:val="24"/>
        </w:rPr>
      </w:pPr>
      <w:r w:rsidRPr="001E778A">
        <w:rPr>
          <w:rFonts w:ascii="Times New Roman" w:hAnsi="Times New Roman" w:cs="Times New Roman"/>
          <w:sz w:val="24"/>
          <w:szCs w:val="24"/>
        </w:rPr>
        <w:t>Годовой размер оплаты по Договору составляет _____________________, включая задаток в сумме _________, без учета НДС. Оплата НДС производится Владельцем РК самостоятельно.</w:t>
      </w:r>
    </w:p>
    <w:p w:rsidR="001E778A" w:rsidRPr="001E778A" w:rsidRDefault="001E778A" w:rsidP="001E778A">
      <w:pPr>
        <w:pStyle w:val="ae"/>
        <w:numPr>
          <w:ilvl w:val="1"/>
          <w:numId w:val="44"/>
        </w:numPr>
        <w:suppressAutoHyphens w:val="0"/>
        <w:autoSpaceDE w:val="0"/>
        <w:spacing w:after="0" w:line="240" w:lineRule="auto"/>
        <w:ind w:left="426" w:hanging="426"/>
        <w:jc w:val="both"/>
        <w:rPr>
          <w:rFonts w:ascii="Times New Roman" w:hAnsi="Times New Roman" w:cs="Times New Roman"/>
          <w:sz w:val="24"/>
          <w:szCs w:val="24"/>
        </w:rPr>
      </w:pPr>
      <w:r w:rsidRPr="001E778A">
        <w:rPr>
          <w:rFonts w:ascii="Times New Roman" w:hAnsi="Times New Roman" w:cs="Times New Roman"/>
          <w:sz w:val="24"/>
          <w:szCs w:val="24"/>
        </w:rPr>
        <w:t xml:space="preserve">По заключенному договору Владелец РК вносит плату По заключенному договору Владелец РК вносит плату по следующим реквизитам: </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6"/>
      </w:tblGrid>
      <w:tr w:rsidR="001E778A" w:rsidRPr="001E778A" w:rsidTr="00402D31">
        <w:tc>
          <w:tcPr>
            <w:tcW w:w="5000" w:type="pct"/>
          </w:tcPr>
          <w:p w:rsidR="001E778A" w:rsidRPr="001E778A" w:rsidRDefault="001E778A" w:rsidP="00402D31">
            <w:pPr>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Юридический /фактический Адрес: 649240, Республика Алтай, Чемальский район, ул. Пчелкина д. 89</w:t>
            </w:r>
          </w:p>
        </w:tc>
      </w:tr>
      <w:tr w:rsidR="001E778A" w:rsidRPr="001E778A" w:rsidTr="00402D31">
        <w:trPr>
          <w:trHeight w:val="285"/>
        </w:trPr>
        <w:tc>
          <w:tcPr>
            <w:tcW w:w="5000" w:type="pct"/>
          </w:tcPr>
          <w:p w:rsidR="001E778A" w:rsidRPr="001E778A" w:rsidRDefault="001E778A" w:rsidP="00402D31">
            <w:pPr>
              <w:rPr>
                <w:rFonts w:ascii="Times New Roman" w:hAnsi="Times New Roman" w:cs="Times New Roman"/>
                <w:sz w:val="24"/>
                <w:szCs w:val="24"/>
              </w:rPr>
            </w:pPr>
            <w:r w:rsidRPr="001E778A">
              <w:rPr>
                <w:rFonts w:ascii="Times New Roman" w:hAnsi="Times New Roman" w:cs="Times New Roman"/>
                <w:sz w:val="24"/>
                <w:szCs w:val="24"/>
              </w:rPr>
              <w:t>ИНН  0410004150</w:t>
            </w:r>
          </w:p>
        </w:tc>
      </w:tr>
      <w:tr w:rsidR="001E778A" w:rsidRPr="001E778A" w:rsidTr="00402D31">
        <w:trPr>
          <w:trHeight w:val="293"/>
        </w:trPr>
        <w:tc>
          <w:tcPr>
            <w:tcW w:w="5000" w:type="pct"/>
          </w:tcPr>
          <w:p w:rsidR="001E778A" w:rsidRPr="001E778A" w:rsidRDefault="001E778A" w:rsidP="00402D31">
            <w:pPr>
              <w:rPr>
                <w:rFonts w:ascii="Times New Roman" w:hAnsi="Times New Roman" w:cs="Times New Roman"/>
                <w:sz w:val="24"/>
                <w:szCs w:val="24"/>
              </w:rPr>
            </w:pPr>
            <w:r w:rsidRPr="001E778A">
              <w:rPr>
                <w:rFonts w:ascii="Times New Roman" w:hAnsi="Times New Roman" w:cs="Times New Roman"/>
                <w:sz w:val="24"/>
                <w:szCs w:val="24"/>
              </w:rPr>
              <w:t>КПП 041001001</w:t>
            </w:r>
          </w:p>
        </w:tc>
      </w:tr>
      <w:tr w:rsidR="001E778A" w:rsidRPr="001E778A" w:rsidTr="00402D31">
        <w:tc>
          <w:tcPr>
            <w:tcW w:w="5000" w:type="pct"/>
          </w:tcPr>
          <w:p w:rsidR="001E778A" w:rsidRPr="001E778A" w:rsidRDefault="001E778A" w:rsidP="00402D31">
            <w:pPr>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БИК  018405033</w:t>
            </w:r>
          </w:p>
        </w:tc>
      </w:tr>
      <w:tr w:rsidR="001E778A" w:rsidRPr="001E778A" w:rsidTr="00402D31">
        <w:tc>
          <w:tcPr>
            <w:tcW w:w="5000" w:type="pct"/>
          </w:tcPr>
          <w:p w:rsidR="001E778A" w:rsidRPr="001E778A" w:rsidRDefault="001E778A" w:rsidP="00402D31">
            <w:pPr>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К/с 40102810045370000071</w:t>
            </w:r>
          </w:p>
        </w:tc>
      </w:tr>
      <w:tr w:rsidR="001E778A" w:rsidRPr="001E778A" w:rsidTr="00402D31">
        <w:tc>
          <w:tcPr>
            <w:tcW w:w="5000" w:type="pct"/>
          </w:tcPr>
          <w:p w:rsidR="001E778A" w:rsidRPr="001E778A" w:rsidRDefault="001E778A" w:rsidP="00402D31">
            <w:pPr>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Р/с 03100643000000017700</w:t>
            </w:r>
          </w:p>
        </w:tc>
      </w:tr>
      <w:tr w:rsidR="001E778A" w:rsidRPr="001E778A" w:rsidTr="00402D31">
        <w:tc>
          <w:tcPr>
            <w:tcW w:w="5000" w:type="pct"/>
          </w:tcPr>
          <w:p w:rsidR="001E778A" w:rsidRPr="001E778A" w:rsidRDefault="001E778A" w:rsidP="00402D31">
            <w:pPr>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ОКТМО 84643000</w:t>
            </w:r>
          </w:p>
        </w:tc>
      </w:tr>
      <w:tr w:rsidR="001E778A" w:rsidRPr="001E778A" w:rsidTr="00402D31">
        <w:tc>
          <w:tcPr>
            <w:tcW w:w="5000" w:type="pct"/>
          </w:tcPr>
          <w:p w:rsidR="001E778A" w:rsidRPr="001E778A" w:rsidRDefault="001E778A" w:rsidP="00402D31">
            <w:pPr>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БАНК получателя Отделение – НБ Республики Алтай Банка России</w:t>
            </w:r>
          </w:p>
        </w:tc>
      </w:tr>
      <w:tr w:rsidR="001E778A" w:rsidRPr="001E778A" w:rsidTr="00402D31">
        <w:tc>
          <w:tcPr>
            <w:tcW w:w="5000" w:type="pct"/>
          </w:tcPr>
          <w:p w:rsidR="001E778A" w:rsidRPr="001E778A" w:rsidRDefault="001E778A" w:rsidP="00402D31">
            <w:pPr>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Лицевой счет администратора доходов 04773004930</w:t>
            </w:r>
          </w:p>
        </w:tc>
      </w:tr>
      <w:tr w:rsidR="001E778A" w:rsidRPr="001E778A" w:rsidTr="00402D31">
        <w:tc>
          <w:tcPr>
            <w:tcW w:w="5000" w:type="pct"/>
          </w:tcPr>
          <w:p w:rsidR="001E778A" w:rsidRPr="001E778A" w:rsidRDefault="001E778A" w:rsidP="00402D31">
            <w:pPr>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КБК 99911109080050000120</w:t>
            </w:r>
          </w:p>
        </w:tc>
      </w:tr>
    </w:tbl>
    <w:p w:rsidR="001E778A" w:rsidRPr="001E778A" w:rsidRDefault="001E778A" w:rsidP="001E778A">
      <w:pPr>
        <w:autoSpaceDE w:val="0"/>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Оплата считается произведенной с момента зачисления денежных средств на указанный расчетный счет.</w:t>
      </w:r>
    </w:p>
    <w:p w:rsidR="001E778A" w:rsidRPr="001E778A" w:rsidRDefault="001E778A" w:rsidP="001E778A">
      <w:pPr>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 xml:space="preserve">В графе платежного поручения «назначение платежа» указывать: «Плата за установку и эксплуатацию рекламной конструкции по договору №_______ от «___» _____________ 20___г. </w:t>
      </w:r>
    </w:p>
    <w:p w:rsidR="001E778A" w:rsidRPr="001E778A" w:rsidRDefault="001E778A" w:rsidP="001E778A">
      <w:pPr>
        <w:pStyle w:val="ae"/>
        <w:numPr>
          <w:ilvl w:val="1"/>
          <w:numId w:val="44"/>
        </w:numPr>
        <w:suppressAutoHyphens w:val="0"/>
        <w:spacing w:after="0" w:line="240" w:lineRule="auto"/>
        <w:ind w:left="426" w:hanging="426"/>
        <w:jc w:val="both"/>
        <w:rPr>
          <w:rFonts w:ascii="Times New Roman" w:hAnsi="Times New Roman" w:cs="Times New Roman"/>
          <w:sz w:val="24"/>
          <w:szCs w:val="24"/>
        </w:rPr>
      </w:pPr>
      <w:r w:rsidRPr="001E778A">
        <w:rPr>
          <w:rFonts w:ascii="Times New Roman" w:hAnsi="Times New Roman" w:cs="Times New Roman"/>
          <w:sz w:val="24"/>
          <w:szCs w:val="24"/>
        </w:rPr>
        <w:t>Оплата осуществляется в безналичном порядке путем перечисления денежных средств на счет, указанный в настоящем Договоре. Срок внесения платежа - ежегодный, не позднее 15 числа июня.</w:t>
      </w:r>
    </w:p>
    <w:p w:rsidR="001E778A" w:rsidRPr="001E778A" w:rsidRDefault="001E778A" w:rsidP="001E778A">
      <w:pPr>
        <w:pStyle w:val="ae"/>
        <w:numPr>
          <w:ilvl w:val="1"/>
          <w:numId w:val="44"/>
        </w:numPr>
        <w:suppressAutoHyphens w:val="0"/>
        <w:autoSpaceDE w:val="0"/>
        <w:spacing w:after="0" w:line="240" w:lineRule="auto"/>
        <w:ind w:left="426" w:hanging="426"/>
        <w:jc w:val="both"/>
        <w:rPr>
          <w:rFonts w:ascii="Times New Roman" w:hAnsi="Times New Roman" w:cs="Times New Roman"/>
          <w:color w:val="FF0000"/>
          <w:sz w:val="24"/>
          <w:szCs w:val="24"/>
        </w:rPr>
      </w:pPr>
      <w:r w:rsidRPr="001E778A">
        <w:rPr>
          <w:rFonts w:ascii="Times New Roman" w:hAnsi="Times New Roman" w:cs="Times New Roman"/>
          <w:sz w:val="24"/>
          <w:szCs w:val="24"/>
        </w:rPr>
        <w:t xml:space="preserve">  Владелец РК обязан предоставить в Администрацию копии документов, подтверждающих перечисление денежных средств, в течение 5 (пяти) рабочих дней с момента платы.</w:t>
      </w:r>
    </w:p>
    <w:p w:rsidR="001E778A" w:rsidRPr="001E778A" w:rsidRDefault="001E778A" w:rsidP="001E778A">
      <w:pPr>
        <w:pStyle w:val="ae"/>
        <w:numPr>
          <w:ilvl w:val="1"/>
          <w:numId w:val="44"/>
        </w:numPr>
        <w:suppressAutoHyphens w:val="0"/>
        <w:autoSpaceDE w:val="0"/>
        <w:spacing w:after="0" w:line="240" w:lineRule="auto"/>
        <w:ind w:left="426" w:hanging="426"/>
        <w:jc w:val="both"/>
        <w:rPr>
          <w:rFonts w:ascii="Times New Roman" w:hAnsi="Times New Roman" w:cs="Times New Roman"/>
          <w:color w:val="FF0000"/>
          <w:sz w:val="24"/>
          <w:szCs w:val="24"/>
        </w:rPr>
      </w:pPr>
      <w:r w:rsidRPr="001E778A">
        <w:rPr>
          <w:rFonts w:ascii="Times New Roman" w:hAnsi="Times New Roman" w:cs="Times New Roman"/>
          <w:sz w:val="24"/>
          <w:szCs w:val="24"/>
        </w:rPr>
        <w:t>Расчет стоимости платы за установку и эксплуатацию рекламной конструкции приведен в приложении № 1 к настоящему Договору.</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p>
    <w:p w:rsidR="001E778A" w:rsidRPr="001E778A" w:rsidRDefault="001E778A" w:rsidP="001E778A">
      <w:pPr>
        <w:autoSpaceDE w:val="0"/>
        <w:spacing w:after="0" w:line="240" w:lineRule="auto"/>
        <w:ind w:firstLine="709"/>
        <w:jc w:val="center"/>
        <w:rPr>
          <w:rFonts w:ascii="Times New Roman" w:hAnsi="Times New Roman" w:cs="Times New Roman"/>
          <w:b/>
          <w:bCs/>
          <w:sz w:val="24"/>
          <w:szCs w:val="24"/>
        </w:rPr>
      </w:pPr>
    </w:p>
    <w:p w:rsidR="001E778A" w:rsidRPr="001E778A" w:rsidRDefault="001E778A" w:rsidP="001E778A">
      <w:pPr>
        <w:pStyle w:val="ae"/>
        <w:numPr>
          <w:ilvl w:val="0"/>
          <w:numId w:val="44"/>
        </w:numPr>
        <w:suppressAutoHyphens w:val="0"/>
        <w:spacing w:after="0" w:line="240" w:lineRule="auto"/>
        <w:ind w:left="426" w:hanging="426"/>
        <w:jc w:val="center"/>
        <w:rPr>
          <w:rFonts w:ascii="Times New Roman" w:hAnsi="Times New Roman" w:cs="Times New Roman"/>
          <w:b/>
          <w:bCs/>
          <w:sz w:val="24"/>
          <w:szCs w:val="24"/>
        </w:rPr>
      </w:pPr>
      <w:r w:rsidRPr="001E778A">
        <w:rPr>
          <w:rFonts w:ascii="Times New Roman" w:hAnsi="Times New Roman" w:cs="Times New Roman"/>
          <w:b/>
          <w:bCs/>
          <w:sz w:val="24"/>
          <w:szCs w:val="24"/>
        </w:rPr>
        <w:t>Порядок изменения, прекращения и расторжения Договора</w:t>
      </w:r>
    </w:p>
    <w:p w:rsidR="001E778A" w:rsidRPr="001E778A" w:rsidRDefault="001E778A" w:rsidP="001E778A">
      <w:pPr>
        <w:pStyle w:val="ae"/>
        <w:spacing w:after="0" w:line="240" w:lineRule="auto"/>
        <w:ind w:left="360"/>
        <w:rPr>
          <w:rFonts w:ascii="Times New Roman" w:hAnsi="Times New Roman" w:cs="Times New Roman"/>
          <w:sz w:val="24"/>
          <w:szCs w:val="24"/>
        </w:rPr>
      </w:pPr>
    </w:p>
    <w:p w:rsidR="001E778A" w:rsidRPr="001E778A" w:rsidRDefault="001E778A" w:rsidP="001E778A">
      <w:pPr>
        <w:pStyle w:val="ae"/>
        <w:numPr>
          <w:ilvl w:val="0"/>
          <w:numId w:val="45"/>
        </w:numPr>
        <w:suppressAutoHyphens w:val="0"/>
        <w:autoSpaceDE w:val="0"/>
        <w:autoSpaceDN w:val="0"/>
        <w:adjustRightInd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5"/>
        </w:numPr>
        <w:suppressAutoHyphens w:val="0"/>
        <w:autoSpaceDE w:val="0"/>
        <w:autoSpaceDN w:val="0"/>
        <w:adjustRightInd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5"/>
        </w:numPr>
        <w:suppressAutoHyphens w:val="0"/>
        <w:autoSpaceDE w:val="0"/>
        <w:autoSpaceDN w:val="0"/>
        <w:adjustRightInd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5"/>
        </w:numPr>
        <w:suppressAutoHyphens w:val="0"/>
        <w:autoSpaceDE w:val="0"/>
        <w:autoSpaceDN w:val="0"/>
        <w:adjustRightInd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5"/>
        </w:numPr>
        <w:suppressAutoHyphens w:val="0"/>
        <w:autoSpaceDE w:val="0"/>
        <w:autoSpaceDN w:val="0"/>
        <w:adjustRightInd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1"/>
          <w:numId w:val="45"/>
        </w:numPr>
        <w:suppressAutoHyphens w:val="0"/>
        <w:autoSpaceDE w:val="0"/>
        <w:autoSpaceDN w:val="0"/>
        <w:adjustRightInd w:val="0"/>
        <w:spacing w:after="0" w:line="240" w:lineRule="auto"/>
        <w:ind w:left="0" w:firstLine="0"/>
        <w:jc w:val="both"/>
        <w:rPr>
          <w:rFonts w:ascii="Times New Roman" w:hAnsi="Times New Roman" w:cs="Times New Roman"/>
          <w:sz w:val="24"/>
          <w:szCs w:val="24"/>
        </w:rPr>
      </w:pPr>
      <w:r w:rsidRPr="001E778A">
        <w:rPr>
          <w:rFonts w:ascii="Times New Roman" w:hAnsi="Times New Roman" w:cs="Times New Roman"/>
          <w:sz w:val="24"/>
          <w:szCs w:val="24"/>
        </w:rPr>
        <w:t>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1E778A" w:rsidRPr="001E778A" w:rsidRDefault="001E778A" w:rsidP="001E778A">
      <w:pPr>
        <w:autoSpaceDE w:val="0"/>
        <w:autoSpaceDN w:val="0"/>
        <w:adjustRightInd w:val="0"/>
        <w:spacing w:after="0" w:line="240" w:lineRule="auto"/>
        <w:ind w:firstLine="426"/>
        <w:jc w:val="both"/>
        <w:rPr>
          <w:rFonts w:ascii="Times New Roman" w:hAnsi="Times New Roman" w:cs="Times New Roman"/>
          <w:sz w:val="24"/>
          <w:szCs w:val="24"/>
        </w:rPr>
      </w:pPr>
      <w:r w:rsidRPr="001E778A">
        <w:rPr>
          <w:rFonts w:ascii="Times New Roman" w:hAnsi="Times New Roman" w:cs="Times New Roman"/>
          <w:sz w:val="24"/>
          <w:szCs w:val="24"/>
        </w:rPr>
        <w:t>Изменения и дополнения в Договор оформляются письменно в форме дополнительных соглашений, которые являются неотъемлемой частью Договора с момента их подписания.</w:t>
      </w:r>
    </w:p>
    <w:p w:rsidR="001E778A" w:rsidRPr="001E778A" w:rsidRDefault="001E778A" w:rsidP="001E778A">
      <w:pPr>
        <w:pStyle w:val="ae"/>
        <w:numPr>
          <w:ilvl w:val="1"/>
          <w:numId w:val="45"/>
        </w:numPr>
        <w:suppressAutoHyphens w:val="0"/>
        <w:autoSpaceDE w:val="0"/>
        <w:autoSpaceDN w:val="0"/>
        <w:adjustRightInd w:val="0"/>
        <w:spacing w:after="0" w:line="240" w:lineRule="auto"/>
        <w:ind w:left="0" w:firstLine="0"/>
        <w:jc w:val="both"/>
        <w:rPr>
          <w:rFonts w:ascii="Times New Roman" w:hAnsi="Times New Roman" w:cs="Times New Roman"/>
          <w:sz w:val="24"/>
          <w:szCs w:val="24"/>
        </w:rPr>
      </w:pPr>
      <w:r w:rsidRPr="001E778A">
        <w:rPr>
          <w:rFonts w:ascii="Times New Roman" w:hAnsi="Times New Roman" w:cs="Times New Roman"/>
          <w:sz w:val="24"/>
          <w:szCs w:val="24"/>
        </w:rPr>
        <w:t xml:space="preserve"> Договор может быть расторгнут в одностороннем порядке при существенном нарушении договора другой стороной.</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В случае одностороннего расторжения сторона Договора направляет другой стороне Договора уведомление о расторжении Договора с указанием даты его прекращения, но не менее чем за 30 дней.</w:t>
      </w:r>
    </w:p>
    <w:p w:rsidR="001E778A" w:rsidRPr="001E778A" w:rsidRDefault="001E778A" w:rsidP="001E778A">
      <w:pPr>
        <w:pStyle w:val="ae"/>
        <w:numPr>
          <w:ilvl w:val="1"/>
          <w:numId w:val="45"/>
        </w:numPr>
        <w:suppressAutoHyphens w:val="0"/>
        <w:autoSpaceDE w:val="0"/>
        <w:spacing w:after="0" w:line="240" w:lineRule="auto"/>
        <w:ind w:left="0" w:firstLine="0"/>
        <w:jc w:val="both"/>
        <w:rPr>
          <w:rFonts w:ascii="Times New Roman" w:hAnsi="Times New Roman" w:cs="Times New Roman"/>
          <w:sz w:val="24"/>
          <w:szCs w:val="24"/>
        </w:rPr>
      </w:pPr>
      <w:r w:rsidRPr="001E778A">
        <w:rPr>
          <w:rFonts w:ascii="Times New Roman" w:hAnsi="Times New Roman" w:cs="Times New Roman"/>
          <w:sz w:val="24"/>
          <w:szCs w:val="24"/>
        </w:rPr>
        <w:lastRenderedPageBreak/>
        <w:t>Администрация имеет право расторгнуть настоящий Договор в одностороннем внесудебном порядке в следующих случаях:</w:t>
      </w:r>
    </w:p>
    <w:p w:rsidR="001E778A" w:rsidRPr="001E778A" w:rsidRDefault="001E778A" w:rsidP="001E778A">
      <w:pPr>
        <w:autoSpaceDE w:val="0"/>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 xml:space="preserve"> - невнесения Владельцем РК, а также внесения в неполном объеме в предусмотренный настоящим Договором срок платы, предусмотренной настоящим Договором, если просрочка платежа составляет более двух месяцев.    </w:t>
      </w:r>
    </w:p>
    <w:p w:rsidR="001E778A" w:rsidRPr="001E778A" w:rsidRDefault="001E778A" w:rsidP="001E778A">
      <w:pPr>
        <w:autoSpaceDE w:val="0"/>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 xml:space="preserve"> </w:t>
      </w:r>
      <w:r w:rsidRPr="001E778A">
        <w:rPr>
          <w:rFonts w:ascii="Times New Roman" w:hAnsi="Times New Roman" w:cs="Times New Roman"/>
          <w:sz w:val="24"/>
          <w:szCs w:val="24"/>
        </w:rPr>
        <w:tab/>
        <w:t>Внесение платы в неполном объеме не засчитывается в счет оплаты и Владелец РК считается просрочившим платеж;</w:t>
      </w:r>
    </w:p>
    <w:p w:rsidR="001E778A" w:rsidRPr="001E778A" w:rsidRDefault="001E778A" w:rsidP="001E778A">
      <w:pPr>
        <w:autoSpaceDE w:val="0"/>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 - невыполнения Владельцем РК обязанности по размещению социальной и рекламы, представляющей особую общественную значимость.</w:t>
      </w:r>
    </w:p>
    <w:p w:rsidR="001E778A" w:rsidRPr="001E778A" w:rsidRDefault="001E778A" w:rsidP="001E778A">
      <w:pPr>
        <w:autoSpaceDE w:val="0"/>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 размещение материалов, не относящихся к рекламе, социальной рекламе, или использования рекламной конструкции не по целевому назначению;</w:t>
      </w:r>
    </w:p>
    <w:p w:rsidR="001E778A" w:rsidRPr="001E778A" w:rsidRDefault="001E778A" w:rsidP="001E778A">
      <w:pPr>
        <w:autoSpaceDE w:val="0"/>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 смены владельца РК Смены владельца рекламной конструкции без уведомления Администрации в течение 7 дней с документированной даты смены владельца;</w:t>
      </w:r>
    </w:p>
    <w:p w:rsidR="001E778A" w:rsidRPr="001E778A" w:rsidRDefault="001E778A" w:rsidP="001E778A">
      <w:pPr>
        <w:autoSpaceDE w:val="0"/>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 неоднократного невыполнения требований Администрации об устранении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1E778A" w:rsidRPr="001E778A" w:rsidRDefault="001E778A" w:rsidP="001E778A">
      <w:pPr>
        <w:autoSpaceDE w:val="0"/>
        <w:autoSpaceDN w:val="0"/>
        <w:adjustRightInd w:val="0"/>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 xml:space="preserve">- невыполнения Владельцев РК  </w:t>
      </w:r>
      <w:r w:rsidRPr="001E778A">
        <w:rPr>
          <w:rFonts w:ascii="Times New Roman" w:hAnsi="Times New Roman" w:cs="Times New Roman"/>
          <w:color w:val="FF0000"/>
          <w:sz w:val="24"/>
          <w:szCs w:val="24"/>
        </w:rPr>
        <w:t xml:space="preserve">пп.1 </w:t>
      </w:r>
      <w:hyperlink w:anchor="Par96" w:history="1">
        <w:r w:rsidRPr="001E778A">
          <w:rPr>
            <w:rFonts w:ascii="Times New Roman" w:hAnsi="Times New Roman" w:cs="Times New Roman"/>
            <w:color w:val="FF0000"/>
            <w:sz w:val="24"/>
            <w:szCs w:val="24"/>
          </w:rPr>
          <w:t>пункта 2.2.</w:t>
        </w:r>
      </w:hyperlink>
      <w:r w:rsidRPr="001E778A">
        <w:rPr>
          <w:rFonts w:ascii="Times New Roman" w:hAnsi="Times New Roman" w:cs="Times New Roman"/>
          <w:color w:val="FF0000"/>
          <w:sz w:val="24"/>
          <w:szCs w:val="24"/>
        </w:rPr>
        <w:t>2</w:t>
      </w:r>
      <w:r w:rsidRPr="001E778A">
        <w:rPr>
          <w:rFonts w:ascii="Times New Roman" w:hAnsi="Times New Roman" w:cs="Times New Roman"/>
          <w:sz w:val="24"/>
          <w:szCs w:val="24"/>
        </w:rPr>
        <w:t xml:space="preserve"> настоящего Договора;</w:t>
      </w:r>
    </w:p>
    <w:p w:rsidR="001E778A" w:rsidRPr="001E778A" w:rsidRDefault="001E778A" w:rsidP="001E778A">
      <w:pPr>
        <w:autoSpaceDE w:val="0"/>
        <w:autoSpaceDN w:val="0"/>
        <w:adjustRightInd w:val="0"/>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 xml:space="preserve">- в случае прекращения настоящего Договора в соответствии с пунктами </w:t>
      </w:r>
      <w:hyperlink w:anchor="Par120" w:history="1">
        <w:r w:rsidRPr="001E778A">
          <w:rPr>
            <w:rFonts w:ascii="Times New Roman" w:hAnsi="Times New Roman" w:cs="Times New Roman"/>
            <w:color w:val="FF0000"/>
            <w:sz w:val="24"/>
            <w:szCs w:val="24"/>
          </w:rPr>
          <w:t>5.2</w:t>
        </w:r>
      </w:hyperlink>
      <w:r w:rsidRPr="001E778A">
        <w:rPr>
          <w:rFonts w:ascii="Times New Roman" w:hAnsi="Times New Roman" w:cs="Times New Roman"/>
          <w:sz w:val="24"/>
          <w:szCs w:val="24"/>
        </w:rPr>
        <w:t xml:space="preserve"> денежные средства, оплаченные Владельцем РК, возврату не подлежат;</w:t>
      </w:r>
    </w:p>
    <w:p w:rsidR="001E778A" w:rsidRPr="001E778A" w:rsidRDefault="001E778A" w:rsidP="001E778A">
      <w:pPr>
        <w:autoSpaceDE w:val="0"/>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 - привлечения Владельца РК к административной ответственности за нарушение требований к содержанию рекламной конструкции, предусмотренной действующим законодательством об административных правонарушениях, два и более раза в течение 6 месяцев;</w:t>
      </w:r>
    </w:p>
    <w:p w:rsidR="001E778A" w:rsidRPr="001E778A" w:rsidRDefault="001E778A" w:rsidP="001E778A">
      <w:pPr>
        <w:autoSpaceDE w:val="0"/>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 - аннулирования или признания недействительным Разрешения на установку рекламной конструкции в соответствии с действующим законодательством Российской Федерации.</w:t>
      </w:r>
    </w:p>
    <w:p w:rsidR="001E778A" w:rsidRPr="001E778A" w:rsidRDefault="001E778A" w:rsidP="001E778A">
      <w:pPr>
        <w:pStyle w:val="ae"/>
        <w:numPr>
          <w:ilvl w:val="0"/>
          <w:numId w:val="49"/>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9"/>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9"/>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9"/>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9"/>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1"/>
          <w:numId w:val="49"/>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1"/>
          <w:numId w:val="49"/>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1"/>
          <w:numId w:val="49"/>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1"/>
          <w:numId w:val="49"/>
        </w:numPr>
        <w:suppressAutoHyphens w:val="0"/>
        <w:autoSpaceDE w:val="0"/>
        <w:spacing w:after="0" w:line="240" w:lineRule="auto"/>
        <w:ind w:left="0" w:firstLine="0"/>
        <w:jc w:val="both"/>
        <w:rPr>
          <w:rFonts w:ascii="Times New Roman" w:hAnsi="Times New Roman" w:cs="Times New Roman"/>
          <w:sz w:val="24"/>
          <w:szCs w:val="24"/>
        </w:rPr>
      </w:pPr>
      <w:r w:rsidRPr="001E778A">
        <w:rPr>
          <w:rFonts w:ascii="Times New Roman" w:hAnsi="Times New Roman" w:cs="Times New Roman"/>
          <w:sz w:val="24"/>
          <w:szCs w:val="24"/>
        </w:rPr>
        <w:t>При наличии оснований для одностороннего отказа от исполнения настоящего Договора, предусмотренных п. 5.2. настоящего Договора, Администрация направляет письменное уведомление Владельцу РК о расторжении настоящего Договора в одностороннем порядке. Договор считается расторгнутым с даты, указанной в таком уведомлении.</w:t>
      </w:r>
    </w:p>
    <w:p w:rsidR="001E778A" w:rsidRPr="001E778A" w:rsidRDefault="001E778A" w:rsidP="001E778A">
      <w:pPr>
        <w:pStyle w:val="ae"/>
        <w:numPr>
          <w:ilvl w:val="1"/>
          <w:numId w:val="49"/>
        </w:numPr>
        <w:suppressAutoHyphens w:val="0"/>
        <w:autoSpaceDE w:val="0"/>
        <w:spacing w:after="0" w:line="240" w:lineRule="auto"/>
        <w:ind w:left="0" w:firstLine="0"/>
        <w:jc w:val="both"/>
        <w:rPr>
          <w:rFonts w:ascii="Times New Roman" w:hAnsi="Times New Roman" w:cs="Times New Roman"/>
          <w:sz w:val="24"/>
          <w:szCs w:val="24"/>
        </w:rPr>
      </w:pPr>
      <w:r w:rsidRPr="001E778A">
        <w:rPr>
          <w:rFonts w:ascii="Times New Roman" w:hAnsi="Times New Roman" w:cs="Times New Roman"/>
          <w:sz w:val="24"/>
          <w:szCs w:val="24"/>
        </w:rPr>
        <w:t>По истечении срока действия настоящего Договора или при его досрочном расторжении Владелец РК обязуется удалить информацию, размещенную на рекламной конструкции, в течение трех дней и демонтировать рекламную конструкцию в течение одного месяца.</w:t>
      </w:r>
    </w:p>
    <w:p w:rsidR="001E778A" w:rsidRPr="001E778A" w:rsidRDefault="001E778A" w:rsidP="001E778A">
      <w:pPr>
        <w:pStyle w:val="ae"/>
        <w:numPr>
          <w:ilvl w:val="1"/>
          <w:numId w:val="49"/>
        </w:numPr>
        <w:suppressAutoHyphens w:val="0"/>
        <w:autoSpaceDE w:val="0"/>
        <w:spacing w:after="0" w:line="240" w:lineRule="auto"/>
        <w:ind w:left="0" w:firstLine="0"/>
        <w:jc w:val="both"/>
        <w:rPr>
          <w:rFonts w:ascii="Times New Roman" w:hAnsi="Times New Roman" w:cs="Times New Roman"/>
          <w:sz w:val="24"/>
          <w:szCs w:val="24"/>
        </w:rPr>
      </w:pPr>
      <w:r w:rsidRPr="001E778A">
        <w:rPr>
          <w:rFonts w:ascii="Times New Roman" w:hAnsi="Times New Roman" w:cs="Times New Roman"/>
          <w:sz w:val="24"/>
          <w:szCs w:val="24"/>
        </w:rPr>
        <w:t>При расторжении настоящего Договора и неисполнении Владельцем РК своих обязательств по удалению информации, размещенной на рекламной конструкции, и демонтажу рекламной конструкции уполномоченный орган Администрации вправе осуществить удаление информации, размещенной на рекламной конструкции, и демонтаж рекламной конструкции, возложив на Владельца РК разумные расходы, понесенные в связи с удалением информации, демонтажем, восстановительными работами на месте размещения рекламной конструкции, хранением и в необходимых случаях, по решению суда, уничтожением рекламной конструкции.</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Уполномоченный орган Администрации не несет перед Владельцем РК ответственности за убытки, возникшие у него вследствие удаления информации и демонтажа.</w:t>
      </w:r>
    </w:p>
    <w:p w:rsidR="001E778A" w:rsidRPr="001E778A" w:rsidRDefault="001E778A" w:rsidP="001E778A">
      <w:pPr>
        <w:pStyle w:val="ae"/>
        <w:numPr>
          <w:ilvl w:val="1"/>
          <w:numId w:val="49"/>
        </w:numPr>
        <w:suppressAutoHyphens w:val="0"/>
        <w:autoSpaceDE w:val="0"/>
        <w:spacing w:after="0" w:line="240" w:lineRule="auto"/>
        <w:ind w:left="0" w:firstLine="0"/>
        <w:jc w:val="both"/>
        <w:rPr>
          <w:rFonts w:ascii="Times New Roman" w:hAnsi="Times New Roman" w:cs="Times New Roman"/>
          <w:sz w:val="24"/>
          <w:szCs w:val="24"/>
        </w:rPr>
      </w:pPr>
      <w:r w:rsidRPr="001E778A">
        <w:rPr>
          <w:rFonts w:ascii="Times New Roman" w:hAnsi="Times New Roman" w:cs="Times New Roman"/>
          <w:sz w:val="24"/>
          <w:szCs w:val="24"/>
        </w:rPr>
        <w:t>По окончании срока действия Договора обязательства Сторон по Договору прекращаются.</w:t>
      </w:r>
    </w:p>
    <w:p w:rsidR="001E778A" w:rsidRPr="001E778A" w:rsidRDefault="001E778A" w:rsidP="001E778A">
      <w:pPr>
        <w:pStyle w:val="ae"/>
        <w:numPr>
          <w:ilvl w:val="1"/>
          <w:numId w:val="49"/>
        </w:numPr>
        <w:suppressAutoHyphens w:val="0"/>
        <w:autoSpaceDE w:val="0"/>
        <w:spacing w:after="0" w:line="240" w:lineRule="auto"/>
        <w:ind w:left="0" w:firstLine="0"/>
        <w:jc w:val="both"/>
        <w:rPr>
          <w:rFonts w:ascii="Times New Roman" w:hAnsi="Times New Roman" w:cs="Times New Roman"/>
          <w:sz w:val="24"/>
          <w:szCs w:val="24"/>
        </w:rPr>
      </w:pPr>
      <w:r w:rsidRPr="001E778A">
        <w:rPr>
          <w:rFonts w:ascii="Times New Roman" w:hAnsi="Times New Roman" w:cs="Times New Roman"/>
          <w:sz w:val="24"/>
          <w:szCs w:val="24"/>
        </w:rPr>
        <w:t>Заключение Договора на новый срок осуществляется в соответствии с действующим законодательством РФ.</w:t>
      </w:r>
    </w:p>
    <w:p w:rsidR="001E778A" w:rsidRPr="001E778A" w:rsidRDefault="001E778A" w:rsidP="001E778A">
      <w:pPr>
        <w:pStyle w:val="ae"/>
        <w:numPr>
          <w:ilvl w:val="1"/>
          <w:numId w:val="49"/>
        </w:numPr>
        <w:suppressAutoHyphens w:val="0"/>
        <w:autoSpaceDE w:val="0"/>
        <w:spacing w:after="0" w:line="240" w:lineRule="auto"/>
        <w:ind w:left="0" w:firstLine="0"/>
        <w:jc w:val="both"/>
        <w:rPr>
          <w:rFonts w:ascii="Times New Roman" w:hAnsi="Times New Roman" w:cs="Times New Roman"/>
          <w:sz w:val="24"/>
          <w:szCs w:val="24"/>
        </w:rPr>
      </w:pPr>
      <w:r w:rsidRPr="001E778A">
        <w:rPr>
          <w:rFonts w:ascii="Times New Roman" w:hAnsi="Times New Roman" w:cs="Times New Roman"/>
          <w:sz w:val="24"/>
          <w:szCs w:val="24"/>
        </w:rPr>
        <w:t>При неоднократном нарушении условий настоящего договора Владельцем РК, Администрация вправе изъять рекламную конструкцию для собственных нужд, предварительно в письменной форме направив уведомление «Об устранении нарушения установки и эксплуа</w:t>
      </w:r>
      <w:r w:rsidRPr="001E778A">
        <w:rPr>
          <w:rFonts w:ascii="Times New Roman" w:hAnsi="Times New Roman" w:cs="Times New Roman"/>
          <w:sz w:val="24"/>
          <w:szCs w:val="24"/>
        </w:rPr>
        <w:lastRenderedPageBreak/>
        <w:t>тации рекламной конструкции» (далее Уведомление) Владельцу РК, предусмотренным законом способом.</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 xml:space="preserve">С момента получения Уведомления Владелец РК может устранить нарушение в течение 30 дней. При устранении нарушения и (или) предоставлении письменного ответа на Уведомление с   подтверждением доказательств уважительности причин нарушения, владелец рекламной конструкции остается прежним. </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При бездействии, и (или) отсутствии письменного ответа на Уведомление с предоставлением доказательств уважительности причин нарушения, Владельцем РК становится Администрация после истечения 30 дней с момента получения Уведомления, Владельцем РК.</w:t>
      </w:r>
    </w:p>
    <w:p w:rsidR="001E778A" w:rsidRPr="001E778A" w:rsidRDefault="001E778A" w:rsidP="001E778A">
      <w:pPr>
        <w:autoSpaceDE w:val="0"/>
        <w:autoSpaceDN w:val="0"/>
        <w:adjustRightInd w:val="0"/>
        <w:spacing w:after="0" w:line="240" w:lineRule="auto"/>
        <w:ind w:firstLine="709"/>
        <w:jc w:val="both"/>
        <w:rPr>
          <w:rFonts w:ascii="Times New Roman" w:hAnsi="Times New Roman" w:cs="Times New Roman"/>
          <w:sz w:val="24"/>
          <w:szCs w:val="24"/>
        </w:rPr>
      </w:pPr>
      <w:r w:rsidRPr="001E778A">
        <w:rPr>
          <w:rFonts w:ascii="Times New Roman" w:hAnsi="Times New Roman" w:cs="Times New Roman"/>
          <w:sz w:val="24"/>
          <w:szCs w:val="24"/>
        </w:rPr>
        <w:t xml:space="preserve">В случае изъятия рекламной конструкции у Владельца РК в пользу Администрации  в соответствии с пунктом 5.9. настоящего Договора денежные средства, оплаченные Владельцем РК, возврату не подлежат.      </w:t>
      </w:r>
    </w:p>
    <w:p w:rsidR="001E778A" w:rsidRPr="001E778A" w:rsidRDefault="001E778A" w:rsidP="001E778A">
      <w:pPr>
        <w:autoSpaceDE w:val="0"/>
        <w:autoSpaceDN w:val="0"/>
        <w:adjustRightInd w:val="0"/>
        <w:spacing w:after="0" w:line="240" w:lineRule="auto"/>
        <w:ind w:firstLine="709"/>
        <w:jc w:val="both"/>
        <w:rPr>
          <w:rFonts w:ascii="Times New Roman" w:hAnsi="Times New Roman" w:cs="Times New Roman"/>
          <w:vanish/>
          <w:sz w:val="24"/>
          <w:szCs w:val="24"/>
        </w:rPr>
      </w:pPr>
      <w:r w:rsidRPr="001E778A">
        <w:rPr>
          <w:rFonts w:ascii="Times New Roman" w:hAnsi="Times New Roman" w:cs="Times New Roman"/>
          <w:sz w:val="24"/>
          <w:szCs w:val="24"/>
        </w:rPr>
        <w:t>Настоящий Договор будет считаться прекращенным с Владельцем РК с момента изъятия рекламной конструкции в пользу Администрации.</w:t>
      </w:r>
    </w:p>
    <w:p w:rsidR="001E778A" w:rsidRPr="001E778A" w:rsidRDefault="001E778A" w:rsidP="001E778A">
      <w:pPr>
        <w:pStyle w:val="ae"/>
        <w:numPr>
          <w:ilvl w:val="0"/>
          <w:numId w:val="48"/>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8"/>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8"/>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8"/>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1"/>
          <w:numId w:val="48"/>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1"/>
          <w:numId w:val="48"/>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1"/>
          <w:numId w:val="48"/>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1"/>
          <w:numId w:val="48"/>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1"/>
          <w:numId w:val="48"/>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1"/>
          <w:numId w:val="48"/>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1"/>
          <w:numId w:val="48"/>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autoSpaceDE w:val="0"/>
        <w:spacing w:after="0" w:line="240" w:lineRule="auto"/>
        <w:ind w:left="360"/>
        <w:jc w:val="both"/>
        <w:rPr>
          <w:rFonts w:ascii="Times New Roman" w:hAnsi="Times New Roman" w:cs="Times New Roman"/>
          <w:sz w:val="24"/>
          <w:szCs w:val="24"/>
        </w:rPr>
      </w:pPr>
      <w:r w:rsidRPr="001E778A">
        <w:rPr>
          <w:rFonts w:ascii="Times New Roman" w:hAnsi="Times New Roman" w:cs="Times New Roman"/>
          <w:sz w:val="24"/>
          <w:szCs w:val="24"/>
        </w:rPr>
        <w:t xml:space="preserve"> </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p>
    <w:p w:rsidR="001E778A" w:rsidRPr="001E778A" w:rsidRDefault="001E778A" w:rsidP="001E778A">
      <w:pPr>
        <w:pStyle w:val="ae"/>
        <w:numPr>
          <w:ilvl w:val="0"/>
          <w:numId w:val="45"/>
        </w:numPr>
        <w:suppressAutoHyphens w:val="0"/>
        <w:spacing w:after="0" w:line="240" w:lineRule="auto"/>
        <w:jc w:val="center"/>
        <w:rPr>
          <w:rFonts w:ascii="Times New Roman" w:hAnsi="Times New Roman" w:cs="Times New Roman"/>
          <w:b/>
          <w:bCs/>
          <w:sz w:val="24"/>
          <w:szCs w:val="24"/>
        </w:rPr>
      </w:pPr>
      <w:r w:rsidRPr="001E778A">
        <w:rPr>
          <w:rFonts w:ascii="Times New Roman" w:hAnsi="Times New Roman" w:cs="Times New Roman"/>
          <w:b/>
          <w:bCs/>
          <w:sz w:val="24"/>
          <w:szCs w:val="24"/>
        </w:rPr>
        <w:t>Ответственность Сторон</w:t>
      </w:r>
    </w:p>
    <w:p w:rsidR="001E778A" w:rsidRPr="001E778A" w:rsidRDefault="001E778A" w:rsidP="001E778A">
      <w:pPr>
        <w:pStyle w:val="ae"/>
        <w:spacing w:after="0" w:line="240" w:lineRule="auto"/>
        <w:ind w:left="360"/>
        <w:rPr>
          <w:rFonts w:ascii="Times New Roman" w:hAnsi="Times New Roman" w:cs="Times New Roman"/>
          <w:sz w:val="24"/>
          <w:szCs w:val="24"/>
        </w:rPr>
      </w:pPr>
    </w:p>
    <w:p w:rsidR="001E778A" w:rsidRPr="001E778A" w:rsidRDefault="001E778A" w:rsidP="001E778A">
      <w:pPr>
        <w:pStyle w:val="ae"/>
        <w:numPr>
          <w:ilvl w:val="0"/>
          <w:numId w:val="46"/>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6"/>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6"/>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6"/>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6"/>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6"/>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1"/>
          <w:numId w:val="46"/>
        </w:numPr>
        <w:suppressAutoHyphens w:val="0"/>
        <w:autoSpaceDE w:val="0"/>
        <w:spacing w:after="0" w:line="240" w:lineRule="auto"/>
        <w:ind w:left="426" w:hanging="426"/>
        <w:jc w:val="both"/>
        <w:rPr>
          <w:rFonts w:ascii="Times New Roman" w:hAnsi="Times New Roman" w:cs="Times New Roman"/>
          <w:sz w:val="24"/>
          <w:szCs w:val="24"/>
        </w:rPr>
      </w:pPr>
      <w:r w:rsidRPr="001E778A">
        <w:rPr>
          <w:rFonts w:ascii="Times New Roman" w:hAnsi="Times New Roman" w:cs="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1E778A" w:rsidRPr="001E778A" w:rsidRDefault="001E778A" w:rsidP="001E778A">
      <w:pPr>
        <w:pStyle w:val="ae"/>
        <w:numPr>
          <w:ilvl w:val="1"/>
          <w:numId w:val="46"/>
        </w:numPr>
        <w:suppressAutoHyphens w:val="0"/>
        <w:autoSpaceDE w:val="0"/>
        <w:spacing w:after="0" w:line="240" w:lineRule="auto"/>
        <w:ind w:left="426" w:hanging="426"/>
        <w:jc w:val="both"/>
        <w:rPr>
          <w:rFonts w:ascii="Times New Roman" w:hAnsi="Times New Roman" w:cs="Times New Roman"/>
          <w:sz w:val="24"/>
          <w:szCs w:val="24"/>
        </w:rPr>
      </w:pPr>
      <w:r w:rsidRPr="001E778A">
        <w:rPr>
          <w:rFonts w:ascii="Times New Roman" w:hAnsi="Times New Roman" w:cs="Times New Roman"/>
          <w:sz w:val="24"/>
          <w:szCs w:val="24"/>
        </w:rPr>
        <w:t>При умышленном или неосторожном ухудшении состояния муниципального имущества Владелец РК возмещает Администрации причиненный ущерб в полном объеме. Факт нанесения ущерба актируется комиссионно. Размер нанесенного ущерба определяется сторонами или, при не достижении согласия, независимым оценщиком.</w:t>
      </w:r>
    </w:p>
    <w:p w:rsidR="001E778A" w:rsidRPr="001E778A" w:rsidRDefault="001E778A" w:rsidP="001E778A">
      <w:pPr>
        <w:pStyle w:val="ae"/>
        <w:numPr>
          <w:ilvl w:val="1"/>
          <w:numId w:val="46"/>
        </w:numPr>
        <w:suppressAutoHyphens w:val="0"/>
        <w:autoSpaceDE w:val="0"/>
        <w:spacing w:after="0" w:line="240" w:lineRule="auto"/>
        <w:ind w:left="426" w:hanging="426"/>
        <w:jc w:val="both"/>
        <w:rPr>
          <w:rFonts w:ascii="Times New Roman" w:hAnsi="Times New Roman" w:cs="Times New Roman"/>
          <w:sz w:val="24"/>
          <w:szCs w:val="24"/>
        </w:rPr>
      </w:pPr>
      <w:r w:rsidRPr="001E778A">
        <w:rPr>
          <w:rFonts w:ascii="Times New Roman" w:hAnsi="Times New Roman" w:cs="Times New Roman"/>
          <w:sz w:val="24"/>
          <w:szCs w:val="24"/>
        </w:rPr>
        <w:t xml:space="preserve"> Владелец РК несет ответственность за нарушения Федерального </w:t>
      </w:r>
      <w:hyperlink r:id="rId9" w:history="1">
        <w:r w:rsidRPr="001E778A">
          <w:rPr>
            <w:rFonts w:ascii="Times New Roman" w:hAnsi="Times New Roman" w:cs="Times New Roman"/>
            <w:color w:val="0000FF"/>
            <w:sz w:val="24"/>
            <w:szCs w:val="24"/>
          </w:rPr>
          <w:t>закона</w:t>
        </w:r>
      </w:hyperlink>
      <w:r w:rsidRPr="001E778A">
        <w:rPr>
          <w:rFonts w:ascii="Times New Roman" w:hAnsi="Times New Roman" w:cs="Times New Roman"/>
          <w:sz w:val="24"/>
          <w:szCs w:val="24"/>
        </w:rPr>
        <w:t xml:space="preserve"> от 13.03.2006 N 38-ФЗ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 Российской Федерации.</w:t>
      </w:r>
    </w:p>
    <w:p w:rsidR="001E778A" w:rsidRPr="001E778A" w:rsidRDefault="001E778A" w:rsidP="001E778A">
      <w:pPr>
        <w:pStyle w:val="ae"/>
        <w:numPr>
          <w:ilvl w:val="1"/>
          <w:numId w:val="46"/>
        </w:numPr>
        <w:suppressAutoHyphens w:val="0"/>
        <w:autoSpaceDE w:val="0"/>
        <w:spacing w:after="0" w:line="240" w:lineRule="auto"/>
        <w:ind w:left="426" w:hanging="426"/>
        <w:jc w:val="both"/>
        <w:rPr>
          <w:rFonts w:ascii="Times New Roman" w:hAnsi="Times New Roman" w:cs="Times New Roman"/>
          <w:sz w:val="24"/>
          <w:szCs w:val="24"/>
        </w:rPr>
      </w:pPr>
      <w:r w:rsidRPr="001E778A">
        <w:rPr>
          <w:rFonts w:ascii="Times New Roman" w:hAnsi="Times New Roman" w:cs="Times New Roman"/>
          <w:sz w:val="24"/>
          <w:szCs w:val="24"/>
        </w:rPr>
        <w:t xml:space="preserve">За несвоевременную оплату по настоящему договору Владелец РК уплачивает пени в размере </w:t>
      </w:r>
      <w:r w:rsidRPr="001E778A">
        <w:rPr>
          <w:rFonts w:ascii="Times New Roman" w:hAnsi="Times New Roman" w:cs="Times New Roman"/>
          <w:color w:val="FF0000"/>
          <w:sz w:val="24"/>
          <w:szCs w:val="24"/>
        </w:rPr>
        <w:t>0,1 процента от суммы</w:t>
      </w:r>
      <w:r w:rsidRPr="001E778A">
        <w:rPr>
          <w:rFonts w:ascii="Times New Roman" w:hAnsi="Times New Roman" w:cs="Times New Roman"/>
          <w:sz w:val="24"/>
          <w:szCs w:val="24"/>
        </w:rPr>
        <w:t xml:space="preserve"> долга за каждый день просрочки.</w:t>
      </w:r>
    </w:p>
    <w:p w:rsidR="001E778A" w:rsidRPr="001E778A" w:rsidRDefault="001E778A" w:rsidP="001E778A">
      <w:pPr>
        <w:pStyle w:val="ae"/>
        <w:autoSpaceDE w:val="0"/>
        <w:spacing w:after="0" w:line="240" w:lineRule="auto"/>
        <w:ind w:left="426" w:firstLine="283"/>
        <w:jc w:val="both"/>
        <w:rPr>
          <w:rFonts w:ascii="Times New Roman" w:hAnsi="Times New Roman" w:cs="Times New Roman"/>
          <w:sz w:val="24"/>
          <w:szCs w:val="24"/>
        </w:rPr>
      </w:pPr>
      <w:r w:rsidRPr="001E778A">
        <w:rPr>
          <w:rFonts w:ascii="Times New Roman" w:hAnsi="Times New Roman" w:cs="Times New Roman"/>
          <w:sz w:val="24"/>
          <w:szCs w:val="24"/>
        </w:rPr>
        <w:t>Оплата пеней не освобождает Владельца РК от внесения платы в соответствии с условиями настоящего Договора.</w:t>
      </w:r>
    </w:p>
    <w:p w:rsidR="001E778A" w:rsidRPr="001E778A" w:rsidRDefault="001E778A" w:rsidP="001E778A">
      <w:pPr>
        <w:autoSpaceDE w:val="0"/>
        <w:spacing w:after="0" w:line="240" w:lineRule="auto"/>
        <w:ind w:left="426" w:hanging="426"/>
        <w:jc w:val="center"/>
        <w:rPr>
          <w:rFonts w:ascii="Times New Roman" w:hAnsi="Times New Roman" w:cs="Times New Roman"/>
          <w:b/>
          <w:sz w:val="24"/>
          <w:szCs w:val="24"/>
        </w:rPr>
      </w:pPr>
    </w:p>
    <w:p w:rsidR="001E778A" w:rsidRPr="001E778A" w:rsidRDefault="001E778A" w:rsidP="001E778A">
      <w:pPr>
        <w:pStyle w:val="ae"/>
        <w:numPr>
          <w:ilvl w:val="0"/>
          <w:numId w:val="46"/>
        </w:numPr>
        <w:suppressAutoHyphens w:val="0"/>
        <w:autoSpaceDE w:val="0"/>
        <w:spacing w:after="0" w:line="240" w:lineRule="auto"/>
        <w:jc w:val="center"/>
        <w:rPr>
          <w:rFonts w:ascii="Times New Roman" w:hAnsi="Times New Roman" w:cs="Times New Roman"/>
          <w:b/>
          <w:sz w:val="24"/>
          <w:szCs w:val="24"/>
        </w:rPr>
      </w:pPr>
      <w:r w:rsidRPr="001E778A">
        <w:rPr>
          <w:rFonts w:ascii="Times New Roman" w:hAnsi="Times New Roman" w:cs="Times New Roman"/>
          <w:b/>
          <w:sz w:val="24"/>
          <w:szCs w:val="24"/>
        </w:rPr>
        <w:t>Форс-мажерные обстоятельства</w:t>
      </w:r>
    </w:p>
    <w:p w:rsidR="001E778A" w:rsidRPr="001E778A" w:rsidRDefault="001E778A" w:rsidP="001E778A">
      <w:pPr>
        <w:pStyle w:val="ae"/>
        <w:autoSpaceDE w:val="0"/>
        <w:spacing w:after="0" w:line="240" w:lineRule="auto"/>
        <w:ind w:left="360"/>
        <w:rPr>
          <w:rFonts w:ascii="Times New Roman" w:hAnsi="Times New Roman" w:cs="Times New Roman"/>
          <w:b/>
          <w:sz w:val="24"/>
          <w:szCs w:val="24"/>
        </w:rPr>
      </w:pPr>
    </w:p>
    <w:p w:rsidR="001E778A" w:rsidRPr="001E778A" w:rsidRDefault="001E778A" w:rsidP="001E778A">
      <w:pPr>
        <w:pStyle w:val="ae"/>
        <w:numPr>
          <w:ilvl w:val="1"/>
          <w:numId w:val="46"/>
        </w:numPr>
        <w:suppressAutoHyphens w:val="0"/>
        <w:autoSpaceDE w:val="0"/>
        <w:autoSpaceDN w:val="0"/>
        <w:adjustRightInd w:val="0"/>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w:t>
      </w:r>
      <w:bookmarkStart w:id="0" w:name="Par139"/>
      <w:bookmarkEnd w:id="0"/>
    </w:p>
    <w:p w:rsidR="001E778A" w:rsidRPr="001E778A" w:rsidRDefault="001E778A" w:rsidP="001E778A">
      <w:pPr>
        <w:pStyle w:val="ae"/>
        <w:numPr>
          <w:ilvl w:val="1"/>
          <w:numId w:val="46"/>
        </w:numPr>
        <w:suppressAutoHyphens w:val="0"/>
        <w:autoSpaceDE w:val="0"/>
        <w:autoSpaceDN w:val="0"/>
        <w:adjustRightInd w:val="0"/>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E778A" w:rsidRPr="001E778A" w:rsidRDefault="001E778A" w:rsidP="001E778A">
      <w:pPr>
        <w:pStyle w:val="ae"/>
        <w:numPr>
          <w:ilvl w:val="1"/>
          <w:numId w:val="46"/>
        </w:numPr>
        <w:suppressAutoHyphens w:val="0"/>
        <w:autoSpaceDE w:val="0"/>
        <w:autoSpaceDN w:val="0"/>
        <w:adjustRightInd w:val="0"/>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 xml:space="preserve">Невыполнение условий </w:t>
      </w:r>
      <w:hyperlink w:anchor="Par139" w:history="1">
        <w:r w:rsidRPr="001E778A">
          <w:rPr>
            <w:rFonts w:ascii="Times New Roman" w:hAnsi="Times New Roman" w:cs="Times New Roman"/>
            <w:sz w:val="24"/>
            <w:szCs w:val="24"/>
          </w:rPr>
          <w:t>пункта 9.2</w:t>
        </w:r>
      </w:hyperlink>
      <w:r w:rsidRPr="001E778A">
        <w:rPr>
          <w:rFonts w:ascii="Times New Roman" w:hAnsi="Times New Roman" w:cs="Times New Roman"/>
          <w:sz w:val="24"/>
          <w:szCs w:val="24"/>
        </w:rPr>
        <w:t xml:space="preserve"> лишает сторону права ссылаться на форс-мажорные обстоятельства при невыполнении обязательств по настоящему Договору.</w:t>
      </w:r>
    </w:p>
    <w:p w:rsidR="001E778A" w:rsidRPr="001E778A" w:rsidRDefault="001E778A" w:rsidP="001E778A">
      <w:pPr>
        <w:pStyle w:val="ae"/>
        <w:numPr>
          <w:ilvl w:val="1"/>
          <w:numId w:val="46"/>
        </w:numPr>
        <w:suppressAutoHyphens w:val="0"/>
        <w:autoSpaceDE w:val="0"/>
        <w:autoSpaceDN w:val="0"/>
        <w:adjustRightInd w:val="0"/>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 xml:space="preserve">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w:t>
      </w:r>
      <w:r w:rsidRPr="001E778A">
        <w:rPr>
          <w:rFonts w:ascii="Times New Roman" w:hAnsi="Times New Roman" w:cs="Times New Roman"/>
          <w:sz w:val="24"/>
          <w:szCs w:val="24"/>
        </w:rPr>
        <w:lastRenderedPageBreak/>
        <w:t>длиться более трех месяцев, и расторгнуть настоящий Договор при условии достижения компромисса по всем спорным вопросам.</w:t>
      </w:r>
    </w:p>
    <w:p w:rsidR="001E778A" w:rsidRPr="001E778A" w:rsidRDefault="001E778A" w:rsidP="001E778A">
      <w:pPr>
        <w:pStyle w:val="ae"/>
        <w:autoSpaceDE w:val="0"/>
        <w:spacing w:after="0" w:line="240" w:lineRule="auto"/>
        <w:ind w:left="0"/>
        <w:jc w:val="both"/>
        <w:rPr>
          <w:rFonts w:ascii="Times New Roman" w:hAnsi="Times New Roman" w:cs="Times New Roman"/>
          <w:sz w:val="24"/>
          <w:szCs w:val="24"/>
        </w:rPr>
      </w:pP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p>
    <w:p w:rsidR="001E778A" w:rsidRPr="001E778A" w:rsidRDefault="001E778A" w:rsidP="001E778A">
      <w:pPr>
        <w:pStyle w:val="ae"/>
        <w:numPr>
          <w:ilvl w:val="0"/>
          <w:numId w:val="46"/>
        </w:numPr>
        <w:suppressAutoHyphens w:val="0"/>
        <w:spacing w:after="0" w:line="240" w:lineRule="auto"/>
        <w:jc w:val="center"/>
        <w:rPr>
          <w:rFonts w:ascii="Times New Roman" w:hAnsi="Times New Roman" w:cs="Times New Roman"/>
          <w:sz w:val="24"/>
          <w:szCs w:val="24"/>
        </w:rPr>
      </w:pPr>
      <w:r w:rsidRPr="001E778A">
        <w:rPr>
          <w:rFonts w:ascii="Times New Roman" w:hAnsi="Times New Roman" w:cs="Times New Roman"/>
          <w:b/>
          <w:bCs/>
          <w:sz w:val="24"/>
          <w:szCs w:val="24"/>
        </w:rPr>
        <w:t>Заключительные положения</w:t>
      </w:r>
    </w:p>
    <w:p w:rsidR="001E778A" w:rsidRPr="001E778A" w:rsidRDefault="001E778A" w:rsidP="001E778A">
      <w:pPr>
        <w:pStyle w:val="ae"/>
        <w:spacing w:after="0" w:line="240" w:lineRule="auto"/>
        <w:ind w:left="360"/>
        <w:rPr>
          <w:rFonts w:ascii="Times New Roman" w:hAnsi="Times New Roman" w:cs="Times New Roman"/>
          <w:sz w:val="24"/>
          <w:szCs w:val="24"/>
        </w:rPr>
      </w:pPr>
    </w:p>
    <w:p w:rsidR="001E778A" w:rsidRPr="001E778A" w:rsidRDefault="001E778A" w:rsidP="001E778A">
      <w:pPr>
        <w:pStyle w:val="ae"/>
        <w:numPr>
          <w:ilvl w:val="0"/>
          <w:numId w:val="47"/>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7"/>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7"/>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7"/>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7"/>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7"/>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7"/>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0"/>
          <w:numId w:val="47"/>
        </w:numPr>
        <w:suppressAutoHyphens w:val="0"/>
        <w:autoSpaceDE w:val="0"/>
        <w:spacing w:after="0" w:line="240" w:lineRule="auto"/>
        <w:jc w:val="both"/>
        <w:rPr>
          <w:rFonts w:ascii="Times New Roman" w:hAnsi="Times New Roman" w:cs="Times New Roman"/>
          <w:vanish/>
          <w:sz w:val="24"/>
          <w:szCs w:val="24"/>
        </w:rPr>
      </w:pPr>
    </w:p>
    <w:p w:rsidR="001E778A" w:rsidRPr="001E778A" w:rsidRDefault="001E778A" w:rsidP="001E778A">
      <w:pPr>
        <w:pStyle w:val="ae"/>
        <w:numPr>
          <w:ilvl w:val="1"/>
          <w:numId w:val="47"/>
        </w:numPr>
        <w:suppressAutoHyphens w:val="0"/>
        <w:autoSpaceDE w:val="0"/>
        <w:spacing w:after="0" w:line="240" w:lineRule="auto"/>
        <w:ind w:left="426"/>
        <w:jc w:val="both"/>
        <w:rPr>
          <w:rFonts w:ascii="Times New Roman" w:hAnsi="Times New Roman" w:cs="Times New Roman"/>
          <w:sz w:val="24"/>
          <w:szCs w:val="24"/>
        </w:rPr>
      </w:pPr>
      <w:r w:rsidRPr="001E778A">
        <w:rPr>
          <w:rFonts w:ascii="Times New Roman" w:hAnsi="Times New Roman" w:cs="Times New Roman"/>
          <w:sz w:val="24"/>
          <w:szCs w:val="24"/>
        </w:rPr>
        <w:t>Взаимоотношения Сторон, не урегулированные настоящим Договором, регламентируются действующим законодательством РФ.</w:t>
      </w:r>
    </w:p>
    <w:p w:rsidR="001E778A" w:rsidRPr="001E778A" w:rsidRDefault="001E778A" w:rsidP="001E778A">
      <w:pPr>
        <w:pStyle w:val="ae"/>
        <w:numPr>
          <w:ilvl w:val="1"/>
          <w:numId w:val="47"/>
        </w:numPr>
        <w:suppressAutoHyphens w:val="0"/>
        <w:autoSpaceDE w:val="0"/>
        <w:spacing w:after="0" w:line="240" w:lineRule="auto"/>
        <w:ind w:left="426"/>
        <w:jc w:val="both"/>
        <w:rPr>
          <w:rFonts w:ascii="Times New Roman" w:hAnsi="Times New Roman" w:cs="Times New Roman"/>
          <w:sz w:val="24"/>
          <w:szCs w:val="24"/>
        </w:rPr>
      </w:pPr>
      <w:r w:rsidRPr="001E778A">
        <w:rPr>
          <w:rFonts w:ascii="Times New Roman" w:hAnsi="Times New Roman" w:cs="Times New Roman"/>
          <w:sz w:val="24"/>
          <w:szCs w:val="24"/>
        </w:rPr>
        <w:t>В случае внесения изменений в учредительные документы, банковские реквизиты, каждая из Сторон в 10- дневный срок в письменном виде сообщает другой Стороне настоящего договора о таких изменениях.</w:t>
      </w:r>
    </w:p>
    <w:p w:rsidR="001E778A" w:rsidRPr="001E778A" w:rsidRDefault="001E778A" w:rsidP="001E778A">
      <w:pPr>
        <w:pStyle w:val="ae"/>
        <w:numPr>
          <w:ilvl w:val="1"/>
          <w:numId w:val="47"/>
        </w:numPr>
        <w:suppressAutoHyphens w:val="0"/>
        <w:autoSpaceDE w:val="0"/>
        <w:spacing w:after="0" w:line="240" w:lineRule="auto"/>
        <w:ind w:left="426"/>
        <w:jc w:val="both"/>
        <w:rPr>
          <w:rFonts w:ascii="Times New Roman" w:hAnsi="Times New Roman" w:cs="Times New Roman"/>
          <w:sz w:val="24"/>
          <w:szCs w:val="24"/>
        </w:rPr>
      </w:pPr>
      <w:r w:rsidRPr="001E778A">
        <w:rPr>
          <w:rFonts w:ascii="Times New Roman" w:hAnsi="Times New Roman" w:cs="Times New Roman"/>
          <w:sz w:val="24"/>
          <w:szCs w:val="24"/>
        </w:rPr>
        <w:t xml:space="preserve"> Споры по заключению и исполнению настоящего Договора рассматриваются в суде республики Алтай в соответствии с действующим законодательством.</w:t>
      </w:r>
    </w:p>
    <w:p w:rsidR="001E778A" w:rsidRPr="001E778A" w:rsidRDefault="001E778A" w:rsidP="001E778A">
      <w:pPr>
        <w:pStyle w:val="ae"/>
        <w:numPr>
          <w:ilvl w:val="1"/>
          <w:numId w:val="47"/>
        </w:numPr>
        <w:suppressAutoHyphens w:val="0"/>
        <w:autoSpaceDE w:val="0"/>
        <w:spacing w:after="0" w:line="240" w:lineRule="auto"/>
        <w:ind w:left="426"/>
        <w:jc w:val="both"/>
        <w:rPr>
          <w:rFonts w:ascii="Times New Roman" w:hAnsi="Times New Roman" w:cs="Times New Roman"/>
          <w:sz w:val="24"/>
          <w:szCs w:val="24"/>
        </w:rPr>
      </w:pPr>
      <w:r w:rsidRPr="001E778A">
        <w:rPr>
          <w:rFonts w:ascii="Times New Roman" w:hAnsi="Times New Roman" w:cs="Times New Roman"/>
          <w:sz w:val="24"/>
          <w:szCs w:val="24"/>
        </w:rPr>
        <w:t xml:space="preserve"> Владелец РК не может передать приобретенное по настоящему договору право установки и эксплуатации рекламной конструкции третьему лицу.</w:t>
      </w:r>
    </w:p>
    <w:p w:rsidR="001E778A" w:rsidRPr="001E778A" w:rsidRDefault="001E778A" w:rsidP="001E778A">
      <w:pPr>
        <w:pStyle w:val="ae"/>
        <w:numPr>
          <w:ilvl w:val="1"/>
          <w:numId w:val="47"/>
        </w:numPr>
        <w:suppressAutoHyphens w:val="0"/>
        <w:autoSpaceDE w:val="0"/>
        <w:spacing w:after="0" w:line="240" w:lineRule="auto"/>
        <w:ind w:left="426"/>
        <w:jc w:val="both"/>
        <w:rPr>
          <w:rFonts w:ascii="Times New Roman" w:hAnsi="Times New Roman" w:cs="Times New Roman"/>
          <w:sz w:val="24"/>
          <w:szCs w:val="24"/>
        </w:rPr>
      </w:pPr>
      <w:r w:rsidRPr="001E778A">
        <w:rPr>
          <w:rFonts w:ascii="Times New Roman" w:hAnsi="Times New Roman" w:cs="Times New Roman"/>
          <w:sz w:val="24"/>
          <w:szCs w:val="24"/>
        </w:rPr>
        <w:t>Настоящий Договор составлен в двух экземплярах (по одному для каждой из Сторон), имеющих равную юридическую силу.</w:t>
      </w:r>
    </w:p>
    <w:p w:rsidR="001E778A" w:rsidRPr="001E778A" w:rsidRDefault="001E778A" w:rsidP="001E778A">
      <w:pPr>
        <w:autoSpaceDE w:val="0"/>
        <w:spacing w:after="0" w:line="240" w:lineRule="auto"/>
        <w:ind w:firstLine="709"/>
        <w:jc w:val="both"/>
        <w:rPr>
          <w:rFonts w:ascii="Times New Roman" w:hAnsi="Times New Roman" w:cs="Times New Roman"/>
          <w:sz w:val="24"/>
          <w:szCs w:val="24"/>
        </w:rPr>
      </w:pPr>
    </w:p>
    <w:p w:rsidR="001E778A" w:rsidRPr="001E778A" w:rsidRDefault="001E778A" w:rsidP="001E778A">
      <w:pPr>
        <w:spacing w:after="0" w:line="240" w:lineRule="auto"/>
        <w:jc w:val="center"/>
        <w:rPr>
          <w:rFonts w:ascii="Times New Roman" w:hAnsi="Times New Roman" w:cs="Times New Roman"/>
          <w:b/>
          <w:bCs/>
          <w:sz w:val="24"/>
          <w:szCs w:val="24"/>
        </w:rPr>
      </w:pPr>
      <w:r w:rsidRPr="001E778A">
        <w:rPr>
          <w:rFonts w:ascii="Times New Roman" w:hAnsi="Times New Roman" w:cs="Times New Roman"/>
          <w:b/>
          <w:bCs/>
          <w:sz w:val="24"/>
          <w:szCs w:val="24"/>
        </w:rPr>
        <w:t>8. Реквизиты и подписи Сторон</w:t>
      </w:r>
    </w:p>
    <w:p w:rsidR="001E778A" w:rsidRPr="001E778A" w:rsidRDefault="001E778A" w:rsidP="001E778A">
      <w:pPr>
        <w:spacing w:after="0" w:line="240" w:lineRule="auto"/>
        <w:jc w:val="center"/>
        <w:rPr>
          <w:rFonts w:ascii="Times New Roman" w:hAnsi="Times New Roman" w:cs="Times New Roman"/>
          <w:sz w:val="24"/>
          <w:szCs w:val="24"/>
        </w:rPr>
      </w:pPr>
    </w:p>
    <w:tbl>
      <w:tblPr>
        <w:tblW w:w="0" w:type="auto"/>
        <w:tblInd w:w="2" w:type="dxa"/>
        <w:tblLook w:val="00A0" w:firstRow="1" w:lastRow="0" w:firstColumn="1" w:lastColumn="0" w:noHBand="0" w:noVBand="0"/>
      </w:tblPr>
      <w:tblGrid>
        <w:gridCol w:w="4958"/>
        <w:gridCol w:w="446"/>
        <w:gridCol w:w="4448"/>
      </w:tblGrid>
      <w:tr w:rsidR="001E778A" w:rsidRPr="001E778A" w:rsidTr="00402D31">
        <w:trPr>
          <w:trHeight w:val="397"/>
        </w:trPr>
        <w:tc>
          <w:tcPr>
            <w:tcW w:w="4958" w:type="dxa"/>
            <w:vAlign w:val="center"/>
          </w:tcPr>
          <w:p w:rsidR="001E778A" w:rsidRPr="001E778A" w:rsidRDefault="001E778A" w:rsidP="00402D31">
            <w:pPr>
              <w:spacing w:after="0" w:line="240" w:lineRule="auto"/>
              <w:jc w:val="center"/>
              <w:rPr>
                <w:rFonts w:ascii="Times New Roman" w:hAnsi="Times New Roman" w:cs="Times New Roman"/>
                <w:b/>
                <w:sz w:val="24"/>
                <w:szCs w:val="24"/>
              </w:rPr>
            </w:pPr>
            <w:r w:rsidRPr="001E778A">
              <w:rPr>
                <w:rFonts w:ascii="Times New Roman" w:hAnsi="Times New Roman" w:cs="Times New Roman"/>
                <w:b/>
                <w:sz w:val="24"/>
                <w:szCs w:val="24"/>
              </w:rPr>
              <w:t>Администрация</w:t>
            </w:r>
          </w:p>
        </w:tc>
        <w:tc>
          <w:tcPr>
            <w:tcW w:w="446" w:type="dxa"/>
            <w:vAlign w:val="center"/>
          </w:tcPr>
          <w:p w:rsidR="001E778A" w:rsidRPr="001E778A" w:rsidRDefault="001E778A" w:rsidP="00402D31">
            <w:pPr>
              <w:spacing w:after="0" w:line="240" w:lineRule="auto"/>
              <w:jc w:val="center"/>
              <w:rPr>
                <w:rFonts w:ascii="Times New Roman" w:hAnsi="Times New Roman" w:cs="Times New Roman"/>
                <w:b/>
                <w:sz w:val="24"/>
                <w:szCs w:val="24"/>
              </w:rPr>
            </w:pPr>
          </w:p>
        </w:tc>
        <w:tc>
          <w:tcPr>
            <w:tcW w:w="4448" w:type="dxa"/>
            <w:vAlign w:val="center"/>
          </w:tcPr>
          <w:p w:rsidR="001E778A" w:rsidRPr="001E778A" w:rsidRDefault="001E778A" w:rsidP="00402D31">
            <w:pPr>
              <w:spacing w:after="0" w:line="240" w:lineRule="auto"/>
              <w:jc w:val="center"/>
              <w:rPr>
                <w:rFonts w:ascii="Times New Roman" w:hAnsi="Times New Roman" w:cs="Times New Roman"/>
                <w:b/>
                <w:sz w:val="24"/>
                <w:szCs w:val="24"/>
              </w:rPr>
            </w:pPr>
            <w:r w:rsidRPr="001E778A">
              <w:rPr>
                <w:rFonts w:ascii="Times New Roman" w:hAnsi="Times New Roman" w:cs="Times New Roman"/>
                <w:b/>
                <w:sz w:val="24"/>
                <w:szCs w:val="24"/>
              </w:rPr>
              <w:t>Владелец РК</w:t>
            </w:r>
          </w:p>
        </w:tc>
      </w:tr>
      <w:tr w:rsidR="001E778A" w:rsidRPr="001E778A" w:rsidTr="00402D31">
        <w:tc>
          <w:tcPr>
            <w:tcW w:w="4958" w:type="dxa"/>
          </w:tcPr>
          <w:p w:rsidR="001E778A" w:rsidRPr="001E778A" w:rsidRDefault="001E778A" w:rsidP="00402D31">
            <w:pPr>
              <w:spacing w:after="0" w:line="240" w:lineRule="auto"/>
              <w:jc w:val="both"/>
              <w:rPr>
                <w:rFonts w:ascii="Times New Roman" w:hAnsi="Times New Roman" w:cs="Times New Roman"/>
                <w:sz w:val="24"/>
                <w:szCs w:val="24"/>
              </w:rPr>
            </w:pPr>
          </w:p>
        </w:tc>
        <w:tc>
          <w:tcPr>
            <w:tcW w:w="446" w:type="dxa"/>
          </w:tcPr>
          <w:p w:rsidR="001E778A" w:rsidRPr="001E778A" w:rsidRDefault="001E778A" w:rsidP="00402D31">
            <w:pPr>
              <w:spacing w:after="0" w:line="240" w:lineRule="auto"/>
              <w:jc w:val="both"/>
              <w:rPr>
                <w:rFonts w:ascii="Times New Roman" w:hAnsi="Times New Roman" w:cs="Times New Roman"/>
                <w:sz w:val="24"/>
                <w:szCs w:val="24"/>
              </w:rPr>
            </w:pPr>
          </w:p>
        </w:tc>
        <w:tc>
          <w:tcPr>
            <w:tcW w:w="4448" w:type="dxa"/>
          </w:tcPr>
          <w:p w:rsidR="001E778A" w:rsidRPr="001E778A" w:rsidRDefault="001E778A" w:rsidP="00402D31">
            <w:pPr>
              <w:spacing w:after="0" w:line="240" w:lineRule="auto"/>
              <w:jc w:val="both"/>
              <w:rPr>
                <w:rFonts w:ascii="Times New Roman" w:hAnsi="Times New Roman" w:cs="Times New Roman"/>
                <w:sz w:val="24"/>
                <w:szCs w:val="24"/>
              </w:rPr>
            </w:pPr>
          </w:p>
        </w:tc>
      </w:tr>
      <w:tr w:rsidR="001E778A" w:rsidRPr="001E778A" w:rsidTr="00402D31">
        <w:tc>
          <w:tcPr>
            <w:tcW w:w="4958" w:type="dxa"/>
          </w:tcPr>
          <w:p w:rsidR="001E778A" w:rsidRPr="001E778A" w:rsidRDefault="001E778A" w:rsidP="00402D31">
            <w:pPr>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Юридический /фактический Адрес: 649240, Республика Алтай, Чемальский район, ул. Пчелкина д. 89</w:t>
            </w:r>
          </w:p>
        </w:tc>
        <w:tc>
          <w:tcPr>
            <w:tcW w:w="446" w:type="dxa"/>
          </w:tcPr>
          <w:p w:rsidR="001E778A" w:rsidRPr="001E778A" w:rsidRDefault="001E778A" w:rsidP="00402D31">
            <w:pPr>
              <w:spacing w:after="0" w:line="240" w:lineRule="auto"/>
              <w:jc w:val="both"/>
              <w:rPr>
                <w:rFonts w:ascii="Times New Roman" w:hAnsi="Times New Roman" w:cs="Times New Roman"/>
                <w:sz w:val="24"/>
                <w:szCs w:val="24"/>
              </w:rPr>
            </w:pPr>
          </w:p>
        </w:tc>
        <w:tc>
          <w:tcPr>
            <w:tcW w:w="4448" w:type="dxa"/>
            <w:tcBorders>
              <w:bottom w:val="single" w:sz="4" w:space="0" w:color="auto"/>
            </w:tcBorders>
          </w:tcPr>
          <w:p w:rsidR="001E778A" w:rsidRPr="001E778A" w:rsidRDefault="001E778A" w:rsidP="00402D31">
            <w:pPr>
              <w:spacing w:after="0" w:line="240" w:lineRule="auto"/>
              <w:jc w:val="both"/>
              <w:rPr>
                <w:rFonts w:ascii="Times New Roman" w:hAnsi="Times New Roman" w:cs="Times New Roman"/>
                <w:sz w:val="24"/>
                <w:szCs w:val="24"/>
              </w:rPr>
            </w:pPr>
          </w:p>
        </w:tc>
      </w:tr>
      <w:tr w:rsidR="001E778A" w:rsidRPr="001E778A" w:rsidTr="00402D31">
        <w:tc>
          <w:tcPr>
            <w:tcW w:w="4958" w:type="dxa"/>
          </w:tcPr>
          <w:p w:rsidR="001E778A" w:rsidRPr="001E778A" w:rsidRDefault="001E778A" w:rsidP="00402D31">
            <w:pPr>
              <w:rPr>
                <w:rFonts w:ascii="Times New Roman" w:hAnsi="Times New Roman" w:cs="Times New Roman"/>
                <w:sz w:val="24"/>
                <w:szCs w:val="24"/>
              </w:rPr>
            </w:pPr>
            <w:r w:rsidRPr="001E778A">
              <w:rPr>
                <w:rFonts w:ascii="Times New Roman" w:hAnsi="Times New Roman" w:cs="Times New Roman"/>
                <w:sz w:val="24"/>
                <w:szCs w:val="24"/>
              </w:rPr>
              <w:t>ИНН  0410004150</w:t>
            </w:r>
          </w:p>
        </w:tc>
        <w:tc>
          <w:tcPr>
            <w:tcW w:w="446" w:type="dxa"/>
          </w:tcPr>
          <w:p w:rsidR="001E778A" w:rsidRPr="001E778A" w:rsidRDefault="001E778A" w:rsidP="00402D31">
            <w:pPr>
              <w:spacing w:after="0" w:line="240" w:lineRule="auto"/>
              <w:jc w:val="both"/>
              <w:rPr>
                <w:rFonts w:ascii="Times New Roman" w:hAnsi="Times New Roman" w:cs="Times New Roman"/>
                <w:sz w:val="24"/>
                <w:szCs w:val="24"/>
              </w:rPr>
            </w:pPr>
          </w:p>
        </w:tc>
        <w:tc>
          <w:tcPr>
            <w:tcW w:w="4448" w:type="dxa"/>
            <w:tcBorders>
              <w:top w:val="single" w:sz="4" w:space="0" w:color="auto"/>
              <w:bottom w:val="single" w:sz="4" w:space="0" w:color="auto"/>
            </w:tcBorders>
          </w:tcPr>
          <w:p w:rsidR="001E778A" w:rsidRPr="001E778A" w:rsidRDefault="001E778A" w:rsidP="00402D31">
            <w:pPr>
              <w:spacing w:after="0" w:line="240" w:lineRule="auto"/>
              <w:jc w:val="both"/>
              <w:rPr>
                <w:rFonts w:ascii="Times New Roman" w:hAnsi="Times New Roman" w:cs="Times New Roman"/>
                <w:sz w:val="24"/>
                <w:szCs w:val="24"/>
              </w:rPr>
            </w:pPr>
          </w:p>
        </w:tc>
      </w:tr>
      <w:tr w:rsidR="001E778A" w:rsidRPr="001E778A" w:rsidTr="00402D31">
        <w:tc>
          <w:tcPr>
            <w:tcW w:w="4958" w:type="dxa"/>
          </w:tcPr>
          <w:p w:rsidR="001E778A" w:rsidRPr="001E778A" w:rsidRDefault="001E778A" w:rsidP="00402D31">
            <w:pPr>
              <w:rPr>
                <w:rFonts w:ascii="Times New Roman" w:hAnsi="Times New Roman" w:cs="Times New Roman"/>
                <w:sz w:val="24"/>
                <w:szCs w:val="24"/>
              </w:rPr>
            </w:pPr>
            <w:r w:rsidRPr="001E778A">
              <w:rPr>
                <w:rFonts w:ascii="Times New Roman" w:hAnsi="Times New Roman" w:cs="Times New Roman"/>
                <w:sz w:val="24"/>
                <w:szCs w:val="24"/>
              </w:rPr>
              <w:t>КПП 041001001</w:t>
            </w:r>
          </w:p>
        </w:tc>
        <w:tc>
          <w:tcPr>
            <w:tcW w:w="446" w:type="dxa"/>
          </w:tcPr>
          <w:p w:rsidR="001E778A" w:rsidRPr="001E778A" w:rsidRDefault="001E778A" w:rsidP="00402D31">
            <w:pPr>
              <w:spacing w:after="0" w:line="240" w:lineRule="auto"/>
              <w:jc w:val="both"/>
              <w:rPr>
                <w:rFonts w:ascii="Times New Roman" w:hAnsi="Times New Roman" w:cs="Times New Roman"/>
                <w:sz w:val="24"/>
                <w:szCs w:val="24"/>
              </w:rPr>
            </w:pPr>
          </w:p>
        </w:tc>
        <w:tc>
          <w:tcPr>
            <w:tcW w:w="4448" w:type="dxa"/>
            <w:tcBorders>
              <w:top w:val="single" w:sz="4" w:space="0" w:color="auto"/>
              <w:bottom w:val="single" w:sz="4" w:space="0" w:color="auto"/>
            </w:tcBorders>
          </w:tcPr>
          <w:p w:rsidR="001E778A" w:rsidRPr="001E778A" w:rsidRDefault="001E778A" w:rsidP="00402D31">
            <w:pPr>
              <w:spacing w:after="0" w:line="240" w:lineRule="auto"/>
              <w:jc w:val="both"/>
              <w:rPr>
                <w:rFonts w:ascii="Times New Roman" w:hAnsi="Times New Roman" w:cs="Times New Roman"/>
                <w:sz w:val="24"/>
                <w:szCs w:val="24"/>
              </w:rPr>
            </w:pPr>
          </w:p>
        </w:tc>
      </w:tr>
      <w:tr w:rsidR="001E778A" w:rsidRPr="001E778A" w:rsidTr="00402D31">
        <w:tc>
          <w:tcPr>
            <w:tcW w:w="4958" w:type="dxa"/>
          </w:tcPr>
          <w:p w:rsidR="001E778A" w:rsidRPr="001E778A" w:rsidRDefault="001E778A" w:rsidP="00402D31">
            <w:pPr>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БИК  018405033</w:t>
            </w:r>
          </w:p>
        </w:tc>
        <w:tc>
          <w:tcPr>
            <w:tcW w:w="446" w:type="dxa"/>
          </w:tcPr>
          <w:p w:rsidR="001E778A" w:rsidRPr="001E778A" w:rsidRDefault="001E778A" w:rsidP="00402D31">
            <w:pPr>
              <w:spacing w:after="0" w:line="240" w:lineRule="auto"/>
              <w:jc w:val="both"/>
              <w:rPr>
                <w:rFonts w:ascii="Times New Roman" w:hAnsi="Times New Roman" w:cs="Times New Roman"/>
                <w:sz w:val="24"/>
                <w:szCs w:val="24"/>
              </w:rPr>
            </w:pPr>
          </w:p>
        </w:tc>
        <w:tc>
          <w:tcPr>
            <w:tcW w:w="4448" w:type="dxa"/>
            <w:tcBorders>
              <w:top w:val="single" w:sz="4" w:space="0" w:color="auto"/>
              <w:bottom w:val="single" w:sz="4" w:space="0" w:color="auto"/>
            </w:tcBorders>
          </w:tcPr>
          <w:p w:rsidR="001E778A" w:rsidRPr="001E778A" w:rsidRDefault="001E778A" w:rsidP="00402D31">
            <w:pPr>
              <w:spacing w:after="0" w:line="240" w:lineRule="auto"/>
              <w:jc w:val="both"/>
              <w:rPr>
                <w:rFonts w:ascii="Times New Roman" w:hAnsi="Times New Roman" w:cs="Times New Roman"/>
                <w:sz w:val="24"/>
                <w:szCs w:val="24"/>
              </w:rPr>
            </w:pPr>
          </w:p>
        </w:tc>
      </w:tr>
      <w:tr w:rsidR="001E778A" w:rsidRPr="001E778A" w:rsidTr="00402D31">
        <w:tc>
          <w:tcPr>
            <w:tcW w:w="4958" w:type="dxa"/>
          </w:tcPr>
          <w:p w:rsidR="001E778A" w:rsidRPr="001E778A" w:rsidRDefault="001E778A" w:rsidP="00402D31">
            <w:pPr>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К/с 40102810045370000071</w:t>
            </w:r>
          </w:p>
        </w:tc>
        <w:tc>
          <w:tcPr>
            <w:tcW w:w="446" w:type="dxa"/>
          </w:tcPr>
          <w:p w:rsidR="001E778A" w:rsidRPr="001E778A" w:rsidRDefault="001E778A" w:rsidP="00402D31">
            <w:pPr>
              <w:spacing w:after="0" w:line="240" w:lineRule="auto"/>
              <w:jc w:val="both"/>
              <w:rPr>
                <w:rFonts w:ascii="Times New Roman" w:hAnsi="Times New Roman" w:cs="Times New Roman"/>
                <w:sz w:val="24"/>
                <w:szCs w:val="24"/>
              </w:rPr>
            </w:pPr>
          </w:p>
        </w:tc>
        <w:tc>
          <w:tcPr>
            <w:tcW w:w="4448" w:type="dxa"/>
            <w:tcBorders>
              <w:top w:val="single" w:sz="4" w:space="0" w:color="auto"/>
              <w:bottom w:val="single" w:sz="4" w:space="0" w:color="auto"/>
            </w:tcBorders>
          </w:tcPr>
          <w:p w:rsidR="001E778A" w:rsidRPr="001E778A" w:rsidRDefault="001E778A" w:rsidP="00402D31">
            <w:pPr>
              <w:spacing w:after="0" w:line="240" w:lineRule="auto"/>
              <w:jc w:val="both"/>
              <w:rPr>
                <w:rFonts w:ascii="Times New Roman" w:hAnsi="Times New Roman" w:cs="Times New Roman"/>
                <w:sz w:val="24"/>
                <w:szCs w:val="24"/>
              </w:rPr>
            </w:pPr>
          </w:p>
        </w:tc>
      </w:tr>
      <w:tr w:rsidR="001E778A" w:rsidRPr="001E778A" w:rsidTr="00402D31">
        <w:tc>
          <w:tcPr>
            <w:tcW w:w="4958" w:type="dxa"/>
          </w:tcPr>
          <w:p w:rsidR="001E778A" w:rsidRPr="001E778A" w:rsidRDefault="001E778A" w:rsidP="00402D31">
            <w:pPr>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Р/с 03100643000000017700</w:t>
            </w:r>
          </w:p>
        </w:tc>
        <w:tc>
          <w:tcPr>
            <w:tcW w:w="446" w:type="dxa"/>
          </w:tcPr>
          <w:p w:rsidR="001E778A" w:rsidRPr="001E778A" w:rsidRDefault="001E778A" w:rsidP="00402D31">
            <w:pPr>
              <w:spacing w:after="0" w:line="240" w:lineRule="auto"/>
              <w:jc w:val="both"/>
              <w:rPr>
                <w:rFonts w:ascii="Times New Roman" w:hAnsi="Times New Roman" w:cs="Times New Roman"/>
                <w:sz w:val="24"/>
                <w:szCs w:val="24"/>
              </w:rPr>
            </w:pPr>
          </w:p>
        </w:tc>
        <w:tc>
          <w:tcPr>
            <w:tcW w:w="4448" w:type="dxa"/>
            <w:tcBorders>
              <w:top w:val="single" w:sz="4" w:space="0" w:color="auto"/>
              <w:bottom w:val="single" w:sz="4" w:space="0" w:color="auto"/>
            </w:tcBorders>
          </w:tcPr>
          <w:p w:rsidR="001E778A" w:rsidRPr="001E778A" w:rsidRDefault="001E778A" w:rsidP="00402D31">
            <w:pPr>
              <w:spacing w:after="0" w:line="240" w:lineRule="auto"/>
              <w:jc w:val="both"/>
              <w:rPr>
                <w:rFonts w:ascii="Times New Roman" w:hAnsi="Times New Roman" w:cs="Times New Roman"/>
                <w:sz w:val="24"/>
                <w:szCs w:val="24"/>
              </w:rPr>
            </w:pPr>
          </w:p>
        </w:tc>
      </w:tr>
      <w:tr w:rsidR="001E778A" w:rsidRPr="001E778A" w:rsidTr="00402D31">
        <w:tc>
          <w:tcPr>
            <w:tcW w:w="4958" w:type="dxa"/>
          </w:tcPr>
          <w:p w:rsidR="001E778A" w:rsidRPr="001E778A" w:rsidRDefault="001E778A" w:rsidP="00402D31">
            <w:pPr>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ОКТМО 84643000</w:t>
            </w:r>
          </w:p>
        </w:tc>
        <w:tc>
          <w:tcPr>
            <w:tcW w:w="446" w:type="dxa"/>
          </w:tcPr>
          <w:p w:rsidR="001E778A" w:rsidRPr="001E778A" w:rsidRDefault="001E778A" w:rsidP="00402D31">
            <w:pPr>
              <w:spacing w:after="0" w:line="240" w:lineRule="auto"/>
              <w:jc w:val="both"/>
              <w:rPr>
                <w:rFonts w:ascii="Times New Roman" w:hAnsi="Times New Roman" w:cs="Times New Roman"/>
                <w:sz w:val="24"/>
                <w:szCs w:val="24"/>
              </w:rPr>
            </w:pPr>
          </w:p>
        </w:tc>
        <w:tc>
          <w:tcPr>
            <w:tcW w:w="4448" w:type="dxa"/>
            <w:tcBorders>
              <w:top w:val="single" w:sz="4" w:space="0" w:color="auto"/>
              <w:bottom w:val="single" w:sz="4" w:space="0" w:color="auto"/>
            </w:tcBorders>
          </w:tcPr>
          <w:p w:rsidR="001E778A" w:rsidRPr="001E778A" w:rsidRDefault="001E778A" w:rsidP="00402D31">
            <w:pPr>
              <w:spacing w:after="0" w:line="240" w:lineRule="auto"/>
              <w:jc w:val="both"/>
              <w:rPr>
                <w:rFonts w:ascii="Times New Roman" w:hAnsi="Times New Roman" w:cs="Times New Roman"/>
                <w:sz w:val="24"/>
                <w:szCs w:val="24"/>
              </w:rPr>
            </w:pPr>
          </w:p>
        </w:tc>
      </w:tr>
      <w:tr w:rsidR="001E778A" w:rsidRPr="001E778A" w:rsidTr="00402D31">
        <w:tc>
          <w:tcPr>
            <w:tcW w:w="4958" w:type="dxa"/>
          </w:tcPr>
          <w:p w:rsidR="001E778A" w:rsidRPr="001E778A" w:rsidRDefault="001E778A" w:rsidP="00402D31">
            <w:pPr>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БАНК получателя Отделение – НБ Республики Алтай Банка России</w:t>
            </w:r>
          </w:p>
        </w:tc>
        <w:tc>
          <w:tcPr>
            <w:tcW w:w="446" w:type="dxa"/>
          </w:tcPr>
          <w:p w:rsidR="001E778A" w:rsidRPr="001E778A" w:rsidRDefault="001E778A" w:rsidP="00402D31">
            <w:pPr>
              <w:spacing w:after="0" w:line="240" w:lineRule="auto"/>
              <w:jc w:val="both"/>
              <w:rPr>
                <w:rFonts w:ascii="Times New Roman" w:hAnsi="Times New Roman" w:cs="Times New Roman"/>
                <w:sz w:val="24"/>
                <w:szCs w:val="24"/>
              </w:rPr>
            </w:pPr>
          </w:p>
        </w:tc>
        <w:tc>
          <w:tcPr>
            <w:tcW w:w="4448" w:type="dxa"/>
            <w:tcBorders>
              <w:top w:val="single" w:sz="4" w:space="0" w:color="auto"/>
              <w:bottom w:val="single" w:sz="4" w:space="0" w:color="auto"/>
            </w:tcBorders>
          </w:tcPr>
          <w:p w:rsidR="001E778A" w:rsidRPr="001E778A" w:rsidRDefault="001E778A" w:rsidP="00402D31">
            <w:pPr>
              <w:spacing w:after="0" w:line="240" w:lineRule="auto"/>
              <w:jc w:val="both"/>
              <w:rPr>
                <w:rFonts w:ascii="Times New Roman" w:hAnsi="Times New Roman" w:cs="Times New Roman"/>
                <w:sz w:val="24"/>
                <w:szCs w:val="24"/>
              </w:rPr>
            </w:pPr>
          </w:p>
        </w:tc>
      </w:tr>
      <w:tr w:rsidR="001E778A" w:rsidRPr="001E778A" w:rsidTr="00402D31">
        <w:tc>
          <w:tcPr>
            <w:tcW w:w="4958" w:type="dxa"/>
          </w:tcPr>
          <w:p w:rsidR="001E778A" w:rsidRPr="001E778A" w:rsidRDefault="001E778A" w:rsidP="00402D31">
            <w:pPr>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Лицевой счет администратора доходов 04773004930</w:t>
            </w:r>
          </w:p>
        </w:tc>
        <w:tc>
          <w:tcPr>
            <w:tcW w:w="446" w:type="dxa"/>
          </w:tcPr>
          <w:p w:rsidR="001E778A" w:rsidRPr="001E778A" w:rsidRDefault="001E778A" w:rsidP="00402D31">
            <w:pPr>
              <w:spacing w:after="0" w:line="240" w:lineRule="auto"/>
              <w:jc w:val="both"/>
              <w:rPr>
                <w:rFonts w:ascii="Times New Roman" w:hAnsi="Times New Roman" w:cs="Times New Roman"/>
                <w:sz w:val="24"/>
                <w:szCs w:val="24"/>
              </w:rPr>
            </w:pPr>
          </w:p>
        </w:tc>
        <w:tc>
          <w:tcPr>
            <w:tcW w:w="4448" w:type="dxa"/>
            <w:tcBorders>
              <w:top w:val="single" w:sz="4" w:space="0" w:color="auto"/>
              <w:bottom w:val="single" w:sz="4" w:space="0" w:color="auto"/>
            </w:tcBorders>
          </w:tcPr>
          <w:p w:rsidR="001E778A" w:rsidRPr="001E778A" w:rsidRDefault="001E778A" w:rsidP="00402D31">
            <w:pPr>
              <w:spacing w:after="0" w:line="240" w:lineRule="auto"/>
              <w:jc w:val="both"/>
              <w:rPr>
                <w:rFonts w:ascii="Times New Roman" w:hAnsi="Times New Roman" w:cs="Times New Roman"/>
                <w:sz w:val="24"/>
                <w:szCs w:val="24"/>
              </w:rPr>
            </w:pPr>
          </w:p>
        </w:tc>
      </w:tr>
      <w:tr w:rsidR="001E778A" w:rsidRPr="001E778A" w:rsidTr="00402D31">
        <w:tc>
          <w:tcPr>
            <w:tcW w:w="4958" w:type="dxa"/>
          </w:tcPr>
          <w:p w:rsidR="001E778A" w:rsidRPr="001E778A" w:rsidRDefault="001E778A" w:rsidP="00402D31">
            <w:pPr>
              <w:spacing w:after="0" w:line="240" w:lineRule="auto"/>
              <w:jc w:val="both"/>
              <w:rPr>
                <w:rFonts w:ascii="Times New Roman" w:hAnsi="Times New Roman" w:cs="Times New Roman"/>
                <w:sz w:val="24"/>
                <w:szCs w:val="24"/>
              </w:rPr>
            </w:pPr>
            <w:r w:rsidRPr="001E778A">
              <w:rPr>
                <w:rFonts w:ascii="Times New Roman" w:hAnsi="Times New Roman" w:cs="Times New Roman"/>
                <w:sz w:val="24"/>
                <w:szCs w:val="24"/>
              </w:rPr>
              <w:t>КБК 99911109080050000120</w:t>
            </w:r>
          </w:p>
        </w:tc>
        <w:tc>
          <w:tcPr>
            <w:tcW w:w="446" w:type="dxa"/>
          </w:tcPr>
          <w:p w:rsidR="001E778A" w:rsidRPr="001E778A" w:rsidRDefault="001E778A" w:rsidP="00402D31">
            <w:pPr>
              <w:spacing w:after="0" w:line="240" w:lineRule="auto"/>
              <w:jc w:val="both"/>
              <w:rPr>
                <w:rFonts w:ascii="Times New Roman" w:hAnsi="Times New Roman" w:cs="Times New Roman"/>
                <w:sz w:val="24"/>
                <w:szCs w:val="24"/>
              </w:rPr>
            </w:pPr>
          </w:p>
        </w:tc>
        <w:tc>
          <w:tcPr>
            <w:tcW w:w="4448" w:type="dxa"/>
            <w:tcBorders>
              <w:top w:val="single" w:sz="4" w:space="0" w:color="auto"/>
              <w:bottom w:val="single" w:sz="4" w:space="0" w:color="auto"/>
            </w:tcBorders>
          </w:tcPr>
          <w:p w:rsidR="001E778A" w:rsidRPr="001E778A" w:rsidRDefault="001E778A" w:rsidP="00402D31">
            <w:pPr>
              <w:spacing w:after="0" w:line="240" w:lineRule="auto"/>
              <w:jc w:val="both"/>
              <w:rPr>
                <w:rFonts w:ascii="Times New Roman" w:hAnsi="Times New Roman" w:cs="Times New Roman"/>
                <w:sz w:val="24"/>
                <w:szCs w:val="24"/>
              </w:rPr>
            </w:pPr>
          </w:p>
        </w:tc>
      </w:tr>
      <w:tr w:rsidR="001E778A" w:rsidRPr="001E778A" w:rsidTr="00402D31">
        <w:tc>
          <w:tcPr>
            <w:tcW w:w="4958" w:type="dxa"/>
          </w:tcPr>
          <w:p w:rsidR="001E778A" w:rsidRPr="001E778A" w:rsidRDefault="001E778A" w:rsidP="00402D31">
            <w:pPr>
              <w:spacing w:after="0" w:line="240" w:lineRule="auto"/>
              <w:jc w:val="both"/>
              <w:rPr>
                <w:rFonts w:ascii="Times New Roman" w:hAnsi="Times New Roman" w:cs="Times New Roman"/>
                <w:sz w:val="24"/>
                <w:szCs w:val="24"/>
              </w:rPr>
            </w:pPr>
          </w:p>
        </w:tc>
        <w:tc>
          <w:tcPr>
            <w:tcW w:w="446" w:type="dxa"/>
          </w:tcPr>
          <w:p w:rsidR="001E778A" w:rsidRPr="001E778A" w:rsidRDefault="001E778A" w:rsidP="00402D31">
            <w:pPr>
              <w:spacing w:after="0" w:line="240" w:lineRule="auto"/>
              <w:jc w:val="both"/>
              <w:rPr>
                <w:rFonts w:ascii="Times New Roman" w:hAnsi="Times New Roman" w:cs="Times New Roman"/>
                <w:sz w:val="24"/>
                <w:szCs w:val="24"/>
              </w:rPr>
            </w:pPr>
          </w:p>
        </w:tc>
        <w:tc>
          <w:tcPr>
            <w:tcW w:w="4448" w:type="dxa"/>
            <w:tcBorders>
              <w:top w:val="single" w:sz="4" w:space="0" w:color="auto"/>
              <w:bottom w:val="single" w:sz="4" w:space="0" w:color="auto"/>
            </w:tcBorders>
          </w:tcPr>
          <w:p w:rsidR="001E778A" w:rsidRPr="001E778A" w:rsidRDefault="001E778A" w:rsidP="00402D31">
            <w:pPr>
              <w:spacing w:after="0" w:line="240" w:lineRule="auto"/>
              <w:jc w:val="both"/>
              <w:rPr>
                <w:rFonts w:ascii="Times New Roman" w:hAnsi="Times New Roman" w:cs="Times New Roman"/>
                <w:sz w:val="24"/>
                <w:szCs w:val="24"/>
              </w:rPr>
            </w:pPr>
          </w:p>
        </w:tc>
      </w:tr>
    </w:tbl>
    <w:p w:rsidR="001E778A" w:rsidRPr="001E778A" w:rsidRDefault="001E778A" w:rsidP="001E778A">
      <w:pPr>
        <w:rPr>
          <w:rFonts w:ascii="Times New Roman" w:hAnsi="Times New Roman" w:cs="Times New Roman"/>
          <w:sz w:val="24"/>
          <w:szCs w:val="24"/>
        </w:rPr>
      </w:pPr>
    </w:p>
    <w:p w:rsidR="001E778A" w:rsidRPr="001E778A" w:rsidRDefault="001E778A" w:rsidP="001E778A">
      <w:pPr>
        <w:pStyle w:val="20"/>
        <w:shd w:val="clear" w:color="auto" w:fill="auto"/>
        <w:tabs>
          <w:tab w:val="left" w:pos="709"/>
          <w:tab w:val="left" w:pos="851"/>
        </w:tabs>
        <w:spacing w:line="240" w:lineRule="auto"/>
        <w:jc w:val="both"/>
        <w:rPr>
          <w:sz w:val="24"/>
          <w:szCs w:val="24"/>
        </w:rPr>
      </w:pPr>
    </w:p>
    <w:tbl>
      <w:tblPr>
        <w:tblStyle w:val="a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3687"/>
        <w:gridCol w:w="4783"/>
      </w:tblGrid>
      <w:tr w:rsidR="001E778A" w:rsidTr="00402D31">
        <w:tc>
          <w:tcPr>
            <w:tcW w:w="2573" w:type="pct"/>
            <w:gridSpan w:val="2"/>
          </w:tcPr>
          <w:p w:rsidR="001E778A" w:rsidRDefault="001E778A" w:rsidP="00402D31"/>
          <w:p w:rsidR="001E778A" w:rsidRDefault="001E778A" w:rsidP="00402D31"/>
        </w:tc>
        <w:tc>
          <w:tcPr>
            <w:tcW w:w="2427" w:type="pct"/>
          </w:tcPr>
          <w:p w:rsidR="001E778A" w:rsidRDefault="001E778A" w:rsidP="00402D31">
            <w:pPr>
              <w:jc w:val="both"/>
            </w:pPr>
          </w:p>
          <w:p w:rsidR="001E778A" w:rsidRDefault="001E778A" w:rsidP="00402D31">
            <w:pPr>
              <w:jc w:val="both"/>
            </w:pPr>
          </w:p>
          <w:p w:rsidR="001E778A" w:rsidRDefault="001E778A" w:rsidP="00402D31">
            <w:pPr>
              <w:jc w:val="both"/>
            </w:pPr>
          </w:p>
          <w:p w:rsidR="001E778A" w:rsidRDefault="001E778A" w:rsidP="00402D31">
            <w:pPr>
              <w:jc w:val="both"/>
            </w:pPr>
          </w:p>
          <w:p w:rsidR="001E778A" w:rsidRDefault="001E778A" w:rsidP="00402D31">
            <w:pPr>
              <w:jc w:val="both"/>
            </w:pPr>
            <w:bookmarkStart w:id="1" w:name="_GoBack"/>
            <w:bookmarkEnd w:id="1"/>
            <w:r>
              <w:lastRenderedPageBreak/>
              <w:t>Приложение № 6</w:t>
            </w:r>
          </w:p>
          <w:p w:rsidR="001E778A" w:rsidRDefault="001E778A" w:rsidP="00402D31">
            <w:pPr>
              <w:jc w:val="both"/>
            </w:pPr>
            <w:r>
              <w:t>к Положению о порядке проведения аукциона на право заключения договора на установку и эксплуатацию рекламных конструкций на земельных участках или ином недвижимом имуществе, находящемся в муниципальной собственности на территории МО «Чемальский район»</w:t>
            </w:r>
          </w:p>
        </w:tc>
      </w:tr>
      <w:tr w:rsidR="001E778A" w:rsidTr="00402D31">
        <w:tc>
          <w:tcPr>
            <w:tcW w:w="2573" w:type="pct"/>
            <w:gridSpan w:val="2"/>
          </w:tcPr>
          <w:p w:rsidR="001E778A" w:rsidRDefault="001E778A" w:rsidP="00402D31"/>
        </w:tc>
        <w:tc>
          <w:tcPr>
            <w:tcW w:w="2427" w:type="pct"/>
          </w:tcPr>
          <w:p w:rsidR="001E778A" w:rsidRDefault="001E778A" w:rsidP="00402D31"/>
        </w:tc>
      </w:tr>
      <w:tr w:rsidR="001E778A" w:rsidTr="00402D31">
        <w:tc>
          <w:tcPr>
            <w:tcW w:w="2573" w:type="pct"/>
            <w:gridSpan w:val="2"/>
          </w:tcPr>
          <w:p w:rsidR="001E778A" w:rsidRDefault="001E778A" w:rsidP="00402D31"/>
        </w:tc>
        <w:tc>
          <w:tcPr>
            <w:tcW w:w="2427" w:type="pct"/>
          </w:tcPr>
          <w:p w:rsidR="001E778A" w:rsidRDefault="001E778A" w:rsidP="00402D31"/>
        </w:tc>
      </w:tr>
      <w:tr w:rsidR="001E778A" w:rsidRPr="004E2FBB" w:rsidTr="00402D31">
        <w:tc>
          <w:tcPr>
            <w:tcW w:w="5000" w:type="pct"/>
            <w:gridSpan w:val="3"/>
          </w:tcPr>
          <w:p w:rsidR="001E778A" w:rsidRPr="004E2FBB" w:rsidRDefault="001E778A" w:rsidP="00402D31">
            <w:pPr>
              <w:jc w:val="center"/>
              <w:rPr>
                <w:sz w:val="25"/>
                <w:szCs w:val="25"/>
              </w:rPr>
            </w:pPr>
            <w:r w:rsidRPr="004E2FBB">
              <w:rPr>
                <w:b/>
                <w:sz w:val="25"/>
                <w:szCs w:val="25"/>
              </w:rPr>
              <w:t>БЛОК – СХЕМА</w:t>
            </w:r>
          </w:p>
        </w:tc>
      </w:tr>
      <w:tr w:rsidR="001E778A" w:rsidTr="00402D31">
        <w:trPr>
          <w:trHeight w:val="397"/>
        </w:trPr>
        <w:tc>
          <w:tcPr>
            <w:tcW w:w="5000" w:type="pct"/>
            <w:gridSpan w:val="3"/>
            <w:tcBorders>
              <w:bottom w:val="single" w:sz="4" w:space="0" w:color="auto"/>
            </w:tcBorders>
          </w:tcPr>
          <w:p w:rsidR="001E778A" w:rsidRDefault="001E778A" w:rsidP="00402D31"/>
        </w:tc>
      </w:tr>
      <w:tr w:rsidR="001E778A" w:rsidRPr="004E2FBB" w:rsidTr="00402D31">
        <w:trPr>
          <w:trHeight w:val="283"/>
        </w:trPr>
        <w:tc>
          <w:tcPr>
            <w:tcW w:w="702" w:type="pct"/>
            <w:tcBorders>
              <w:top w:val="single" w:sz="4" w:space="0" w:color="auto"/>
              <w:left w:val="single" w:sz="4" w:space="0" w:color="auto"/>
              <w:bottom w:val="single" w:sz="4" w:space="0" w:color="auto"/>
              <w:right w:val="single" w:sz="4" w:space="0" w:color="auto"/>
            </w:tcBorders>
          </w:tcPr>
          <w:p w:rsidR="001E778A" w:rsidRPr="004E2FBB" w:rsidRDefault="001E778A" w:rsidP="00402D31">
            <w:pPr>
              <w:jc w:val="center"/>
              <w:rPr>
                <w:b/>
                <w:sz w:val="25"/>
                <w:szCs w:val="25"/>
              </w:rPr>
            </w:pPr>
            <w:r w:rsidRPr="004E2FBB">
              <w:rPr>
                <w:b/>
                <w:sz w:val="25"/>
                <w:szCs w:val="25"/>
              </w:rPr>
              <w:t>1 этап</w:t>
            </w:r>
          </w:p>
        </w:tc>
        <w:tc>
          <w:tcPr>
            <w:tcW w:w="4298" w:type="pct"/>
            <w:gridSpan w:val="2"/>
            <w:tcBorders>
              <w:top w:val="single" w:sz="4" w:space="0" w:color="auto"/>
              <w:left w:val="single" w:sz="4" w:space="0" w:color="auto"/>
              <w:bottom w:val="single" w:sz="4" w:space="0" w:color="auto"/>
              <w:right w:val="single" w:sz="4" w:space="0" w:color="auto"/>
            </w:tcBorders>
          </w:tcPr>
          <w:p w:rsidR="001E778A" w:rsidRDefault="001E778A" w:rsidP="00402D31">
            <w:pPr>
              <w:jc w:val="center"/>
              <w:rPr>
                <w:sz w:val="25"/>
                <w:szCs w:val="25"/>
              </w:rPr>
            </w:pPr>
            <w:r w:rsidRPr="004E2FBB">
              <w:rPr>
                <w:sz w:val="25"/>
                <w:szCs w:val="25"/>
              </w:rPr>
              <w:t>Прием и регистрация заявления и приложенных документов</w:t>
            </w:r>
            <w:r>
              <w:rPr>
                <w:sz w:val="25"/>
                <w:szCs w:val="25"/>
              </w:rPr>
              <w:t>.</w:t>
            </w:r>
            <w:r w:rsidRPr="004E2FBB">
              <w:rPr>
                <w:sz w:val="25"/>
                <w:szCs w:val="25"/>
              </w:rPr>
              <w:t xml:space="preserve"> </w:t>
            </w:r>
          </w:p>
          <w:p w:rsidR="001E778A" w:rsidRPr="004E2FBB" w:rsidRDefault="001E778A" w:rsidP="00402D31">
            <w:pPr>
              <w:jc w:val="center"/>
              <w:rPr>
                <w:sz w:val="25"/>
                <w:szCs w:val="25"/>
              </w:rPr>
            </w:pPr>
            <w:r w:rsidRPr="004E2FBB">
              <w:rPr>
                <w:sz w:val="25"/>
                <w:szCs w:val="25"/>
              </w:rPr>
              <w:t>Проверка документов</w:t>
            </w:r>
          </w:p>
        </w:tc>
      </w:tr>
      <w:tr w:rsidR="001E778A" w:rsidRPr="004E2FBB" w:rsidTr="00402D31">
        <w:trPr>
          <w:trHeight w:val="454"/>
        </w:trPr>
        <w:tc>
          <w:tcPr>
            <w:tcW w:w="702" w:type="pct"/>
            <w:tcBorders>
              <w:top w:val="single" w:sz="4" w:space="0" w:color="auto"/>
              <w:bottom w:val="single" w:sz="4" w:space="0" w:color="auto"/>
            </w:tcBorders>
          </w:tcPr>
          <w:p w:rsidR="001E778A" w:rsidRPr="004E2FBB" w:rsidRDefault="001E778A" w:rsidP="00402D31">
            <w:pPr>
              <w:jc w:val="center"/>
              <w:rPr>
                <w:b/>
                <w:sz w:val="25"/>
                <w:szCs w:val="25"/>
              </w:rPr>
            </w:pPr>
          </w:p>
        </w:tc>
        <w:tc>
          <w:tcPr>
            <w:tcW w:w="4298" w:type="pct"/>
            <w:gridSpan w:val="2"/>
            <w:tcBorders>
              <w:top w:val="single" w:sz="4" w:space="0" w:color="auto"/>
              <w:bottom w:val="single" w:sz="4" w:space="0" w:color="auto"/>
            </w:tcBorders>
          </w:tcPr>
          <w:p w:rsidR="001E778A" w:rsidRPr="004E2FBB" w:rsidRDefault="001E778A" w:rsidP="00402D31">
            <w:pPr>
              <w:jc w:val="center"/>
              <w:rPr>
                <w:sz w:val="25"/>
                <w:szCs w:val="25"/>
              </w:rPr>
            </w:pPr>
            <w:r>
              <w:rPr>
                <w:noProof/>
                <w:sz w:val="25"/>
                <w:szCs w:val="25"/>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82pt;margin-top:2.7pt;width:.45pt;height:20.35pt;z-index:251658240;mso-position-horizontal-relative:text;mso-position-vertical-relative:text" o:connectortype="straight">
                  <v:stroke endarrow="block"/>
                </v:shape>
              </w:pict>
            </w:r>
          </w:p>
        </w:tc>
      </w:tr>
      <w:tr w:rsidR="001E778A" w:rsidRPr="004E2FBB" w:rsidTr="00402D31">
        <w:trPr>
          <w:trHeight w:val="283"/>
        </w:trPr>
        <w:tc>
          <w:tcPr>
            <w:tcW w:w="702" w:type="pct"/>
            <w:tcBorders>
              <w:top w:val="single" w:sz="4" w:space="0" w:color="auto"/>
              <w:left w:val="single" w:sz="4" w:space="0" w:color="auto"/>
              <w:bottom w:val="single" w:sz="4" w:space="0" w:color="auto"/>
              <w:right w:val="single" w:sz="4" w:space="0" w:color="auto"/>
            </w:tcBorders>
          </w:tcPr>
          <w:p w:rsidR="001E778A" w:rsidRPr="004E2FBB" w:rsidRDefault="001E778A" w:rsidP="00402D31">
            <w:pPr>
              <w:jc w:val="center"/>
              <w:rPr>
                <w:b/>
                <w:sz w:val="25"/>
                <w:szCs w:val="25"/>
              </w:rPr>
            </w:pPr>
            <w:r w:rsidRPr="004E2FBB">
              <w:rPr>
                <w:b/>
                <w:sz w:val="25"/>
                <w:szCs w:val="25"/>
              </w:rPr>
              <w:t>2 этап</w:t>
            </w:r>
          </w:p>
        </w:tc>
        <w:tc>
          <w:tcPr>
            <w:tcW w:w="4298" w:type="pct"/>
            <w:gridSpan w:val="2"/>
            <w:tcBorders>
              <w:top w:val="single" w:sz="4" w:space="0" w:color="auto"/>
              <w:left w:val="single" w:sz="4" w:space="0" w:color="auto"/>
              <w:bottom w:val="single" w:sz="4" w:space="0" w:color="auto"/>
              <w:right w:val="single" w:sz="4" w:space="0" w:color="auto"/>
            </w:tcBorders>
            <w:vAlign w:val="center"/>
          </w:tcPr>
          <w:p w:rsidR="001E778A" w:rsidRPr="004E2FBB" w:rsidRDefault="001E778A" w:rsidP="00402D31">
            <w:pPr>
              <w:ind w:firstLine="602"/>
              <w:jc w:val="center"/>
              <w:rPr>
                <w:sz w:val="25"/>
                <w:szCs w:val="25"/>
              </w:rPr>
            </w:pPr>
            <w:r w:rsidRPr="004E2FBB">
              <w:rPr>
                <w:sz w:val="25"/>
                <w:szCs w:val="25"/>
              </w:rPr>
              <w:t xml:space="preserve">Обработка информации /определение права собственности земельного участка </w:t>
            </w:r>
          </w:p>
        </w:tc>
      </w:tr>
      <w:tr w:rsidR="001E778A" w:rsidRPr="004E2FBB" w:rsidTr="00402D31">
        <w:trPr>
          <w:trHeight w:val="283"/>
        </w:trPr>
        <w:tc>
          <w:tcPr>
            <w:tcW w:w="702" w:type="pct"/>
            <w:tcBorders>
              <w:top w:val="single" w:sz="4" w:space="0" w:color="auto"/>
              <w:left w:val="single" w:sz="4" w:space="0" w:color="auto"/>
              <w:bottom w:val="single" w:sz="4" w:space="0" w:color="auto"/>
              <w:right w:val="single" w:sz="4" w:space="0" w:color="auto"/>
            </w:tcBorders>
          </w:tcPr>
          <w:p w:rsidR="001E778A" w:rsidRPr="004E2FBB" w:rsidRDefault="001E778A" w:rsidP="00402D31">
            <w:pPr>
              <w:jc w:val="center"/>
              <w:rPr>
                <w:b/>
                <w:sz w:val="25"/>
                <w:szCs w:val="25"/>
              </w:rPr>
            </w:pPr>
          </w:p>
        </w:tc>
        <w:tc>
          <w:tcPr>
            <w:tcW w:w="4298" w:type="pct"/>
            <w:gridSpan w:val="2"/>
            <w:tcBorders>
              <w:top w:val="single" w:sz="4" w:space="0" w:color="auto"/>
              <w:left w:val="single" w:sz="4" w:space="0" w:color="auto"/>
              <w:bottom w:val="single" w:sz="4" w:space="0" w:color="auto"/>
              <w:right w:val="single" w:sz="4" w:space="0" w:color="auto"/>
            </w:tcBorders>
            <w:vAlign w:val="center"/>
          </w:tcPr>
          <w:p w:rsidR="001E778A" w:rsidRPr="004E2FBB" w:rsidRDefault="001E778A" w:rsidP="00402D31">
            <w:pPr>
              <w:ind w:firstLine="602"/>
              <w:jc w:val="center"/>
              <w:rPr>
                <w:sz w:val="25"/>
                <w:szCs w:val="25"/>
              </w:rPr>
            </w:pPr>
            <w:r>
              <w:rPr>
                <w:noProof/>
                <w:sz w:val="25"/>
                <w:szCs w:val="25"/>
                <w:lang w:eastAsia="ru-RU"/>
              </w:rPr>
              <w:pict>
                <v:shape id="_x0000_s1027" type="#_x0000_t32" style="position:absolute;left:0;text-align:left;margin-left:182.4pt;margin-top:-.65pt;width:.05pt;height:13.35pt;z-index:251660288;mso-position-horizontal-relative:text;mso-position-vertical-relative:text" o:connectortype="straight">
                  <v:stroke endarrow="block"/>
                </v:shape>
              </w:pict>
            </w:r>
          </w:p>
        </w:tc>
      </w:tr>
      <w:tr w:rsidR="001E778A" w:rsidRPr="004E2FBB" w:rsidTr="00402D31">
        <w:trPr>
          <w:trHeight w:val="283"/>
        </w:trPr>
        <w:tc>
          <w:tcPr>
            <w:tcW w:w="702" w:type="pct"/>
            <w:tcBorders>
              <w:top w:val="single" w:sz="4" w:space="0" w:color="auto"/>
              <w:left w:val="single" w:sz="4" w:space="0" w:color="auto"/>
              <w:bottom w:val="single" w:sz="4" w:space="0" w:color="auto"/>
              <w:right w:val="single" w:sz="4" w:space="0" w:color="auto"/>
            </w:tcBorders>
          </w:tcPr>
          <w:p w:rsidR="001E778A" w:rsidRPr="004E2FBB" w:rsidRDefault="001E778A" w:rsidP="00402D31">
            <w:pPr>
              <w:jc w:val="center"/>
              <w:rPr>
                <w:b/>
                <w:sz w:val="25"/>
                <w:szCs w:val="25"/>
              </w:rPr>
            </w:pPr>
          </w:p>
        </w:tc>
        <w:tc>
          <w:tcPr>
            <w:tcW w:w="4298" w:type="pct"/>
            <w:gridSpan w:val="2"/>
            <w:tcBorders>
              <w:top w:val="single" w:sz="4" w:space="0" w:color="auto"/>
              <w:left w:val="single" w:sz="4" w:space="0" w:color="auto"/>
              <w:bottom w:val="single" w:sz="4" w:space="0" w:color="auto"/>
              <w:right w:val="single" w:sz="4" w:space="0" w:color="auto"/>
            </w:tcBorders>
            <w:vAlign w:val="center"/>
          </w:tcPr>
          <w:p w:rsidR="001E778A" w:rsidRPr="004E2FBB" w:rsidRDefault="001E778A" w:rsidP="00402D31">
            <w:pPr>
              <w:ind w:firstLine="602"/>
              <w:jc w:val="center"/>
              <w:rPr>
                <w:sz w:val="25"/>
                <w:szCs w:val="25"/>
              </w:rPr>
            </w:pPr>
            <w:r>
              <w:rPr>
                <w:sz w:val="25"/>
                <w:szCs w:val="25"/>
              </w:rPr>
              <w:t xml:space="preserve">Согласование с организациями </w:t>
            </w:r>
            <w:r w:rsidRPr="004E2FBB">
              <w:rPr>
                <w:sz w:val="25"/>
                <w:szCs w:val="25"/>
              </w:rPr>
              <w:t>/</w:t>
            </w:r>
            <w:r>
              <w:rPr>
                <w:sz w:val="25"/>
                <w:szCs w:val="25"/>
              </w:rPr>
              <w:t xml:space="preserve"> </w:t>
            </w:r>
            <w:r w:rsidRPr="004E2FBB">
              <w:rPr>
                <w:sz w:val="25"/>
                <w:szCs w:val="25"/>
              </w:rPr>
              <w:t>запрос</w:t>
            </w:r>
            <w:r>
              <w:rPr>
                <w:sz w:val="25"/>
                <w:szCs w:val="25"/>
              </w:rPr>
              <w:t>ы</w:t>
            </w:r>
            <w:r w:rsidRPr="004E2FBB">
              <w:rPr>
                <w:sz w:val="25"/>
                <w:szCs w:val="25"/>
              </w:rPr>
              <w:t xml:space="preserve"> в порядке межведомственного взаимодействия</w:t>
            </w:r>
          </w:p>
        </w:tc>
      </w:tr>
      <w:tr w:rsidR="001E778A" w:rsidRPr="004E2FBB" w:rsidTr="00402D31">
        <w:trPr>
          <w:trHeight w:val="454"/>
        </w:trPr>
        <w:tc>
          <w:tcPr>
            <w:tcW w:w="702" w:type="pct"/>
            <w:tcBorders>
              <w:top w:val="single" w:sz="4" w:space="0" w:color="auto"/>
              <w:bottom w:val="single" w:sz="4" w:space="0" w:color="auto"/>
            </w:tcBorders>
          </w:tcPr>
          <w:p w:rsidR="001E778A" w:rsidRPr="004E2FBB" w:rsidRDefault="001E778A" w:rsidP="00402D31">
            <w:pPr>
              <w:jc w:val="center"/>
              <w:rPr>
                <w:b/>
                <w:sz w:val="25"/>
                <w:szCs w:val="25"/>
              </w:rPr>
            </w:pPr>
          </w:p>
        </w:tc>
        <w:tc>
          <w:tcPr>
            <w:tcW w:w="4298" w:type="pct"/>
            <w:gridSpan w:val="2"/>
            <w:tcBorders>
              <w:top w:val="single" w:sz="4" w:space="0" w:color="auto"/>
              <w:bottom w:val="single" w:sz="4" w:space="0" w:color="auto"/>
            </w:tcBorders>
          </w:tcPr>
          <w:p w:rsidR="001E778A" w:rsidRPr="004E2FBB" w:rsidRDefault="001E778A" w:rsidP="00402D31">
            <w:pPr>
              <w:jc w:val="center"/>
              <w:rPr>
                <w:sz w:val="25"/>
                <w:szCs w:val="25"/>
              </w:rPr>
            </w:pPr>
            <w:r>
              <w:rPr>
                <w:noProof/>
                <w:sz w:val="25"/>
                <w:szCs w:val="25"/>
                <w:lang w:eastAsia="ru-RU"/>
              </w:rPr>
              <w:pict>
                <v:shape id="_x0000_s1028" type="#_x0000_t32" style="position:absolute;left:0;text-align:left;margin-left:182pt;margin-top:-.15pt;width:0;height:23.8pt;z-index:251661312;mso-position-horizontal-relative:text;mso-position-vertical-relative:text" o:connectortype="straight">
                  <v:stroke endarrow="block"/>
                </v:shape>
              </w:pict>
            </w:r>
          </w:p>
        </w:tc>
      </w:tr>
      <w:tr w:rsidR="001E778A" w:rsidRPr="004E2FBB" w:rsidTr="00402D31">
        <w:trPr>
          <w:trHeight w:val="283"/>
        </w:trPr>
        <w:tc>
          <w:tcPr>
            <w:tcW w:w="702" w:type="pct"/>
            <w:tcBorders>
              <w:top w:val="single" w:sz="4" w:space="0" w:color="auto"/>
              <w:left w:val="single" w:sz="4" w:space="0" w:color="auto"/>
              <w:bottom w:val="single" w:sz="4" w:space="0" w:color="auto"/>
              <w:right w:val="single" w:sz="4" w:space="0" w:color="auto"/>
            </w:tcBorders>
          </w:tcPr>
          <w:p w:rsidR="001E778A" w:rsidRPr="004E2FBB" w:rsidRDefault="001E778A" w:rsidP="00402D31">
            <w:pPr>
              <w:jc w:val="center"/>
              <w:rPr>
                <w:b/>
                <w:sz w:val="25"/>
                <w:szCs w:val="25"/>
              </w:rPr>
            </w:pPr>
          </w:p>
        </w:tc>
        <w:tc>
          <w:tcPr>
            <w:tcW w:w="4298" w:type="pct"/>
            <w:gridSpan w:val="2"/>
            <w:tcBorders>
              <w:top w:val="single" w:sz="4" w:space="0" w:color="auto"/>
              <w:left w:val="single" w:sz="4" w:space="0" w:color="auto"/>
              <w:bottom w:val="single" w:sz="4" w:space="0" w:color="auto"/>
              <w:right w:val="single" w:sz="4" w:space="0" w:color="auto"/>
            </w:tcBorders>
          </w:tcPr>
          <w:p w:rsidR="001E778A" w:rsidRPr="004E2FBB" w:rsidRDefault="001E778A" w:rsidP="00402D31">
            <w:pPr>
              <w:jc w:val="center"/>
              <w:rPr>
                <w:sz w:val="25"/>
                <w:szCs w:val="25"/>
              </w:rPr>
            </w:pPr>
            <w:r w:rsidRPr="004E2FBB">
              <w:rPr>
                <w:sz w:val="25"/>
                <w:szCs w:val="25"/>
              </w:rPr>
              <w:t>Подготовка документов к аукциону / постановлени</w:t>
            </w:r>
            <w:r>
              <w:rPr>
                <w:sz w:val="25"/>
                <w:szCs w:val="25"/>
              </w:rPr>
              <w:t>я / извещения</w:t>
            </w:r>
          </w:p>
        </w:tc>
      </w:tr>
      <w:tr w:rsidR="001E778A" w:rsidRPr="004E2FBB" w:rsidTr="00402D31">
        <w:trPr>
          <w:trHeight w:val="454"/>
        </w:trPr>
        <w:tc>
          <w:tcPr>
            <w:tcW w:w="702" w:type="pct"/>
            <w:tcBorders>
              <w:top w:val="single" w:sz="4" w:space="0" w:color="auto"/>
              <w:bottom w:val="single" w:sz="4" w:space="0" w:color="auto"/>
            </w:tcBorders>
          </w:tcPr>
          <w:p w:rsidR="001E778A" w:rsidRPr="004E2FBB" w:rsidRDefault="001E778A" w:rsidP="00402D31">
            <w:pPr>
              <w:jc w:val="center"/>
              <w:rPr>
                <w:b/>
                <w:sz w:val="25"/>
                <w:szCs w:val="25"/>
              </w:rPr>
            </w:pPr>
          </w:p>
        </w:tc>
        <w:tc>
          <w:tcPr>
            <w:tcW w:w="4298" w:type="pct"/>
            <w:gridSpan w:val="2"/>
            <w:tcBorders>
              <w:top w:val="single" w:sz="4" w:space="0" w:color="auto"/>
              <w:bottom w:val="single" w:sz="4" w:space="0" w:color="auto"/>
            </w:tcBorders>
          </w:tcPr>
          <w:p w:rsidR="001E778A" w:rsidRPr="004E2FBB" w:rsidRDefault="001E778A" w:rsidP="00402D31">
            <w:pPr>
              <w:jc w:val="center"/>
              <w:rPr>
                <w:sz w:val="25"/>
                <w:szCs w:val="25"/>
              </w:rPr>
            </w:pPr>
            <w:r>
              <w:rPr>
                <w:noProof/>
                <w:sz w:val="25"/>
                <w:szCs w:val="25"/>
                <w:lang w:eastAsia="ru-RU"/>
              </w:rPr>
              <w:pict>
                <v:shape id="_x0000_s1029" type="#_x0000_t32" style="position:absolute;left:0;text-align:left;margin-left:182pt;margin-top:1.15pt;width:0;height:17pt;z-index:251662336;mso-position-horizontal-relative:text;mso-position-vertical-relative:text" o:connectortype="straight">
                  <v:stroke endarrow="block"/>
                </v:shape>
              </w:pict>
            </w:r>
          </w:p>
        </w:tc>
      </w:tr>
      <w:tr w:rsidR="001E778A" w:rsidRPr="004E2FBB" w:rsidTr="00402D31">
        <w:trPr>
          <w:trHeight w:val="283"/>
        </w:trPr>
        <w:tc>
          <w:tcPr>
            <w:tcW w:w="702" w:type="pct"/>
            <w:tcBorders>
              <w:top w:val="single" w:sz="4" w:space="0" w:color="auto"/>
              <w:left w:val="single" w:sz="4" w:space="0" w:color="auto"/>
              <w:bottom w:val="single" w:sz="4" w:space="0" w:color="auto"/>
              <w:right w:val="single" w:sz="4" w:space="0" w:color="auto"/>
            </w:tcBorders>
          </w:tcPr>
          <w:p w:rsidR="001E778A" w:rsidRPr="004E2FBB" w:rsidRDefault="001E778A" w:rsidP="00402D31">
            <w:pPr>
              <w:jc w:val="center"/>
              <w:rPr>
                <w:b/>
                <w:sz w:val="25"/>
                <w:szCs w:val="25"/>
              </w:rPr>
            </w:pPr>
            <w:r w:rsidRPr="004E2FBB">
              <w:rPr>
                <w:b/>
                <w:sz w:val="25"/>
                <w:szCs w:val="25"/>
              </w:rPr>
              <w:t>3 этап</w:t>
            </w:r>
          </w:p>
        </w:tc>
        <w:tc>
          <w:tcPr>
            <w:tcW w:w="4298" w:type="pct"/>
            <w:gridSpan w:val="2"/>
            <w:tcBorders>
              <w:top w:val="single" w:sz="4" w:space="0" w:color="auto"/>
              <w:left w:val="single" w:sz="4" w:space="0" w:color="auto"/>
              <w:bottom w:val="single" w:sz="4" w:space="0" w:color="auto"/>
              <w:right w:val="single" w:sz="4" w:space="0" w:color="auto"/>
            </w:tcBorders>
          </w:tcPr>
          <w:p w:rsidR="001E778A" w:rsidRPr="004E2FBB" w:rsidRDefault="001E778A" w:rsidP="00402D31">
            <w:pPr>
              <w:jc w:val="center"/>
              <w:rPr>
                <w:sz w:val="25"/>
                <w:szCs w:val="25"/>
              </w:rPr>
            </w:pPr>
            <w:r w:rsidRPr="004E2FBB">
              <w:rPr>
                <w:sz w:val="25"/>
                <w:szCs w:val="25"/>
              </w:rPr>
              <w:t>Публикация извещения</w:t>
            </w:r>
            <w:r>
              <w:rPr>
                <w:sz w:val="25"/>
                <w:szCs w:val="25"/>
              </w:rPr>
              <w:t xml:space="preserve"> /аукционной документации</w:t>
            </w:r>
            <w:r w:rsidRPr="004E2FBB">
              <w:rPr>
                <w:sz w:val="25"/>
                <w:szCs w:val="25"/>
              </w:rPr>
              <w:t xml:space="preserve"> в газете «Чемальский Вестник», на сайте администрации муниципального образования «Чемальский район»</w:t>
            </w:r>
          </w:p>
        </w:tc>
      </w:tr>
      <w:tr w:rsidR="001E778A" w:rsidRPr="004E2FBB" w:rsidTr="00402D31">
        <w:trPr>
          <w:trHeight w:val="454"/>
        </w:trPr>
        <w:tc>
          <w:tcPr>
            <w:tcW w:w="702" w:type="pct"/>
            <w:tcBorders>
              <w:top w:val="single" w:sz="4" w:space="0" w:color="auto"/>
              <w:bottom w:val="single" w:sz="4" w:space="0" w:color="auto"/>
            </w:tcBorders>
          </w:tcPr>
          <w:p w:rsidR="001E778A" w:rsidRPr="004E2FBB" w:rsidRDefault="001E778A" w:rsidP="00402D31">
            <w:pPr>
              <w:jc w:val="center"/>
              <w:rPr>
                <w:b/>
                <w:sz w:val="25"/>
                <w:szCs w:val="25"/>
              </w:rPr>
            </w:pPr>
          </w:p>
        </w:tc>
        <w:tc>
          <w:tcPr>
            <w:tcW w:w="4298" w:type="pct"/>
            <w:gridSpan w:val="2"/>
            <w:tcBorders>
              <w:top w:val="single" w:sz="4" w:space="0" w:color="auto"/>
              <w:bottom w:val="single" w:sz="4" w:space="0" w:color="auto"/>
            </w:tcBorders>
          </w:tcPr>
          <w:p w:rsidR="001E778A" w:rsidRPr="004E2FBB" w:rsidRDefault="001E778A" w:rsidP="00402D31">
            <w:pPr>
              <w:jc w:val="center"/>
              <w:rPr>
                <w:sz w:val="25"/>
                <w:szCs w:val="25"/>
              </w:rPr>
            </w:pPr>
            <w:r>
              <w:rPr>
                <w:noProof/>
                <w:sz w:val="25"/>
                <w:szCs w:val="25"/>
                <w:lang w:eastAsia="ru-RU"/>
              </w:rPr>
              <w:pict>
                <v:shape id="_x0000_s1030" type="#_x0000_t32" style="position:absolute;left:0;text-align:left;margin-left:182pt;margin-top:1.6pt;width:0;height:19pt;z-index:251663360;mso-position-horizontal-relative:text;mso-position-vertical-relative:text" o:connectortype="straight">
                  <v:stroke endarrow="block"/>
                </v:shape>
              </w:pict>
            </w:r>
          </w:p>
        </w:tc>
      </w:tr>
      <w:tr w:rsidR="001E778A" w:rsidRPr="004E2FBB" w:rsidTr="00402D31">
        <w:trPr>
          <w:trHeight w:val="283"/>
        </w:trPr>
        <w:tc>
          <w:tcPr>
            <w:tcW w:w="702" w:type="pct"/>
            <w:tcBorders>
              <w:top w:val="single" w:sz="4" w:space="0" w:color="auto"/>
              <w:left w:val="single" w:sz="4" w:space="0" w:color="auto"/>
              <w:bottom w:val="single" w:sz="4" w:space="0" w:color="auto"/>
              <w:right w:val="single" w:sz="4" w:space="0" w:color="auto"/>
            </w:tcBorders>
          </w:tcPr>
          <w:p w:rsidR="001E778A" w:rsidRPr="004E2FBB" w:rsidRDefault="001E778A" w:rsidP="00402D31">
            <w:pPr>
              <w:jc w:val="center"/>
              <w:rPr>
                <w:b/>
                <w:sz w:val="25"/>
                <w:szCs w:val="25"/>
              </w:rPr>
            </w:pPr>
            <w:r w:rsidRPr="004E2FBB">
              <w:rPr>
                <w:b/>
                <w:sz w:val="25"/>
                <w:szCs w:val="25"/>
              </w:rPr>
              <w:t>4 этап</w:t>
            </w:r>
          </w:p>
        </w:tc>
        <w:tc>
          <w:tcPr>
            <w:tcW w:w="4298" w:type="pct"/>
            <w:gridSpan w:val="2"/>
            <w:tcBorders>
              <w:top w:val="single" w:sz="4" w:space="0" w:color="auto"/>
              <w:left w:val="single" w:sz="4" w:space="0" w:color="auto"/>
              <w:bottom w:val="single" w:sz="4" w:space="0" w:color="auto"/>
              <w:right w:val="single" w:sz="4" w:space="0" w:color="auto"/>
            </w:tcBorders>
          </w:tcPr>
          <w:p w:rsidR="001E778A" w:rsidRPr="004E2FBB" w:rsidRDefault="001E778A" w:rsidP="00402D31">
            <w:pPr>
              <w:jc w:val="center"/>
              <w:rPr>
                <w:sz w:val="25"/>
                <w:szCs w:val="25"/>
              </w:rPr>
            </w:pPr>
            <w:r w:rsidRPr="004E2FBB">
              <w:rPr>
                <w:sz w:val="25"/>
                <w:szCs w:val="25"/>
              </w:rPr>
              <w:t>Прием заявок / проверка полноты пакета документов и достоверности предоставляемой информации участниками</w:t>
            </w:r>
            <w:r>
              <w:rPr>
                <w:sz w:val="25"/>
                <w:szCs w:val="25"/>
              </w:rPr>
              <w:t>/ составление протокола рассмотрения заявок</w:t>
            </w:r>
          </w:p>
        </w:tc>
      </w:tr>
      <w:tr w:rsidR="001E778A" w:rsidRPr="004E2FBB" w:rsidTr="00402D31">
        <w:trPr>
          <w:trHeight w:val="454"/>
        </w:trPr>
        <w:tc>
          <w:tcPr>
            <w:tcW w:w="702" w:type="pct"/>
            <w:tcBorders>
              <w:top w:val="single" w:sz="4" w:space="0" w:color="auto"/>
            </w:tcBorders>
          </w:tcPr>
          <w:p w:rsidR="001E778A" w:rsidRPr="004E2FBB" w:rsidRDefault="001E778A" w:rsidP="00402D31">
            <w:pPr>
              <w:jc w:val="center"/>
              <w:rPr>
                <w:b/>
                <w:sz w:val="25"/>
                <w:szCs w:val="25"/>
              </w:rPr>
            </w:pPr>
          </w:p>
        </w:tc>
        <w:tc>
          <w:tcPr>
            <w:tcW w:w="4298" w:type="pct"/>
            <w:gridSpan w:val="2"/>
            <w:tcBorders>
              <w:top w:val="single" w:sz="4" w:space="0" w:color="auto"/>
            </w:tcBorders>
          </w:tcPr>
          <w:p w:rsidR="001E778A" w:rsidRPr="004E2FBB" w:rsidRDefault="001E778A" w:rsidP="00402D31">
            <w:pPr>
              <w:jc w:val="center"/>
              <w:rPr>
                <w:sz w:val="25"/>
                <w:szCs w:val="25"/>
              </w:rPr>
            </w:pPr>
            <w:r>
              <w:rPr>
                <w:noProof/>
                <w:sz w:val="25"/>
                <w:szCs w:val="25"/>
                <w:lang w:eastAsia="ru-RU"/>
              </w:rPr>
              <w:pict>
                <v:shape id="_x0000_s1031" type="#_x0000_t32" style="position:absolute;left:0;text-align:left;margin-left:247.85pt;margin-top:2pt;width:12.3pt;height:15.6pt;z-index:251664384;mso-position-horizontal-relative:text;mso-position-vertical-relative:text" o:connectortype="straight">
                  <v:stroke endarrow="block"/>
                </v:shape>
              </w:pict>
            </w:r>
            <w:r>
              <w:rPr>
                <w:noProof/>
                <w:sz w:val="25"/>
                <w:szCs w:val="25"/>
                <w:lang w:eastAsia="ru-RU"/>
              </w:rPr>
              <w:pict>
                <v:shape id="_x0000_s1032" type="#_x0000_t32" style="position:absolute;left:0;text-align:left;margin-left:100.45pt;margin-top:2pt;width:10.9pt;height:15.6pt;flip:x;z-index:251665408;mso-position-horizontal-relative:text;mso-position-vertical-relative:text" o:connectortype="straight">
                  <v:stroke endarrow="block"/>
                </v:shape>
              </w:pict>
            </w:r>
          </w:p>
        </w:tc>
      </w:tr>
      <w:tr w:rsidR="001E778A" w:rsidRPr="004E2FBB" w:rsidTr="00402D31">
        <w:trPr>
          <w:trHeight w:val="283"/>
        </w:trPr>
        <w:tc>
          <w:tcPr>
            <w:tcW w:w="702" w:type="pct"/>
            <w:tcBorders>
              <w:top w:val="single" w:sz="4" w:space="0" w:color="auto"/>
              <w:left w:val="single" w:sz="4" w:space="0" w:color="auto"/>
              <w:bottom w:val="single" w:sz="4" w:space="0" w:color="auto"/>
              <w:right w:val="single" w:sz="4" w:space="0" w:color="auto"/>
            </w:tcBorders>
          </w:tcPr>
          <w:p w:rsidR="001E778A" w:rsidRPr="004E2FBB" w:rsidRDefault="001E778A" w:rsidP="00402D31">
            <w:pPr>
              <w:jc w:val="center"/>
              <w:rPr>
                <w:b/>
                <w:sz w:val="25"/>
                <w:szCs w:val="25"/>
              </w:rPr>
            </w:pPr>
          </w:p>
        </w:tc>
        <w:tc>
          <w:tcPr>
            <w:tcW w:w="1871" w:type="pct"/>
            <w:tcBorders>
              <w:top w:val="single" w:sz="4" w:space="0" w:color="auto"/>
              <w:left w:val="single" w:sz="4" w:space="0" w:color="auto"/>
              <w:bottom w:val="single" w:sz="4" w:space="0" w:color="auto"/>
              <w:right w:val="single" w:sz="4" w:space="0" w:color="auto"/>
            </w:tcBorders>
          </w:tcPr>
          <w:p w:rsidR="001E778A" w:rsidRPr="004E2FBB" w:rsidRDefault="001E778A" w:rsidP="00402D31">
            <w:pPr>
              <w:jc w:val="center"/>
              <w:rPr>
                <w:sz w:val="25"/>
                <w:szCs w:val="25"/>
              </w:rPr>
            </w:pPr>
            <w:r w:rsidRPr="004E2FBB">
              <w:rPr>
                <w:sz w:val="25"/>
                <w:szCs w:val="25"/>
              </w:rPr>
              <w:t>Прием задатка / квитанция</w:t>
            </w:r>
          </w:p>
        </w:tc>
        <w:tc>
          <w:tcPr>
            <w:tcW w:w="2427" w:type="pct"/>
            <w:tcBorders>
              <w:top w:val="single" w:sz="4" w:space="0" w:color="auto"/>
              <w:left w:val="single" w:sz="4" w:space="0" w:color="auto"/>
              <w:bottom w:val="single" w:sz="4" w:space="0" w:color="auto"/>
              <w:right w:val="single" w:sz="4" w:space="0" w:color="auto"/>
            </w:tcBorders>
          </w:tcPr>
          <w:p w:rsidR="001E778A" w:rsidRPr="004E2FBB" w:rsidRDefault="001E778A" w:rsidP="00402D31">
            <w:pPr>
              <w:jc w:val="center"/>
              <w:rPr>
                <w:sz w:val="25"/>
                <w:szCs w:val="25"/>
              </w:rPr>
            </w:pPr>
            <w:r w:rsidRPr="004E2FBB">
              <w:rPr>
                <w:sz w:val="25"/>
                <w:szCs w:val="25"/>
              </w:rPr>
              <w:t>Отказ в принятии документов</w:t>
            </w:r>
          </w:p>
        </w:tc>
      </w:tr>
      <w:tr w:rsidR="001E778A" w:rsidRPr="004E2FBB" w:rsidTr="00402D31">
        <w:trPr>
          <w:trHeight w:val="454"/>
        </w:trPr>
        <w:tc>
          <w:tcPr>
            <w:tcW w:w="702" w:type="pct"/>
            <w:tcBorders>
              <w:top w:val="single" w:sz="4" w:space="0" w:color="auto"/>
              <w:bottom w:val="single" w:sz="4" w:space="0" w:color="auto"/>
            </w:tcBorders>
          </w:tcPr>
          <w:p w:rsidR="001E778A" w:rsidRPr="004E2FBB" w:rsidRDefault="001E778A" w:rsidP="00402D31">
            <w:pPr>
              <w:jc w:val="center"/>
              <w:rPr>
                <w:b/>
                <w:sz w:val="25"/>
                <w:szCs w:val="25"/>
              </w:rPr>
            </w:pPr>
          </w:p>
        </w:tc>
        <w:tc>
          <w:tcPr>
            <w:tcW w:w="4298" w:type="pct"/>
            <w:gridSpan w:val="2"/>
            <w:tcBorders>
              <w:top w:val="single" w:sz="4" w:space="0" w:color="auto"/>
              <w:bottom w:val="single" w:sz="4" w:space="0" w:color="auto"/>
              <w:right w:val="single" w:sz="4" w:space="0" w:color="auto"/>
            </w:tcBorders>
          </w:tcPr>
          <w:p w:rsidR="001E778A" w:rsidRPr="004E2FBB" w:rsidRDefault="001E778A" w:rsidP="00402D31">
            <w:pPr>
              <w:jc w:val="center"/>
              <w:rPr>
                <w:sz w:val="25"/>
                <w:szCs w:val="25"/>
              </w:rPr>
            </w:pPr>
            <w:r>
              <w:rPr>
                <w:noProof/>
                <w:sz w:val="25"/>
                <w:szCs w:val="25"/>
                <w:lang w:eastAsia="ru-RU"/>
              </w:rPr>
              <w:pict>
                <v:shape id="_x0000_s1033" type="#_x0000_t32" style="position:absolute;left:0;text-align:left;margin-left:95.05pt;margin-top:1.3pt;width:0;height:19.7pt;z-index:251666432;mso-position-horizontal-relative:text;mso-position-vertical-relative:text" o:connectortype="straight">
                  <v:stroke endarrow="block"/>
                </v:shape>
              </w:pict>
            </w:r>
          </w:p>
        </w:tc>
      </w:tr>
      <w:tr w:rsidR="001E778A" w:rsidRPr="004E2FBB" w:rsidTr="00402D31">
        <w:trPr>
          <w:trHeight w:val="283"/>
        </w:trPr>
        <w:tc>
          <w:tcPr>
            <w:tcW w:w="702" w:type="pct"/>
            <w:tcBorders>
              <w:top w:val="single" w:sz="4" w:space="0" w:color="auto"/>
              <w:left w:val="single" w:sz="4" w:space="0" w:color="auto"/>
              <w:bottom w:val="single" w:sz="4" w:space="0" w:color="auto"/>
              <w:right w:val="single" w:sz="4" w:space="0" w:color="auto"/>
            </w:tcBorders>
          </w:tcPr>
          <w:p w:rsidR="001E778A" w:rsidRPr="004E2FBB" w:rsidRDefault="001E778A" w:rsidP="00402D31">
            <w:pPr>
              <w:jc w:val="center"/>
              <w:rPr>
                <w:b/>
                <w:sz w:val="25"/>
                <w:szCs w:val="25"/>
              </w:rPr>
            </w:pPr>
            <w:r w:rsidRPr="004E2FBB">
              <w:rPr>
                <w:b/>
                <w:sz w:val="25"/>
                <w:szCs w:val="25"/>
              </w:rPr>
              <w:t>5 этап</w:t>
            </w:r>
          </w:p>
        </w:tc>
        <w:tc>
          <w:tcPr>
            <w:tcW w:w="4298" w:type="pct"/>
            <w:gridSpan w:val="2"/>
            <w:tcBorders>
              <w:top w:val="single" w:sz="4" w:space="0" w:color="auto"/>
              <w:left w:val="single" w:sz="4" w:space="0" w:color="auto"/>
              <w:bottom w:val="single" w:sz="4" w:space="0" w:color="auto"/>
              <w:right w:val="single" w:sz="4" w:space="0" w:color="auto"/>
            </w:tcBorders>
          </w:tcPr>
          <w:p w:rsidR="001E778A" w:rsidRPr="004E2FBB" w:rsidRDefault="001E778A" w:rsidP="00402D31">
            <w:pPr>
              <w:jc w:val="center"/>
              <w:rPr>
                <w:sz w:val="25"/>
                <w:szCs w:val="25"/>
              </w:rPr>
            </w:pPr>
            <w:r w:rsidRPr="004E2FBB">
              <w:rPr>
                <w:sz w:val="25"/>
                <w:szCs w:val="25"/>
              </w:rPr>
              <w:t>Проведение аукциона</w:t>
            </w:r>
            <w:r>
              <w:rPr>
                <w:sz w:val="25"/>
                <w:szCs w:val="25"/>
              </w:rPr>
              <w:t xml:space="preserve"> /составление протокола о результатах открытого аукциона</w:t>
            </w:r>
          </w:p>
        </w:tc>
      </w:tr>
      <w:tr w:rsidR="001E778A" w:rsidRPr="004E2FBB" w:rsidTr="00402D31">
        <w:trPr>
          <w:trHeight w:val="454"/>
        </w:trPr>
        <w:tc>
          <w:tcPr>
            <w:tcW w:w="702" w:type="pct"/>
            <w:tcBorders>
              <w:top w:val="single" w:sz="4" w:space="0" w:color="auto"/>
              <w:bottom w:val="single" w:sz="4" w:space="0" w:color="auto"/>
            </w:tcBorders>
          </w:tcPr>
          <w:p w:rsidR="001E778A" w:rsidRPr="004E2FBB" w:rsidRDefault="001E778A" w:rsidP="00402D31">
            <w:pPr>
              <w:jc w:val="center"/>
              <w:rPr>
                <w:b/>
                <w:sz w:val="25"/>
                <w:szCs w:val="25"/>
              </w:rPr>
            </w:pPr>
          </w:p>
        </w:tc>
        <w:tc>
          <w:tcPr>
            <w:tcW w:w="4298" w:type="pct"/>
            <w:gridSpan w:val="2"/>
            <w:tcBorders>
              <w:top w:val="single" w:sz="4" w:space="0" w:color="auto"/>
              <w:bottom w:val="single" w:sz="4" w:space="0" w:color="auto"/>
            </w:tcBorders>
          </w:tcPr>
          <w:p w:rsidR="001E778A" w:rsidRPr="004E2FBB" w:rsidRDefault="001E778A" w:rsidP="00402D31">
            <w:pPr>
              <w:jc w:val="center"/>
              <w:rPr>
                <w:sz w:val="25"/>
                <w:szCs w:val="25"/>
              </w:rPr>
            </w:pPr>
            <w:r>
              <w:rPr>
                <w:noProof/>
                <w:sz w:val="25"/>
                <w:szCs w:val="25"/>
                <w:lang w:eastAsia="ru-RU"/>
              </w:rPr>
              <w:pict>
                <v:shape id="_x0000_s1034" type="#_x0000_t32" style="position:absolute;left:0;text-align:left;margin-left:182pt;margin-top:2.5pt;width:0;height:17pt;z-index:251667456;mso-position-horizontal-relative:text;mso-position-vertical-relative:text" o:connectortype="straight">
                  <v:stroke endarrow="block"/>
                </v:shape>
              </w:pict>
            </w:r>
          </w:p>
        </w:tc>
      </w:tr>
      <w:tr w:rsidR="001E778A" w:rsidRPr="004E2FBB" w:rsidTr="00402D31">
        <w:trPr>
          <w:trHeight w:val="283"/>
        </w:trPr>
        <w:tc>
          <w:tcPr>
            <w:tcW w:w="702" w:type="pct"/>
            <w:tcBorders>
              <w:top w:val="single" w:sz="4" w:space="0" w:color="auto"/>
              <w:left w:val="single" w:sz="4" w:space="0" w:color="auto"/>
              <w:bottom w:val="single" w:sz="4" w:space="0" w:color="auto"/>
              <w:right w:val="single" w:sz="4" w:space="0" w:color="auto"/>
            </w:tcBorders>
          </w:tcPr>
          <w:p w:rsidR="001E778A" w:rsidRPr="004E2FBB" w:rsidRDefault="001E778A" w:rsidP="00402D31">
            <w:pPr>
              <w:jc w:val="center"/>
              <w:rPr>
                <w:b/>
                <w:sz w:val="25"/>
                <w:szCs w:val="25"/>
              </w:rPr>
            </w:pPr>
            <w:r w:rsidRPr="004E2FBB">
              <w:rPr>
                <w:b/>
                <w:sz w:val="25"/>
                <w:szCs w:val="25"/>
              </w:rPr>
              <w:t>6 этап</w:t>
            </w:r>
          </w:p>
        </w:tc>
        <w:tc>
          <w:tcPr>
            <w:tcW w:w="4298" w:type="pct"/>
            <w:gridSpan w:val="2"/>
            <w:tcBorders>
              <w:top w:val="single" w:sz="4" w:space="0" w:color="auto"/>
              <w:left w:val="single" w:sz="4" w:space="0" w:color="auto"/>
              <w:bottom w:val="single" w:sz="4" w:space="0" w:color="auto"/>
              <w:right w:val="single" w:sz="4" w:space="0" w:color="auto"/>
            </w:tcBorders>
          </w:tcPr>
          <w:p w:rsidR="001E778A" w:rsidRPr="004E2FBB" w:rsidRDefault="001E778A" w:rsidP="00402D31">
            <w:pPr>
              <w:jc w:val="center"/>
              <w:rPr>
                <w:sz w:val="25"/>
                <w:szCs w:val="25"/>
              </w:rPr>
            </w:pPr>
            <w:r w:rsidRPr="004E2FBB">
              <w:rPr>
                <w:sz w:val="25"/>
                <w:szCs w:val="25"/>
              </w:rPr>
              <w:t>Заключение договора с победителем аукциона</w:t>
            </w:r>
          </w:p>
        </w:tc>
      </w:tr>
      <w:tr w:rsidR="001E778A" w:rsidRPr="004E2FBB" w:rsidTr="00402D31">
        <w:trPr>
          <w:trHeight w:val="454"/>
        </w:trPr>
        <w:tc>
          <w:tcPr>
            <w:tcW w:w="702" w:type="pct"/>
            <w:tcBorders>
              <w:top w:val="single" w:sz="4" w:space="0" w:color="auto"/>
              <w:bottom w:val="single" w:sz="4" w:space="0" w:color="auto"/>
            </w:tcBorders>
          </w:tcPr>
          <w:p w:rsidR="001E778A" w:rsidRPr="004E2FBB" w:rsidRDefault="001E778A" w:rsidP="00402D31">
            <w:pPr>
              <w:jc w:val="center"/>
              <w:rPr>
                <w:b/>
                <w:sz w:val="25"/>
                <w:szCs w:val="25"/>
              </w:rPr>
            </w:pPr>
          </w:p>
        </w:tc>
        <w:tc>
          <w:tcPr>
            <w:tcW w:w="4298" w:type="pct"/>
            <w:gridSpan w:val="2"/>
            <w:tcBorders>
              <w:top w:val="single" w:sz="4" w:space="0" w:color="auto"/>
              <w:bottom w:val="single" w:sz="4" w:space="0" w:color="auto"/>
            </w:tcBorders>
          </w:tcPr>
          <w:p w:rsidR="001E778A" w:rsidRPr="004E2FBB" w:rsidRDefault="001E778A" w:rsidP="00402D31">
            <w:pPr>
              <w:jc w:val="center"/>
              <w:rPr>
                <w:sz w:val="25"/>
                <w:szCs w:val="25"/>
              </w:rPr>
            </w:pPr>
            <w:r>
              <w:rPr>
                <w:noProof/>
                <w:sz w:val="25"/>
                <w:szCs w:val="25"/>
                <w:lang w:eastAsia="ru-RU"/>
              </w:rPr>
              <w:pict>
                <v:shape id="_x0000_s1035" type="#_x0000_t32" style="position:absolute;left:0;text-align:left;margin-left:182pt;margin-top:1.8pt;width:0;height:20.35pt;z-index:251668480;mso-position-horizontal-relative:text;mso-position-vertical-relative:text" o:connectortype="straight">
                  <v:stroke endarrow="block"/>
                </v:shape>
              </w:pict>
            </w:r>
          </w:p>
        </w:tc>
      </w:tr>
      <w:tr w:rsidR="001E778A" w:rsidRPr="004E2FBB" w:rsidTr="00402D31">
        <w:trPr>
          <w:trHeight w:val="283"/>
        </w:trPr>
        <w:tc>
          <w:tcPr>
            <w:tcW w:w="702" w:type="pct"/>
            <w:tcBorders>
              <w:top w:val="single" w:sz="4" w:space="0" w:color="auto"/>
              <w:left w:val="single" w:sz="4" w:space="0" w:color="auto"/>
              <w:bottom w:val="single" w:sz="4" w:space="0" w:color="auto"/>
              <w:right w:val="single" w:sz="4" w:space="0" w:color="auto"/>
            </w:tcBorders>
          </w:tcPr>
          <w:p w:rsidR="001E778A" w:rsidRPr="004E2FBB" w:rsidRDefault="001E778A" w:rsidP="00402D31">
            <w:pPr>
              <w:jc w:val="center"/>
              <w:rPr>
                <w:b/>
                <w:sz w:val="25"/>
                <w:szCs w:val="25"/>
              </w:rPr>
            </w:pPr>
            <w:r w:rsidRPr="004E2FBB">
              <w:rPr>
                <w:b/>
                <w:sz w:val="25"/>
                <w:szCs w:val="25"/>
              </w:rPr>
              <w:t>7 этап</w:t>
            </w:r>
          </w:p>
        </w:tc>
        <w:tc>
          <w:tcPr>
            <w:tcW w:w="4298" w:type="pct"/>
            <w:gridSpan w:val="2"/>
            <w:tcBorders>
              <w:top w:val="single" w:sz="4" w:space="0" w:color="auto"/>
              <w:left w:val="single" w:sz="4" w:space="0" w:color="auto"/>
              <w:bottom w:val="single" w:sz="4" w:space="0" w:color="auto"/>
              <w:right w:val="single" w:sz="4" w:space="0" w:color="auto"/>
            </w:tcBorders>
          </w:tcPr>
          <w:p w:rsidR="001E778A" w:rsidRPr="004E2FBB" w:rsidRDefault="001E778A" w:rsidP="00402D31">
            <w:pPr>
              <w:jc w:val="center"/>
              <w:rPr>
                <w:sz w:val="25"/>
                <w:szCs w:val="25"/>
              </w:rPr>
            </w:pPr>
            <w:r w:rsidRPr="004E2FBB">
              <w:rPr>
                <w:sz w:val="25"/>
                <w:szCs w:val="25"/>
              </w:rPr>
              <w:t>Результат</w:t>
            </w:r>
          </w:p>
          <w:p w:rsidR="001E778A" w:rsidRPr="004E2FBB" w:rsidRDefault="001E778A" w:rsidP="00402D31">
            <w:pPr>
              <w:jc w:val="center"/>
              <w:rPr>
                <w:sz w:val="25"/>
                <w:szCs w:val="25"/>
              </w:rPr>
            </w:pPr>
            <w:r w:rsidRPr="004E2FBB">
              <w:rPr>
                <w:sz w:val="25"/>
                <w:szCs w:val="25"/>
              </w:rPr>
              <w:t xml:space="preserve">Оказание муниципальной услуги «Выдача разрешения на установку и эксплуатацию рекламной конструкции» </w:t>
            </w:r>
          </w:p>
        </w:tc>
      </w:tr>
    </w:tbl>
    <w:p w:rsidR="001E778A" w:rsidRPr="001E778A" w:rsidRDefault="001E778A" w:rsidP="001E778A">
      <w:pPr>
        <w:pStyle w:val="20"/>
        <w:shd w:val="clear" w:color="auto" w:fill="auto"/>
        <w:tabs>
          <w:tab w:val="left" w:pos="709"/>
          <w:tab w:val="left" w:pos="851"/>
        </w:tabs>
        <w:spacing w:line="240" w:lineRule="auto"/>
        <w:jc w:val="both"/>
        <w:rPr>
          <w:sz w:val="24"/>
          <w:szCs w:val="24"/>
        </w:rPr>
      </w:pPr>
    </w:p>
    <w:p w:rsidR="001E778A" w:rsidRPr="001E778A" w:rsidRDefault="001E778A" w:rsidP="001E778A">
      <w:pPr>
        <w:pStyle w:val="20"/>
        <w:shd w:val="clear" w:color="auto" w:fill="auto"/>
        <w:tabs>
          <w:tab w:val="left" w:pos="709"/>
          <w:tab w:val="left" w:pos="851"/>
        </w:tabs>
        <w:spacing w:line="240" w:lineRule="auto"/>
        <w:jc w:val="both"/>
        <w:rPr>
          <w:sz w:val="24"/>
          <w:szCs w:val="24"/>
        </w:rPr>
      </w:pPr>
    </w:p>
    <w:sectPr w:rsidR="001E778A" w:rsidRPr="001E778A" w:rsidSect="009435F1">
      <w:footerReference w:type="default" r:id="rId10"/>
      <w:footerReference w:type="first" r:id="rId11"/>
      <w:endnotePr>
        <w:numFmt w:val="decimal"/>
      </w:endnotePr>
      <w:pgSz w:w="11906" w:h="16838" w:code="9"/>
      <w:pgMar w:top="1134" w:right="567" w:bottom="1134" w:left="1701" w:header="1134" w:footer="1134"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360" w:rsidRDefault="00720360" w:rsidP="003E345F">
      <w:pPr>
        <w:spacing w:after="0" w:line="240" w:lineRule="auto"/>
      </w:pPr>
      <w:r>
        <w:separator/>
      </w:r>
    </w:p>
  </w:endnote>
  <w:endnote w:type="continuationSeparator" w:id="0">
    <w:p w:rsidR="00720360" w:rsidRDefault="00720360" w:rsidP="003E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196060"/>
      <w:docPartObj>
        <w:docPartGallery w:val="Page Numbers (Bottom of Page)"/>
        <w:docPartUnique/>
      </w:docPartObj>
    </w:sdtPr>
    <w:sdtEndPr/>
    <w:sdtContent>
      <w:p w:rsidR="00403E72" w:rsidRDefault="00122FB8">
        <w:pPr>
          <w:pStyle w:val="ac"/>
          <w:jc w:val="right"/>
        </w:pPr>
        <w:r>
          <w:fldChar w:fldCharType="begin"/>
        </w:r>
        <w:r w:rsidR="00240C92">
          <w:instrText>PAGE   \* MERGEFORMAT</w:instrText>
        </w:r>
        <w:r>
          <w:fldChar w:fldCharType="separate"/>
        </w:r>
        <w:r w:rsidR="001E778A">
          <w:rPr>
            <w:noProof/>
          </w:rPr>
          <w:t>36</w:t>
        </w:r>
        <w:r>
          <w:rPr>
            <w:noProof/>
          </w:rPr>
          <w:fldChar w:fldCharType="end"/>
        </w:r>
      </w:p>
    </w:sdtContent>
  </w:sdt>
  <w:p w:rsidR="00403E72" w:rsidRDefault="00403E7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72" w:rsidRDefault="00403E72">
    <w:pPr>
      <w:pStyle w:val="ac"/>
      <w:jc w:val="right"/>
    </w:pPr>
  </w:p>
  <w:p w:rsidR="00403E72" w:rsidRDefault="00403E7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360" w:rsidRDefault="00720360" w:rsidP="003E345F">
      <w:pPr>
        <w:spacing w:after="0" w:line="240" w:lineRule="auto"/>
      </w:pPr>
      <w:r>
        <w:separator/>
      </w:r>
    </w:p>
  </w:footnote>
  <w:footnote w:type="continuationSeparator" w:id="0">
    <w:p w:rsidR="00720360" w:rsidRDefault="00720360" w:rsidP="003E345F">
      <w:pPr>
        <w:spacing w:after="0" w:line="240" w:lineRule="auto"/>
      </w:pPr>
      <w:r>
        <w:continuationSeparator/>
      </w:r>
    </w:p>
  </w:footnote>
  <w:footnote w:id="1">
    <w:p w:rsidR="001E778A" w:rsidRDefault="001E778A" w:rsidP="001E778A">
      <w:pPr>
        <w:pStyle w:val="af3"/>
      </w:pPr>
      <w:r w:rsidRPr="00B213EC">
        <w:rPr>
          <w:rStyle w:val="af5"/>
        </w:rPr>
        <w:footnoteRef/>
      </w:r>
      <w:r w:rsidRPr="00B213EC">
        <w:t xml:space="preserve"> Номер объекта в Схеме размещения рекламных конструкций на территории муниципального образования «Чемальский район»</w:t>
      </w:r>
    </w:p>
  </w:footnote>
  <w:footnote w:id="2">
    <w:p w:rsidR="001E778A" w:rsidRDefault="001E778A" w:rsidP="001E778A">
      <w:pPr>
        <w:pStyle w:val="af3"/>
      </w:pPr>
      <w:r>
        <w:rPr>
          <w:rStyle w:val="af5"/>
        </w:rPr>
        <w:footnoteRef/>
      </w:r>
      <w:r>
        <w:t xml:space="preserve"> Отдельно стоящий двухсторонний / односторонний рекламный щит, брандмауэрное панно, перетяжка, панель-кранштейн, световой короб, пилон, призматрон, споллер, роллер, мультипанель, электронное табло, экран (видеоэкран), проекционная установка, реклама на ограждениях (временная), другая (указать).</w:t>
      </w:r>
    </w:p>
  </w:footnote>
  <w:footnote w:id="3">
    <w:p w:rsidR="001E778A" w:rsidRDefault="001E778A" w:rsidP="001E778A">
      <w:pPr>
        <w:pStyle w:val="af3"/>
      </w:pPr>
      <w:r w:rsidRPr="00B26AB3">
        <w:rPr>
          <w:rStyle w:val="af5"/>
        </w:rPr>
        <w:footnoteRef/>
      </w:r>
      <w:r w:rsidRPr="00B26AB3">
        <w:t xml:space="preserve"> Номер объекта в Схеме размещения рекламных конструкций на территории муниципального образования «Чемальский район»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9B3E73"/>
    <w:multiLevelType w:val="multilevel"/>
    <w:tmpl w:val="856862EC"/>
    <w:lvl w:ilvl="0">
      <w:start w:val="10"/>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3F44F39"/>
    <w:multiLevelType w:val="multilevel"/>
    <w:tmpl w:val="45345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1F3B58"/>
    <w:multiLevelType w:val="hybridMultilevel"/>
    <w:tmpl w:val="A50647D4"/>
    <w:lvl w:ilvl="0" w:tplc="EEA86910">
      <w:start w:val="1"/>
      <w:numFmt w:val="decimal"/>
      <w:lvlText w:val="7.%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4" w15:restartNumberingAfterBreak="0">
    <w:nsid w:val="04544989"/>
    <w:multiLevelType w:val="multilevel"/>
    <w:tmpl w:val="BFFA65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924661"/>
    <w:multiLevelType w:val="hybridMultilevel"/>
    <w:tmpl w:val="95E2708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D94C6F"/>
    <w:multiLevelType w:val="multilevel"/>
    <w:tmpl w:val="2DCE7EC8"/>
    <w:lvl w:ilvl="0">
      <w:start w:val="5"/>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D4B6D02"/>
    <w:multiLevelType w:val="hybridMultilevel"/>
    <w:tmpl w:val="6C8220F4"/>
    <w:lvl w:ilvl="0" w:tplc="EEA86910">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F44432"/>
    <w:multiLevelType w:val="hybridMultilevel"/>
    <w:tmpl w:val="FA3EA7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C41683"/>
    <w:multiLevelType w:val="multilevel"/>
    <w:tmpl w:val="2DCE7EC8"/>
    <w:lvl w:ilvl="0">
      <w:start w:val="5"/>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2E8561A"/>
    <w:multiLevelType w:val="multilevel"/>
    <w:tmpl w:val="36C0B1C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045925"/>
    <w:multiLevelType w:val="hybridMultilevel"/>
    <w:tmpl w:val="701099E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A300D"/>
    <w:multiLevelType w:val="multilevel"/>
    <w:tmpl w:val="856862EC"/>
    <w:lvl w:ilvl="0">
      <w:start w:val="10"/>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1524A17"/>
    <w:multiLevelType w:val="multilevel"/>
    <w:tmpl w:val="2DCE7EC8"/>
    <w:lvl w:ilvl="0">
      <w:start w:val="5"/>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4D74EBE"/>
    <w:multiLevelType w:val="hybridMultilevel"/>
    <w:tmpl w:val="F09E84C2"/>
    <w:lvl w:ilvl="0" w:tplc="4B7A14B4">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F55716"/>
    <w:multiLevelType w:val="multilevel"/>
    <w:tmpl w:val="58565F4C"/>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32237C"/>
    <w:multiLevelType w:val="multilevel"/>
    <w:tmpl w:val="2DCE7EC8"/>
    <w:lvl w:ilvl="0">
      <w:start w:val="5"/>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B5C7D55"/>
    <w:multiLevelType w:val="multilevel"/>
    <w:tmpl w:val="2DCE7EC8"/>
    <w:lvl w:ilvl="0">
      <w:start w:val="5"/>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CDC019D"/>
    <w:multiLevelType w:val="hybridMultilevel"/>
    <w:tmpl w:val="1608AFDA"/>
    <w:lvl w:ilvl="0" w:tplc="4B7A14B4">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DD3BA4"/>
    <w:multiLevelType w:val="multilevel"/>
    <w:tmpl w:val="C5BE823C"/>
    <w:lvl w:ilvl="0">
      <w:start w:val="1"/>
      <w:numFmt w:val="decimal"/>
      <w:lvlText w:val="%1."/>
      <w:lvlJc w:val="left"/>
      <w:pPr>
        <w:ind w:left="360" w:hanging="360"/>
      </w:pPr>
    </w:lvl>
    <w:lvl w:ilvl="1">
      <w:start w:val="1"/>
      <w:numFmt w:val="decimal"/>
      <w:lvlText w:val="%1.%2."/>
      <w:lvlJc w:val="left"/>
      <w:pPr>
        <w:ind w:left="936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02223B"/>
    <w:multiLevelType w:val="hybridMultilevel"/>
    <w:tmpl w:val="EBBE57D2"/>
    <w:lvl w:ilvl="0" w:tplc="4B7A14B4">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FF0DF0"/>
    <w:multiLevelType w:val="multilevel"/>
    <w:tmpl w:val="A066D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C413A0"/>
    <w:multiLevelType w:val="multilevel"/>
    <w:tmpl w:val="2DCE7EC8"/>
    <w:lvl w:ilvl="0">
      <w:start w:val="5"/>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1FD5413"/>
    <w:multiLevelType w:val="multilevel"/>
    <w:tmpl w:val="856862EC"/>
    <w:lvl w:ilvl="0">
      <w:start w:val="10"/>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2840A73"/>
    <w:multiLevelType w:val="multilevel"/>
    <w:tmpl w:val="0F2A2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9021C7"/>
    <w:multiLevelType w:val="hybridMultilevel"/>
    <w:tmpl w:val="0FB02F6E"/>
    <w:lvl w:ilvl="0" w:tplc="4B7A14B4">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AE7F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6B6096"/>
    <w:multiLevelType w:val="multilevel"/>
    <w:tmpl w:val="2DCE7EC8"/>
    <w:lvl w:ilvl="0">
      <w:start w:val="5"/>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4AEB5478"/>
    <w:multiLevelType w:val="multilevel"/>
    <w:tmpl w:val="78025700"/>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BA07D7A"/>
    <w:multiLevelType w:val="multilevel"/>
    <w:tmpl w:val="2AFC4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B64678"/>
    <w:multiLevelType w:val="multilevel"/>
    <w:tmpl w:val="2DCE7EC8"/>
    <w:lvl w:ilvl="0">
      <w:start w:val="5"/>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4C632847"/>
    <w:multiLevelType w:val="hybridMultilevel"/>
    <w:tmpl w:val="B1442DDE"/>
    <w:lvl w:ilvl="0" w:tplc="4B7A14B4">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C9076FE"/>
    <w:multiLevelType w:val="multilevel"/>
    <w:tmpl w:val="45345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DCE1C18"/>
    <w:multiLevelType w:val="multilevel"/>
    <w:tmpl w:val="2DCE7EC8"/>
    <w:lvl w:ilvl="0">
      <w:start w:val="5"/>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4DF50835"/>
    <w:multiLevelType w:val="hybridMultilevel"/>
    <w:tmpl w:val="102E1266"/>
    <w:lvl w:ilvl="0" w:tplc="4B7A14B4">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3676A63"/>
    <w:multiLevelType w:val="hybridMultilevel"/>
    <w:tmpl w:val="F162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0945C0"/>
    <w:multiLevelType w:val="hybridMultilevel"/>
    <w:tmpl w:val="1FC424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57116089"/>
    <w:multiLevelType w:val="multilevel"/>
    <w:tmpl w:val="2DCE7EC8"/>
    <w:lvl w:ilvl="0">
      <w:start w:val="5"/>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5F992E8F"/>
    <w:multiLevelType w:val="multilevel"/>
    <w:tmpl w:val="2DCE7EC8"/>
    <w:lvl w:ilvl="0">
      <w:start w:val="5"/>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6109574D"/>
    <w:multiLevelType w:val="hybridMultilevel"/>
    <w:tmpl w:val="F70647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2B9312C"/>
    <w:multiLevelType w:val="multilevel"/>
    <w:tmpl w:val="389C0592"/>
    <w:lvl w:ilvl="0">
      <w:start w:val="1"/>
      <w:numFmt w:val="decimal"/>
      <w:lvlText w:val="%1."/>
      <w:lvlJc w:val="left"/>
      <w:pPr>
        <w:ind w:left="360" w:hanging="360"/>
      </w:pPr>
      <w:rPr>
        <w:b/>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2F4EB8"/>
    <w:multiLevelType w:val="multilevel"/>
    <w:tmpl w:val="C5BE823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94B3D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99E1DE7"/>
    <w:multiLevelType w:val="multilevel"/>
    <w:tmpl w:val="2DCE7EC8"/>
    <w:lvl w:ilvl="0">
      <w:start w:val="5"/>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6A806C91"/>
    <w:multiLevelType w:val="multilevel"/>
    <w:tmpl w:val="1B781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7.%2"/>
      <w:lvlJc w:val="left"/>
      <w:rPr>
        <w:rFonts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D548BB"/>
    <w:multiLevelType w:val="multilevel"/>
    <w:tmpl w:val="1ABC2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15F19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639323C"/>
    <w:multiLevelType w:val="multilevel"/>
    <w:tmpl w:val="3904BE3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673C08"/>
    <w:multiLevelType w:val="multilevel"/>
    <w:tmpl w:val="2DCE7EC8"/>
    <w:lvl w:ilvl="0">
      <w:start w:val="5"/>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4"/>
  </w:num>
  <w:num w:numId="2">
    <w:abstractNumId w:val="3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13"/>
  </w:num>
  <w:num w:numId="6">
    <w:abstractNumId w:val="5"/>
  </w:num>
  <w:num w:numId="7">
    <w:abstractNumId w:val="8"/>
  </w:num>
  <w:num w:numId="8">
    <w:abstractNumId w:val="11"/>
  </w:num>
  <w:num w:numId="9">
    <w:abstractNumId w:val="32"/>
  </w:num>
  <w:num w:numId="10">
    <w:abstractNumId w:val="4"/>
  </w:num>
  <w:num w:numId="11">
    <w:abstractNumId w:val="18"/>
  </w:num>
  <w:num w:numId="12">
    <w:abstractNumId w:val="34"/>
  </w:num>
  <w:num w:numId="13">
    <w:abstractNumId w:val="14"/>
  </w:num>
  <w:num w:numId="14">
    <w:abstractNumId w:val="30"/>
  </w:num>
  <w:num w:numId="15">
    <w:abstractNumId w:val="17"/>
  </w:num>
  <w:num w:numId="16">
    <w:abstractNumId w:val="45"/>
  </w:num>
  <w:num w:numId="17">
    <w:abstractNumId w:val="44"/>
  </w:num>
  <w:num w:numId="18">
    <w:abstractNumId w:val="15"/>
  </w:num>
  <w:num w:numId="19">
    <w:abstractNumId w:val="43"/>
  </w:num>
  <w:num w:numId="20">
    <w:abstractNumId w:val="7"/>
  </w:num>
  <w:num w:numId="21">
    <w:abstractNumId w:val="2"/>
  </w:num>
  <w:num w:numId="22">
    <w:abstractNumId w:val="37"/>
  </w:num>
  <w:num w:numId="23">
    <w:abstractNumId w:val="27"/>
  </w:num>
  <w:num w:numId="24">
    <w:abstractNumId w:val="9"/>
  </w:num>
  <w:num w:numId="25">
    <w:abstractNumId w:val="38"/>
  </w:num>
  <w:num w:numId="26">
    <w:abstractNumId w:val="48"/>
  </w:num>
  <w:num w:numId="27">
    <w:abstractNumId w:val="33"/>
  </w:num>
  <w:num w:numId="28">
    <w:abstractNumId w:val="6"/>
  </w:num>
  <w:num w:numId="29">
    <w:abstractNumId w:val="22"/>
  </w:num>
  <w:num w:numId="30">
    <w:abstractNumId w:val="20"/>
  </w:num>
  <w:num w:numId="31">
    <w:abstractNumId w:val="25"/>
  </w:num>
  <w:num w:numId="32">
    <w:abstractNumId w:val="16"/>
  </w:num>
  <w:num w:numId="33">
    <w:abstractNumId w:val="23"/>
  </w:num>
  <w:num w:numId="34">
    <w:abstractNumId w:val="12"/>
  </w:num>
  <w:num w:numId="35">
    <w:abstractNumId w:val="1"/>
  </w:num>
  <w:num w:numId="36">
    <w:abstractNumId w:val="21"/>
  </w:num>
  <w:num w:numId="37">
    <w:abstractNumId w:val="31"/>
  </w:num>
  <w:num w:numId="38">
    <w:abstractNumId w:val="3"/>
  </w:num>
  <w:num w:numId="39">
    <w:abstractNumId w:val="29"/>
  </w:num>
  <w:num w:numId="40">
    <w:abstractNumId w:val="39"/>
  </w:num>
  <w:num w:numId="41">
    <w:abstractNumId w:val="10"/>
  </w:num>
  <w:num w:numId="42">
    <w:abstractNumId w:val="28"/>
  </w:num>
  <w:num w:numId="43">
    <w:abstractNumId w:val="35"/>
  </w:num>
  <w:num w:numId="44">
    <w:abstractNumId w:val="19"/>
  </w:num>
  <w:num w:numId="45">
    <w:abstractNumId w:val="41"/>
  </w:num>
  <w:num w:numId="46">
    <w:abstractNumId w:val="40"/>
  </w:num>
  <w:num w:numId="47">
    <w:abstractNumId w:val="26"/>
  </w:num>
  <w:num w:numId="48">
    <w:abstractNumId w:val="42"/>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autoHyphenation/>
  <w:characterSpacingControl w:val="doNotCompress"/>
  <w:hdrShapeDefaults>
    <o:shapedefaults v:ext="edit" spidmax="2049"/>
  </w:hdrShapeDefaults>
  <w:footnotePr>
    <w:footnote w:id="-1"/>
    <w:footnote w:id="0"/>
  </w:footnotePr>
  <w:endnotePr>
    <w:pos w:val="sectEnd"/>
    <w:numFmt w:val="decimal"/>
    <w:numStart w:val="2"/>
    <w:endnote w:id="-1"/>
    <w:endnote w:id="0"/>
  </w:endnotePr>
  <w:compat>
    <w:compatSetting w:name="compatibilityMode" w:uri="http://schemas.microsoft.com/office/word" w:val="12"/>
  </w:compat>
  <w:rsids>
    <w:rsidRoot w:val="00B71034"/>
    <w:rsid w:val="00000BB5"/>
    <w:rsid w:val="00001766"/>
    <w:rsid w:val="00004457"/>
    <w:rsid w:val="00021605"/>
    <w:rsid w:val="00032FE8"/>
    <w:rsid w:val="00042EBE"/>
    <w:rsid w:val="00052803"/>
    <w:rsid w:val="000645E8"/>
    <w:rsid w:val="00081BFD"/>
    <w:rsid w:val="00084CC2"/>
    <w:rsid w:val="000874F2"/>
    <w:rsid w:val="000A1726"/>
    <w:rsid w:val="000E33A8"/>
    <w:rsid w:val="000F20B1"/>
    <w:rsid w:val="00122FB8"/>
    <w:rsid w:val="00156F15"/>
    <w:rsid w:val="00176400"/>
    <w:rsid w:val="00183199"/>
    <w:rsid w:val="001A3205"/>
    <w:rsid w:val="001D3A04"/>
    <w:rsid w:val="001E778A"/>
    <w:rsid w:val="00240C92"/>
    <w:rsid w:val="00250369"/>
    <w:rsid w:val="0026088C"/>
    <w:rsid w:val="002703E0"/>
    <w:rsid w:val="002874F7"/>
    <w:rsid w:val="00296B67"/>
    <w:rsid w:val="002A2F02"/>
    <w:rsid w:val="00347992"/>
    <w:rsid w:val="00361809"/>
    <w:rsid w:val="00394CF6"/>
    <w:rsid w:val="003A6266"/>
    <w:rsid w:val="003B701F"/>
    <w:rsid w:val="003C275B"/>
    <w:rsid w:val="003E345F"/>
    <w:rsid w:val="003F38D2"/>
    <w:rsid w:val="003F4094"/>
    <w:rsid w:val="00403E72"/>
    <w:rsid w:val="0040625E"/>
    <w:rsid w:val="00407C94"/>
    <w:rsid w:val="00416860"/>
    <w:rsid w:val="00425499"/>
    <w:rsid w:val="004329C2"/>
    <w:rsid w:val="0045296F"/>
    <w:rsid w:val="00460582"/>
    <w:rsid w:val="00460BBE"/>
    <w:rsid w:val="004975A5"/>
    <w:rsid w:val="004C0E19"/>
    <w:rsid w:val="004D2D22"/>
    <w:rsid w:val="004E28C2"/>
    <w:rsid w:val="004E5F72"/>
    <w:rsid w:val="005074E5"/>
    <w:rsid w:val="00521851"/>
    <w:rsid w:val="00521E57"/>
    <w:rsid w:val="00587A9B"/>
    <w:rsid w:val="005945EF"/>
    <w:rsid w:val="005B5F95"/>
    <w:rsid w:val="005D6F75"/>
    <w:rsid w:val="005E3208"/>
    <w:rsid w:val="00626A32"/>
    <w:rsid w:val="00626E88"/>
    <w:rsid w:val="00631E0C"/>
    <w:rsid w:val="00651410"/>
    <w:rsid w:val="00651A4F"/>
    <w:rsid w:val="0068671D"/>
    <w:rsid w:val="00691FDA"/>
    <w:rsid w:val="00695C24"/>
    <w:rsid w:val="006B59AB"/>
    <w:rsid w:val="006B5E87"/>
    <w:rsid w:val="00720360"/>
    <w:rsid w:val="00784DF2"/>
    <w:rsid w:val="007E3DFB"/>
    <w:rsid w:val="007E4712"/>
    <w:rsid w:val="00836E73"/>
    <w:rsid w:val="00861552"/>
    <w:rsid w:val="008638D4"/>
    <w:rsid w:val="0087336E"/>
    <w:rsid w:val="008A1E51"/>
    <w:rsid w:val="008C0D35"/>
    <w:rsid w:val="009435F1"/>
    <w:rsid w:val="00967668"/>
    <w:rsid w:val="00982352"/>
    <w:rsid w:val="009836B2"/>
    <w:rsid w:val="009839EB"/>
    <w:rsid w:val="00993286"/>
    <w:rsid w:val="00993D99"/>
    <w:rsid w:val="009F42A2"/>
    <w:rsid w:val="00A1620A"/>
    <w:rsid w:val="00A444B6"/>
    <w:rsid w:val="00A854BD"/>
    <w:rsid w:val="00AC67F8"/>
    <w:rsid w:val="00AC6CD9"/>
    <w:rsid w:val="00AD59E9"/>
    <w:rsid w:val="00AF1198"/>
    <w:rsid w:val="00B51253"/>
    <w:rsid w:val="00B609BE"/>
    <w:rsid w:val="00B65961"/>
    <w:rsid w:val="00B71034"/>
    <w:rsid w:val="00B83589"/>
    <w:rsid w:val="00BA4454"/>
    <w:rsid w:val="00BC3037"/>
    <w:rsid w:val="00BF0C6C"/>
    <w:rsid w:val="00C02417"/>
    <w:rsid w:val="00C20C29"/>
    <w:rsid w:val="00C229FD"/>
    <w:rsid w:val="00C23111"/>
    <w:rsid w:val="00C70ED3"/>
    <w:rsid w:val="00CA0C04"/>
    <w:rsid w:val="00CA5F4B"/>
    <w:rsid w:val="00CB19CC"/>
    <w:rsid w:val="00CF7B08"/>
    <w:rsid w:val="00D30650"/>
    <w:rsid w:val="00D34B59"/>
    <w:rsid w:val="00D356EC"/>
    <w:rsid w:val="00DD0F86"/>
    <w:rsid w:val="00DE2855"/>
    <w:rsid w:val="00E0388C"/>
    <w:rsid w:val="00E429F2"/>
    <w:rsid w:val="00E42F63"/>
    <w:rsid w:val="00E55BBA"/>
    <w:rsid w:val="00E7734D"/>
    <w:rsid w:val="00E77E3F"/>
    <w:rsid w:val="00EB4E30"/>
    <w:rsid w:val="00EE4CFF"/>
    <w:rsid w:val="00EF1711"/>
    <w:rsid w:val="00EF1AAB"/>
    <w:rsid w:val="00F377EB"/>
    <w:rsid w:val="00F875B2"/>
    <w:rsid w:val="00F8793B"/>
    <w:rsid w:val="00FA5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ules>
    </o:shapelayout>
  </w:shapeDefaults>
  <w:decimalSymbol w:val=","/>
  <w:listSeparator w:val=";"/>
  <w14:docId w14:val="458CDE05"/>
  <w15:docId w15:val="{1D4A3B3A-4477-448B-BBDA-1DC8C0DB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01F"/>
    <w:pPr>
      <w:spacing w:after="160" w:line="259" w:lineRule="auto"/>
    </w:pPr>
  </w:style>
  <w:style w:type="paragraph" w:styleId="4">
    <w:name w:val="heading 4"/>
    <w:basedOn w:val="a"/>
    <w:next w:val="a"/>
    <w:link w:val="40"/>
    <w:uiPriority w:val="9"/>
    <w:qFormat/>
    <w:rsid w:val="00742821"/>
    <w:pPr>
      <w:keepNext/>
      <w:spacing w:after="0" w:line="240" w:lineRule="auto"/>
      <w:jc w:val="center"/>
      <w:textAlignment w:val="baseline"/>
      <w:outlineLvl w:val="3"/>
    </w:pPr>
    <w:rPr>
      <w:rFonts w:ascii="Times New Roman" w:eastAsia="Times New Roman" w:hAnsi="Times New Roman" w:cs="Times New Roman"/>
      <w:b/>
      <w:kern w:val="0"/>
      <w:sz w:val="28"/>
      <w:szCs w:val="20"/>
      <w:lang w:eastAsia="ru-RU"/>
    </w:rPr>
  </w:style>
  <w:style w:type="paragraph" w:styleId="8">
    <w:name w:val="heading 8"/>
    <w:basedOn w:val="a"/>
    <w:next w:val="a"/>
    <w:link w:val="80"/>
    <w:uiPriority w:val="9"/>
    <w:qFormat/>
    <w:rsid w:val="00742821"/>
    <w:pPr>
      <w:keepNext/>
      <w:spacing w:after="0" w:line="240" w:lineRule="auto"/>
      <w:jc w:val="center"/>
      <w:textAlignment w:val="baseline"/>
      <w:outlineLvl w:val="7"/>
    </w:pPr>
    <w:rPr>
      <w:rFonts w:ascii="Times New Roman" w:eastAsia="Times New Roman" w:hAnsi="Times New Roman" w:cs="Times New Roman"/>
      <w:b/>
      <w:kern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qFormat/>
    <w:rsid w:val="00742821"/>
    <w:rPr>
      <w:rFonts w:ascii="Times New Roman" w:eastAsia="Times New Roman" w:hAnsi="Times New Roman" w:cs="Times New Roman"/>
      <w:b/>
      <w:kern w:val="0"/>
      <w:sz w:val="28"/>
      <w:szCs w:val="20"/>
      <w:lang w:eastAsia="ru-RU"/>
    </w:rPr>
  </w:style>
  <w:style w:type="character" w:customStyle="1" w:styleId="80">
    <w:name w:val="Заголовок 8 Знак"/>
    <w:basedOn w:val="a0"/>
    <w:link w:val="8"/>
    <w:uiPriority w:val="9"/>
    <w:qFormat/>
    <w:rsid w:val="00742821"/>
    <w:rPr>
      <w:rFonts w:ascii="Times New Roman" w:eastAsia="Times New Roman" w:hAnsi="Times New Roman" w:cs="Times New Roman"/>
      <w:b/>
      <w:kern w:val="0"/>
      <w:sz w:val="24"/>
      <w:szCs w:val="20"/>
      <w:lang w:eastAsia="ru-RU"/>
    </w:rPr>
  </w:style>
  <w:style w:type="character" w:styleId="a3">
    <w:name w:val="Hyperlink"/>
    <w:basedOn w:val="a0"/>
    <w:uiPriority w:val="99"/>
    <w:unhideWhenUsed/>
    <w:rsid w:val="009121DF"/>
    <w:rPr>
      <w:color w:val="0563C1" w:themeColor="hyperlink"/>
      <w:u w:val="single"/>
    </w:rPr>
  </w:style>
  <w:style w:type="character" w:customStyle="1" w:styleId="UnresolvedMention">
    <w:name w:val="Unresolved Mention"/>
    <w:basedOn w:val="a0"/>
    <w:uiPriority w:val="99"/>
    <w:semiHidden/>
    <w:unhideWhenUsed/>
    <w:qFormat/>
    <w:rsid w:val="009121DF"/>
    <w:rPr>
      <w:color w:val="605E5C"/>
      <w:shd w:val="clear" w:color="auto" w:fill="E1DFDD"/>
    </w:rPr>
  </w:style>
  <w:style w:type="paragraph" w:styleId="a4">
    <w:name w:val="Title"/>
    <w:basedOn w:val="a"/>
    <w:next w:val="a5"/>
    <w:qFormat/>
    <w:rsid w:val="003B701F"/>
    <w:pPr>
      <w:keepNext/>
      <w:spacing w:before="240" w:after="120"/>
    </w:pPr>
    <w:rPr>
      <w:rFonts w:ascii="Liberation Sans" w:eastAsia="Microsoft YaHei" w:hAnsi="Liberation Sans" w:cs="Arial Unicode MS"/>
      <w:sz w:val="28"/>
      <w:szCs w:val="28"/>
    </w:rPr>
  </w:style>
  <w:style w:type="paragraph" w:styleId="a5">
    <w:name w:val="Body Text"/>
    <w:basedOn w:val="a"/>
    <w:rsid w:val="003B701F"/>
    <w:pPr>
      <w:spacing w:after="140" w:line="276" w:lineRule="auto"/>
    </w:pPr>
  </w:style>
  <w:style w:type="paragraph" w:styleId="a6">
    <w:name w:val="List"/>
    <w:basedOn w:val="a5"/>
    <w:rsid w:val="003B701F"/>
    <w:rPr>
      <w:rFonts w:cs="Arial Unicode MS"/>
    </w:rPr>
  </w:style>
  <w:style w:type="paragraph" w:styleId="a7">
    <w:name w:val="caption"/>
    <w:basedOn w:val="a"/>
    <w:qFormat/>
    <w:rsid w:val="003B701F"/>
    <w:pPr>
      <w:suppressLineNumbers/>
      <w:spacing w:before="120" w:after="120"/>
    </w:pPr>
    <w:rPr>
      <w:rFonts w:cs="Arial Unicode MS"/>
      <w:i/>
      <w:iCs/>
      <w:sz w:val="24"/>
      <w:szCs w:val="24"/>
    </w:rPr>
  </w:style>
  <w:style w:type="paragraph" w:styleId="a8">
    <w:name w:val="index heading"/>
    <w:basedOn w:val="a"/>
    <w:qFormat/>
    <w:rsid w:val="003B701F"/>
    <w:pPr>
      <w:suppressLineNumbers/>
    </w:pPr>
    <w:rPr>
      <w:rFonts w:cs="Arial Unicode MS"/>
    </w:rPr>
  </w:style>
  <w:style w:type="paragraph" w:customStyle="1" w:styleId="caption1">
    <w:name w:val="caption1"/>
    <w:basedOn w:val="a"/>
    <w:qFormat/>
    <w:rsid w:val="003B701F"/>
    <w:pPr>
      <w:suppressLineNumbers/>
      <w:spacing w:before="120" w:after="120"/>
    </w:pPr>
    <w:rPr>
      <w:rFonts w:cs="Arial Unicode MS"/>
      <w:i/>
      <w:iCs/>
      <w:sz w:val="24"/>
      <w:szCs w:val="24"/>
    </w:rPr>
  </w:style>
  <w:style w:type="paragraph" w:styleId="a9">
    <w:name w:val="No Spacing"/>
    <w:uiPriority w:val="99"/>
    <w:qFormat/>
    <w:rsid w:val="00E74C19"/>
    <w:pPr>
      <w:widowControl w:val="0"/>
    </w:pPr>
    <w:rPr>
      <w:rFonts w:ascii="Arial" w:eastAsia="Arial Unicode MS" w:hAnsi="Arial" w:cs="Times New Roman"/>
      <w:sz w:val="20"/>
      <w:szCs w:val="24"/>
      <w:lang w:eastAsia="ar-SA"/>
    </w:rPr>
  </w:style>
  <w:style w:type="paragraph" w:styleId="aa">
    <w:name w:val="header"/>
    <w:basedOn w:val="a"/>
    <w:link w:val="ab"/>
    <w:uiPriority w:val="99"/>
    <w:unhideWhenUsed/>
    <w:rsid w:val="003E345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E345F"/>
  </w:style>
  <w:style w:type="paragraph" w:styleId="ac">
    <w:name w:val="footer"/>
    <w:basedOn w:val="a"/>
    <w:link w:val="ad"/>
    <w:uiPriority w:val="99"/>
    <w:unhideWhenUsed/>
    <w:rsid w:val="003E345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E345F"/>
  </w:style>
  <w:style w:type="character" w:customStyle="1" w:styleId="2">
    <w:name w:val="Основной текст (2)_"/>
    <w:basedOn w:val="a0"/>
    <w:link w:val="20"/>
    <w:rsid w:val="00CB19C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B19CC"/>
    <w:pPr>
      <w:widowControl w:val="0"/>
      <w:shd w:val="clear" w:color="auto" w:fill="FFFFFF"/>
      <w:suppressAutoHyphens w:val="0"/>
      <w:spacing w:after="0" w:line="298" w:lineRule="exact"/>
      <w:jc w:val="center"/>
    </w:pPr>
    <w:rPr>
      <w:rFonts w:ascii="Times New Roman" w:eastAsia="Times New Roman" w:hAnsi="Times New Roman" w:cs="Times New Roman"/>
      <w:sz w:val="28"/>
      <w:szCs w:val="28"/>
    </w:rPr>
  </w:style>
  <w:style w:type="character" w:customStyle="1" w:styleId="3">
    <w:name w:val="Основной текст (3)_"/>
    <w:basedOn w:val="a0"/>
    <w:link w:val="30"/>
    <w:rsid w:val="00B83589"/>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B83589"/>
    <w:pPr>
      <w:widowControl w:val="0"/>
      <w:shd w:val="clear" w:color="auto" w:fill="FFFFFF"/>
      <w:suppressAutoHyphens w:val="0"/>
      <w:spacing w:after="0" w:line="298" w:lineRule="exact"/>
      <w:jc w:val="center"/>
    </w:pPr>
    <w:rPr>
      <w:rFonts w:ascii="Times New Roman" w:eastAsia="Times New Roman" w:hAnsi="Times New Roman" w:cs="Times New Roman"/>
      <w:b/>
      <w:bCs/>
      <w:sz w:val="28"/>
      <w:szCs w:val="28"/>
    </w:rPr>
  </w:style>
  <w:style w:type="paragraph" w:styleId="ae">
    <w:name w:val="List Paragraph"/>
    <w:basedOn w:val="a"/>
    <w:uiPriority w:val="34"/>
    <w:qFormat/>
    <w:rsid w:val="00B83589"/>
    <w:pPr>
      <w:ind w:left="720"/>
      <w:contextualSpacing/>
    </w:pPr>
  </w:style>
  <w:style w:type="character" w:customStyle="1" w:styleId="6">
    <w:name w:val="Основной текст (6)_"/>
    <w:basedOn w:val="a0"/>
    <w:link w:val="60"/>
    <w:rsid w:val="00407C94"/>
    <w:rPr>
      <w:rFonts w:ascii="Gulim" w:eastAsia="Gulim" w:hAnsi="Gulim" w:cs="Gulim"/>
      <w:spacing w:val="-10"/>
      <w:sz w:val="21"/>
      <w:szCs w:val="21"/>
      <w:shd w:val="clear" w:color="auto" w:fill="FFFFFF"/>
    </w:rPr>
  </w:style>
  <w:style w:type="paragraph" w:customStyle="1" w:styleId="60">
    <w:name w:val="Основной текст (6)"/>
    <w:basedOn w:val="a"/>
    <w:link w:val="6"/>
    <w:rsid w:val="00407C94"/>
    <w:pPr>
      <w:widowControl w:val="0"/>
      <w:shd w:val="clear" w:color="auto" w:fill="FFFFFF"/>
      <w:suppressAutoHyphens w:val="0"/>
      <w:spacing w:after="0" w:line="0" w:lineRule="atLeast"/>
    </w:pPr>
    <w:rPr>
      <w:rFonts w:ascii="Gulim" w:eastAsia="Gulim" w:hAnsi="Gulim" w:cs="Gulim"/>
      <w:spacing w:val="-10"/>
      <w:sz w:val="21"/>
      <w:szCs w:val="21"/>
    </w:rPr>
  </w:style>
  <w:style w:type="paragraph" w:customStyle="1" w:styleId="af">
    <w:name w:val="Содержимое таблицы"/>
    <w:basedOn w:val="a"/>
    <w:uiPriority w:val="99"/>
    <w:rsid w:val="00394CF6"/>
    <w:pPr>
      <w:widowControl w:val="0"/>
      <w:suppressLineNumbers/>
      <w:spacing w:after="0" w:line="240" w:lineRule="auto"/>
    </w:pPr>
    <w:rPr>
      <w:rFonts w:ascii="Times New Roman" w:eastAsia="SimSun" w:hAnsi="Times New Roman" w:cs="Times New Roman"/>
      <w:kern w:val="1"/>
      <w:sz w:val="24"/>
      <w:szCs w:val="24"/>
      <w:lang w:eastAsia="hi-IN" w:bidi="hi-IN"/>
    </w:rPr>
  </w:style>
  <w:style w:type="paragraph" w:styleId="af0">
    <w:name w:val="endnote text"/>
    <w:basedOn w:val="a"/>
    <w:link w:val="af1"/>
    <w:uiPriority w:val="99"/>
    <w:semiHidden/>
    <w:unhideWhenUsed/>
    <w:rsid w:val="007E4712"/>
    <w:pPr>
      <w:spacing w:after="0" w:line="240" w:lineRule="auto"/>
    </w:pPr>
    <w:rPr>
      <w:sz w:val="20"/>
      <w:szCs w:val="20"/>
    </w:rPr>
  </w:style>
  <w:style w:type="character" w:customStyle="1" w:styleId="af1">
    <w:name w:val="Текст концевой сноски Знак"/>
    <w:basedOn w:val="a0"/>
    <w:link w:val="af0"/>
    <w:uiPriority w:val="99"/>
    <w:semiHidden/>
    <w:rsid w:val="007E4712"/>
    <w:rPr>
      <w:sz w:val="20"/>
      <w:szCs w:val="20"/>
    </w:rPr>
  </w:style>
  <w:style w:type="character" w:styleId="af2">
    <w:name w:val="endnote reference"/>
    <w:basedOn w:val="a0"/>
    <w:uiPriority w:val="99"/>
    <w:semiHidden/>
    <w:unhideWhenUsed/>
    <w:rsid w:val="007E4712"/>
    <w:rPr>
      <w:vertAlign w:val="superscript"/>
    </w:rPr>
  </w:style>
  <w:style w:type="paragraph" w:styleId="af3">
    <w:name w:val="footnote text"/>
    <w:basedOn w:val="a"/>
    <w:link w:val="af4"/>
    <w:uiPriority w:val="99"/>
    <w:semiHidden/>
    <w:unhideWhenUsed/>
    <w:rsid w:val="000A1726"/>
    <w:pPr>
      <w:spacing w:after="0" w:line="240" w:lineRule="auto"/>
    </w:pPr>
    <w:rPr>
      <w:sz w:val="20"/>
      <w:szCs w:val="20"/>
    </w:rPr>
  </w:style>
  <w:style w:type="character" w:customStyle="1" w:styleId="af4">
    <w:name w:val="Текст сноски Знак"/>
    <w:basedOn w:val="a0"/>
    <w:link w:val="af3"/>
    <w:uiPriority w:val="99"/>
    <w:semiHidden/>
    <w:rsid w:val="000A1726"/>
    <w:rPr>
      <w:sz w:val="20"/>
      <w:szCs w:val="20"/>
    </w:rPr>
  </w:style>
  <w:style w:type="character" w:styleId="af5">
    <w:name w:val="footnote reference"/>
    <w:basedOn w:val="a0"/>
    <w:uiPriority w:val="99"/>
    <w:semiHidden/>
    <w:unhideWhenUsed/>
    <w:rsid w:val="000A1726"/>
    <w:rPr>
      <w:vertAlign w:val="superscript"/>
    </w:rPr>
  </w:style>
  <w:style w:type="character" w:styleId="af6">
    <w:name w:val="Strong"/>
    <w:basedOn w:val="a0"/>
    <w:uiPriority w:val="22"/>
    <w:qFormat/>
    <w:rsid w:val="00AD59E9"/>
    <w:rPr>
      <w:b/>
      <w:bCs/>
    </w:rPr>
  </w:style>
  <w:style w:type="table" w:styleId="af7">
    <w:name w:val="Table Grid"/>
    <w:basedOn w:val="a1"/>
    <w:uiPriority w:val="59"/>
    <w:rsid w:val="001E778A"/>
    <w:pPr>
      <w:suppressAutoHyphens w:val="0"/>
    </w:pPr>
    <w:rPr>
      <w:rFonts w:ascii="Times New Roman" w:hAnsi="Times New Roman" w:cs="Times New Roman"/>
      <w:kern w:val="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5133/92c21101873860b815e2a0b883ec15dd4f6beb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F17C4395E22AE93060C9D9178721D2A5AB48E15BD2816E7DEFC4D39C19CA8DD63F11933D23D1798AD93D6CF76o0xDI"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A0846-5017-45FA-92E2-5820E69A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37</Pages>
  <Words>9311</Words>
  <Characters>53073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aksiveda@mail.ru</dc:creator>
  <cp:lastModifiedBy>*</cp:lastModifiedBy>
  <cp:revision>36</cp:revision>
  <cp:lastPrinted>2024-05-20T07:23:00Z</cp:lastPrinted>
  <dcterms:created xsi:type="dcterms:W3CDTF">2024-02-05T03:23:00Z</dcterms:created>
  <dcterms:modified xsi:type="dcterms:W3CDTF">2024-06-24T04:02:00Z</dcterms:modified>
  <dc:language>ru-RU</dc:language>
</cp:coreProperties>
</file>